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56" w:rsidRPr="00BD686D" w:rsidRDefault="00122556" w:rsidP="00122556">
      <w:pPr>
        <w:pStyle w:val="NoSpacing"/>
        <w:spacing w:line="276" w:lineRule="auto"/>
        <w:rPr>
          <w:sz w:val="32"/>
          <w:szCs w:val="32"/>
        </w:rPr>
      </w:pPr>
      <w:r w:rsidRPr="00BD686D">
        <w:rPr>
          <w:noProof/>
          <w:sz w:val="32"/>
          <w:szCs w:val="32"/>
          <w:lang w:eastAsia="en-ZA"/>
        </w:rPr>
        <w:drawing>
          <wp:inline distT="0" distB="0" distL="0" distR="0" wp14:anchorId="16A4B2D9" wp14:editId="476DE7A1">
            <wp:extent cx="2590800" cy="935990"/>
            <wp:effectExtent l="0" t="0" r="0" b="0"/>
            <wp:docPr id="1" name="Picture 1" descr="logos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ni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935990"/>
                    </a:xfrm>
                    <a:prstGeom prst="rect">
                      <a:avLst/>
                    </a:prstGeom>
                    <a:noFill/>
                    <a:ln>
                      <a:noFill/>
                    </a:ln>
                  </pic:spPr>
                </pic:pic>
              </a:graphicData>
            </a:graphic>
          </wp:inline>
        </w:drawing>
      </w:r>
    </w:p>
    <w:p w:rsidR="00122556" w:rsidRPr="00BD686D" w:rsidRDefault="00122556" w:rsidP="00122556">
      <w:pPr>
        <w:pStyle w:val="NoSpacing"/>
        <w:spacing w:line="276" w:lineRule="auto"/>
        <w:jc w:val="both"/>
        <w:rPr>
          <w:rFonts w:ascii="Arial" w:hAnsi="Arial" w:cs="Arial"/>
          <w:b/>
          <w:bCs/>
          <w:sz w:val="32"/>
          <w:szCs w:val="32"/>
          <w:lang w:val="en-US"/>
        </w:rPr>
      </w:pPr>
    </w:p>
    <w:p w:rsidR="00122556" w:rsidRPr="00BD686D" w:rsidRDefault="00122556" w:rsidP="00122556">
      <w:pPr>
        <w:pStyle w:val="NoSpacing"/>
        <w:spacing w:line="276" w:lineRule="auto"/>
        <w:jc w:val="both"/>
        <w:rPr>
          <w:rFonts w:ascii="Arial" w:hAnsi="Arial" w:cs="Arial"/>
          <w:b/>
          <w:bCs/>
          <w:sz w:val="32"/>
          <w:szCs w:val="32"/>
          <w:lang w:val="en-US"/>
        </w:rPr>
      </w:pPr>
      <w:r w:rsidRPr="00BD686D">
        <w:rPr>
          <w:rFonts w:ascii="Arial" w:hAnsi="Arial" w:cs="Arial"/>
          <w:b/>
          <w:bCs/>
          <w:sz w:val="32"/>
          <w:szCs w:val="32"/>
          <w:lang w:val="en-US"/>
        </w:rPr>
        <w:t>STATEMENT BY THE MINISTER OF BASIC EDUCATION, MRS ANGIE MOTSHEKGA</w:t>
      </w:r>
      <w:r w:rsidR="0086219F">
        <w:rPr>
          <w:rFonts w:ascii="Arial" w:hAnsi="Arial" w:cs="Arial"/>
          <w:b/>
          <w:bCs/>
          <w:sz w:val="32"/>
          <w:szCs w:val="32"/>
          <w:lang w:val="en-US"/>
        </w:rPr>
        <w:t>. MP</w:t>
      </w:r>
      <w:r w:rsidRPr="00BD686D">
        <w:rPr>
          <w:rFonts w:ascii="Arial" w:hAnsi="Arial" w:cs="Arial"/>
          <w:b/>
          <w:bCs/>
          <w:sz w:val="32"/>
          <w:szCs w:val="32"/>
          <w:lang w:val="en-US"/>
        </w:rPr>
        <w:t xml:space="preserve"> ON THE BASIC EDUCATION SECTOR RECOVERY PLANS FOR THE REOPENING OF SCHOOLS</w:t>
      </w:r>
      <w:r w:rsidR="0086219F">
        <w:rPr>
          <w:rFonts w:ascii="Arial" w:hAnsi="Arial" w:cs="Arial"/>
          <w:b/>
          <w:bCs/>
          <w:sz w:val="32"/>
          <w:szCs w:val="32"/>
          <w:lang w:val="en-US"/>
        </w:rPr>
        <w:t>,</w:t>
      </w:r>
      <w:r w:rsidRPr="00BD686D">
        <w:rPr>
          <w:rFonts w:ascii="Arial" w:hAnsi="Arial" w:cs="Arial"/>
          <w:b/>
          <w:bCs/>
          <w:sz w:val="32"/>
          <w:szCs w:val="32"/>
          <w:lang w:val="en-US"/>
        </w:rPr>
        <w:t xml:space="preserve"> FOLLOWING THE </w:t>
      </w:r>
      <w:r w:rsidR="00F144D6" w:rsidRPr="00BD686D">
        <w:rPr>
          <w:rFonts w:ascii="Arial" w:hAnsi="Arial" w:cs="Arial"/>
          <w:b/>
          <w:bCs/>
          <w:sz w:val="32"/>
          <w:szCs w:val="32"/>
          <w:lang w:val="en-US"/>
        </w:rPr>
        <w:t xml:space="preserve">COVID-19 </w:t>
      </w:r>
      <w:r w:rsidR="0086219F">
        <w:rPr>
          <w:rFonts w:ascii="Arial" w:hAnsi="Arial" w:cs="Arial"/>
          <w:b/>
          <w:bCs/>
          <w:sz w:val="32"/>
          <w:szCs w:val="32"/>
          <w:lang w:val="en-US"/>
        </w:rPr>
        <w:t>LOCKDOWN</w:t>
      </w:r>
      <w:r w:rsidRPr="00BD686D">
        <w:rPr>
          <w:rFonts w:ascii="Arial" w:hAnsi="Arial" w:cs="Arial"/>
          <w:b/>
          <w:bCs/>
          <w:sz w:val="32"/>
          <w:szCs w:val="32"/>
          <w:lang w:val="en-US"/>
        </w:rPr>
        <w:t xml:space="preserve"> </w:t>
      </w:r>
      <w:r w:rsidR="00321B93" w:rsidRPr="00BD686D">
        <w:rPr>
          <w:rFonts w:ascii="Arial" w:hAnsi="Arial" w:cs="Arial"/>
          <w:b/>
          <w:bCs/>
          <w:sz w:val="32"/>
          <w:szCs w:val="32"/>
          <w:lang w:val="en-US"/>
        </w:rPr>
        <w:t>ADJUSTMENT</w:t>
      </w:r>
      <w:r w:rsidR="0086219F">
        <w:rPr>
          <w:rFonts w:ascii="Arial" w:hAnsi="Arial" w:cs="Arial"/>
          <w:b/>
          <w:bCs/>
          <w:sz w:val="32"/>
          <w:szCs w:val="32"/>
          <w:lang w:val="en-US"/>
        </w:rPr>
        <w:t xml:space="preserve"> OF REGULATIONS</w:t>
      </w:r>
    </w:p>
    <w:p w:rsidR="00122556" w:rsidRPr="00BD686D" w:rsidRDefault="00122556" w:rsidP="00122556">
      <w:pPr>
        <w:pStyle w:val="NoSpacing"/>
        <w:spacing w:line="276" w:lineRule="auto"/>
        <w:jc w:val="both"/>
        <w:rPr>
          <w:rFonts w:ascii="Arial" w:hAnsi="Arial" w:cs="Arial"/>
          <w:b/>
          <w:bCs/>
          <w:sz w:val="32"/>
          <w:szCs w:val="32"/>
          <w:lang w:val="en-US"/>
        </w:rPr>
      </w:pPr>
    </w:p>
    <w:p w:rsidR="00122556" w:rsidRPr="00BD686D" w:rsidRDefault="00B12717" w:rsidP="00122556">
      <w:pPr>
        <w:pStyle w:val="NoSpacing"/>
        <w:spacing w:line="276" w:lineRule="auto"/>
        <w:jc w:val="right"/>
        <w:rPr>
          <w:rFonts w:ascii="Arial" w:hAnsi="Arial" w:cs="Arial"/>
          <w:b/>
          <w:sz w:val="32"/>
          <w:szCs w:val="32"/>
        </w:rPr>
      </w:pPr>
      <w:r>
        <w:rPr>
          <w:rFonts w:ascii="Arial" w:hAnsi="Arial" w:cs="Arial"/>
          <w:b/>
          <w:sz w:val="32"/>
          <w:szCs w:val="32"/>
        </w:rPr>
        <w:t>30</w:t>
      </w:r>
      <w:r w:rsidR="00122556" w:rsidRPr="00BD686D">
        <w:rPr>
          <w:rFonts w:ascii="Arial" w:hAnsi="Arial" w:cs="Arial"/>
          <w:b/>
          <w:sz w:val="32"/>
          <w:szCs w:val="32"/>
        </w:rPr>
        <w:t xml:space="preserve"> April 2020</w:t>
      </w:r>
    </w:p>
    <w:p w:rsidR="00122556" w:rsidRPr="001304AA" w:rsidRDefault="00B12717" w:rsidP="00122556">
      <w:pPr>
        <w:pStyle w:val="NoSpacing"/>
        <w:spacing w:line="276" w:lineRule="auto"/>
        <w:jc w:val="both"/>
        <w:rPr>
          <w:rFonts w:ascii="Arial" w:hAnsi="Arial" w:cs="Arial"/>
          <w:sz w:val="32"/>
          <w:szCs w:val="32"/>
        </w:rPr>
      </w:pPr>
      <w:r w:rsidRPr="001304AA">
        <w:rPr>
          <w:rFonts w:ascii="Arial" w:hAnsi="Arial" w:cs="Arial"/>
          <w:sz w:val="32"/>
          <w:szCs w:val="32"/>
        </w:rPr>
        <w:t xml:space="preserve">Good </w:t>
      </w:r>
      <w:r w:rsidR="001304AA" w:rsidRPr="001304AA">
        <w:rPr>
          <w:rFonts w:ascii="Arial" w:hAnsi="Arial" w:cs="Arial"/>
          <w:sz w:val="32"/>
          <w:szCs w:val="32"/>
        </w:rPr>
        <w:t>afternoon!</w:t>
      </w:r>
    </w:p>
    <w:p w:rsidR="000E33C3" w:rsidRPr="001304AA" w:rsidRDefault="000E33C3" w:rsidP="00122556">
      <w:pPr>
        <w:pStyle w:val="NoSpacing"/>
        <w:spacing w:line="276" w:lineRule="auto"/>
        <w:jc w:val="both"/>
        <w:rPr>
          <w:rFonts w:ascii="Arial" w:hAnsi="Arial" w:cs="Arial"/>
          <w:sz w:val="32"/>
          <w:szCs w:val="32"/>
          <w:lang w:val="en-US"/>
        </w:rPr>
      </w:pPr>
    </w:p>
    <w:p w:rsidR="00A9297F" w:rsidRDefault="00613160" w:rsidP="00122556">
      <w:pPr>
        <w:pStyle w:val="NoSpacing"/>
        <w:spacing w:line="276" w:lineRule="auto"/>
        <w:jc w:val="both"/>
        <w:rPr>
          <w:rFonts w:ascii="Arial" w:hAnsi="Arial" w:cs="Arial"/>
          <w:sz w:val="32"/>
          <w:szCs w:val="32"/>
          <w:lang w:val="en-US"/>
        </w:rPr>
      </w:pPr>
      <w:r w:rsidRPr="001304AA">
        <w:rPr>
          <w:rFonts w:ascii="Arial" w:hAnsi="Arial" w:cs="Arial"/>
          <w:sz w:val="32"/>
          <w:szCs w:val="32"/>
          <w:lang w:val="en-US"/>
        </w:rPr>
        <w:t xml:space="preserve">The past few weeks </w:t>
      </w:r>
      <w:r w:rsidR="006D6098" w:rsidRPr="001304AA">
        <w:rPr>
          <w:rFonts w:ascii="Arial" w:hAnsi="Arial" w:cs="Arial"/>
          <w:sz w:val="32"/>
          <w:szCs w:val="32"/>
          <w:lang w:val="en-US"/>
        </w:rPr>
        <w:t xml:space="preserve">have affected South Africans in ways we have never experienced before. </w:t>
      </w:r>
      <w:r w:rsidR="00C8284B">
        <w:rPr>
          <w:rFonts w:ascii="Arial" w:hAnsi="Arial" w:cs="Arial"/>
          <w:sz w:val="32"/>
          <w:szCs w:val="32"/>
          <w:lang w:val="en-US"/>
        </w:rPr>
        <w:t>T</w:t>
      </w:r>
      <w:r w:rsidR="006D6098" w:rsidRPr="001304AA">
        <w:rPr>
          <w:rFonts w:ascii="Arial" w:hAnsi="Arial" w:cs="Arial"/>
          <w:sz w:val="32"/>
          <w:szCs w:val="32"/>
          <w:lang w:val="en-US"/>
        </w:rPr>
        <w:t xml:space="preserve">his, there has been an increase in anxiety and confusion in relation with the status of schooling, and when learners would be allowed to go back into their schools. </w:t>
      </w:r>
    </w:p>
    <w:p w:rsidR="00C8284B" w:rsidRPr="001304AA" w:rsidRDefault="00C8284B" w:rsidP="00122556">
      <w:pPr>
        <w:pStyle w:val="NoSpacing"/>
        <w:spacing w:line="276" w:lineRule="auto"/>
        <w:jc w:val="both"/>
        <w:rPr>
          <w:rFonts w:ascii="Arial" w:hAnsi="Arial" w:cs="Arial"/>
          <w:sz w:val="32"/>
          <w:szCs w:val="32"/>
          <w:lang w:val="en-US"/>
        </w:rPr>
      </w:pPr>
    </w:p>
    <w:p w:rsidR="004517A2" w:rsidRDefault="00A9297F" w:rsidP="00122556">
      <w:pPr>
        <w:pStyle w:val="NoSpacing"/>
        <w:spacing w:line="276" w:lineRule="auto"/>
        <w:jc w:val="both"/>
        <w:rPr>
          <w:rFonts w:ascii="Arial" w:hAnsi="Arial" w:cs="Arial"/>
          <w:sz w:val="32"/>
          <w:szCs w:val="32"/>
          <w:lang w:val="en-US"/>
        </w:rPr>
      </w:pPr>
      <w:r w:rsidRPr="001304AA">
        <w:rPr>
          <w:rFonts w:ascii="Arial" w:hAnsi="Arial" w:cs="Arial"/>
          <w:sz w:val="32"/>
          <w:szCs w:val="32"/>
          <w:lang w:val="en-US"/>
        </w:rPr>
        <w:t xml:space="preserve">This morning </w:t>
      </w:r>
      <w:r w:rsidR="001304AA" w:rsidRPr="001304AA">
        <w:rPr>
          <w:rFonts w:ascii="Arial" w:hAnsi="Arial" w:cs="Arial"/>
          <w:sz w:val="32"/>
          <w:szCs w:val="32"/>
          <w:lang w:val="en-US"/>
        </w:rPr>
        <w:t>the National Coronavirus Command Council</w:t>
      </w:r>
      <w:r w:rsidRPr="001304AA">
        <w:rPr>
          <w:rFonts w:ascii="Arial" w:hAnsi="Arial" w:cs="Arial"/>
          <w:sz w:val="32"/>
          <w:szCs w:val="32"/>
          <w:lang w:val="en-US"/>
        </w:rPr>
        <w:t xml:space="preserve"> held a meeting to consider the plans for the basic education sector in the context of the </w:t>
      </w:r>
      <w:r w:rsidR="007B0DCF" w:rsidRPr="001304AA">
        <w:rPr>
          <w:rFonts w:ascii="Arial" w:hAnsi="Arial" w:cs="Arial"/>
          <w:sz w:val="32"/>
          <w:szCs w:val="32"/>
          <w:lang w:val="en-US"/>
        </w:rPr>
        <w:t>COVID-19.</w:t>
      </w:r>
      <w:r w:rsidR="004517A2" w:rsidRPr="001304AA">
        <w:rPr>
          <w:rFonts w:ascii="Arial" w:hAnsi="Arial" w:cs="Arial"/>
          <w:sz w:val="32"/>
          <w:szCs w:val="32"/>
          <w:lang w:val="en-US"/>
        </w:rPr>
        <w:t xml:space="preserve"> Prior to the presentations of the plans at Cabinet we presented the plans at the National Coronavirus Command Council. </w:t>
      </w:r>
    </w:p>
    <w:p w:rsidR="00620F7F" w:rsidRPr="001304AA" w:rsidRDefault="00620F7F" w:rsidP="00122556">
      <w:pPr>
        <w:pStyle w:val="NoSpacing"/>
        <w:spacing w:line="276" w:lineRule="auto"/>
        <w:jc w:val="both"/>
        <w:rPr>
          <w:rFonts w:ascii="Arial" w:hAnsi="Arial" w:cs="Arial"/>
          <w:sz w:val="32"/>
          <w:szCs w:val="32"/>
          <w:lang w:val="en-US"/>
        </w:rPr>
      </w:pPr>
    </w:p>
    <w:p w:rsidR="00C8284B" w:rsidRDefault="004517A2" w:rsidP="00122556">
      <w:pPr>
        <w:pStyle w:val="NoSpacing"/>
        <w:spacing w:line="276" w:lineRule="auto"/>
        <w:jc w:val="both"/>
        <w:rPr>
          <w:rFonts w:ascii="Arial" w:hAnsi="Arial" w:cs="Arial"/>
          <w:sz w:val="32"/>
          <w:szCs w:val="32"/>
          <w:lang w:val="en-US"/>
        </w:rPr>
      </w:pPr>
      <w:r w:rsidRPr="001304AA">
        <w:rPr>
          <w:rFonts w:ascii="Arial" w:hAnsi="Arial" w:cs="Arial"/>
          <w:sz w:val="32"/>
          <w:szCs w:val="32"/>
          <w:lang w:val="en-US"/>
        </w:rPr>
        <w:t>Since</w:t>
      </w:r>
      <w:r w:rsidR="00122556" w:rsidRPr="001304AA">
        <w:rPr>
          <w:rFonts w:ascii="Arial" w:hAnsi="Arial" w:cs="Arial"/>
          <w:sz w:val="32"/>
          <w:szCs w:val="32"/>
          <w:lang w:val="en-US"/>
        </w:rPr>
        <w:t xml:space="preserve"> 26 March</w:t>
      </w:r>
      <w:r w:rsidR="004A2A1E" w:rsidRPr="001304AA">
        <w:rPr>
          <w:rFonts w:ascii="Arial" w:hAnsi="Arial" w:cs="Arial"/>
          <w:sz w:val="32"/>
          <w:szCs w:val="32"/>
          <w:lang w:val="en-US"/>
        </w:rPr>
        <w:t xml:space="preserve"> 2020</w:t>
      </w:r>
      <w:r w:rsidR="00122556" w:rsidRPr="001304AA">
        <w:rPr>
          <w:rFonts w:ascii="Arial" w:hAnsi="Arial" w:cs="Arial"/>
          <w:sz w:val="32"/>
          <w:szCs w:val="32"/>
          <w:lang w:val="en-US"/>
        </w:rPr>
        <w:t xml:space="preserve"> in the basic </w:t>
      </w:r>
      <w:r w:rsidR="0086219F" w:rsidRPr="001304AA">
        <w:rPr>
          <w:rFonts w:ascii="Arial" w:hAnsi="Arial" w:cs="Arial"/>
          <w:sz w:val="32"/>
          <w:szCs w:val="32"/>
          <w:lang w:val="en-US"/>
        </w:rPr>
        <w:t xml:space="preserve">education </w:t>
      </w:r>
      <w:r w:rsidR="00122556" w:rsidRPr="001304AA">
        <w:rPr>
          <w:rFonts w:ascii="Arial" w:hAnsi="Arial" w:cs="Arial"/>
          <w:sz w:val="32"/>
          <w:szCs w:val="32"/>
          <w:lang w:val="en-US"/>
        </w:rPr>
        <w:t xml:space="preserve">sector we have held </w:t>
      </w:r>
      <w:r w:rsidR="0086219F" w:rsidRPr="001304AA">
        <w:rPr>
          <w:rFonts w:ascii="Arial" w:hAnsi="Arial" w:cs="Arial"/>
          <w:sz w:val="32"/>
          <w:szCs w:val="32"/>
          <w:lang w:val="en-US"/>
        </w:rPr>
        <w:t xml:space="preserve">just less than fifty (50) </w:t>
      </w:r>
      <w:r w:rsidR="00122556" w:rsidRPr="001304AA">
        <w:rPr>
          <w:rFonts w:ascii="Arial" w:hAnsi="Arial" w:cs="Arial"/>
          <w:sz w:val="32"/>
          <w:szCs w:val="32"/>
          <w:lang w:val="en-US"/>
        </w:rPr>
        <w:t>meetings</w:t>
      </w:r>
      <w:r w:rsidR="0086219F" w:rsidRPr="001304AA">
        <w:rPr>
          <w:rFonts w:ascii="Arial" w:hAnsi="Arial" w:cs="Arial"/>
          <w:sz w:val="32"/>
          <w:szCs w:val="32"/>
          <w:lang w:val="en-US"/>
        </w:rPr>
        <w:t xml:space="preserve"> with </w:t>
      </w:r>
      <w:r w:rsidR="00C8284B">
        <w:rPr>
          <w:rFonts w:ascii="Arial" w:hAnsi="Arial" w:cs="Arial"/>
          <w:sz w:val="32"/>
          <w:szCs w:val="32"/>
          <w:lang w:val="en-US"/>
        </w:rPr>
        <w:t>different</w:t>
      </w:r>
      <w:r w:rsidR="0086219F" w:rsidRPr="001304AA">
        <w:rPr>
          <w:rFonts w:ascii="Arial" w:hAnsi="Arial" w:cs="Arial"/>
          <w:sz w:val="32"/>
          <w:szCs w:val="32"/>
          <w:lang w:val="en-US"/>
        </w:rPr>
        <w:t xml:space="preserve"> stakeholders</w:t>
      </w:r>
      <w:r w:rsidR="00AA42C3" w:rsidRPr="001304AA">
        <w:rPr>
          <w:rFonts w:ascii="Arial" w:hAnsi="Arial" w:cs="Arial"/>
          <w:sz w:val="32"/>
          <w:szCs w:val="32"/>
          <w:lang w:val="en-US"/>
        </w:rPr>
        <w:t>. I</w:t>
      </w:r>
      <w:r w:rsidR="00122556" w:rsidRPr="001304AA">
        <w:rPr>
          <w:rFonts w:ascii="Arial" w:hAnsi="Arial" w:cs="Arial"/>
          <w:sz w:val="32"/>
          <w:szCs w:val="32"/>
          <w:lang w:val="en-US"/>
        </w:rPr>
        <w:t>n</w:t>
      </w:r>
      <w:r w:rsidR="00AA42C3" w:rsidRPr="001304AA">
        <w:rPr>
          <w:rFonts w:ascii="Arial" w:hAnsi="Arial" w:cs="Arial"/>
          <w:sz w:val="32"/>
          <w:szCs w:val="32"/>
          <w:lang w:val="en-US"/>
        </w:rPr>
        <w:t xml:space="preserve"> each meeting</w:t>
      </w:r>
      <w:r w:rsidR="00122556" w:rsidRPr="001304AA">
        <w:rPr>
          <w:rFonts w:ascii="Arial" w:hAnsi="Arial" w:cs="Arial"/>
          <w:sz w:val="32"/>
          <w:szCs w:val="32"/>
          <w:lang w:val="en-US"/>
        </w:rPr>
        <w:t xml:space="preserve"> we deliberated on the future of basic education</w:t>
      </w:r>
      <w:r w:rsidR="0086219F" w:rsidRPr="001304AA">
        <w:rPr>
          <w:rFonts w:ascii="Arial" w:hAnsi="Arial" w:cs="Arial"/>
          <w:sz w:val="32"/>
          <w:szCs w:val="32"/>
          <w:lang w:val="en-US"/>
        </w:rPr>
        <w:t>,</w:t>
      </w:r>
      <w:r w:rsidR="00122556" w:rsidRPr="001304AA">
        <w:rPr>
          <w:rFonts w:ascii="Arial" w:hAnsi="Arial" w:cs="Arial"/>
          <w:sz w:val="32"/>
          <w:szCs w:val="32"/>
          <w:lang w:val="en-US"/>
        </w:rPr>
        <w:t xml:space="preserve"> following the COVID-</w:t>
      </w:r>
      <w:r w:rsidR="0086219F" w:rsidRPr="001304AA">
        <w:rPr>
          <w:rFonts w:ascii="Arial" w:hAnsi="Arial" w:cs="Arial"/>
          <w:sz w:val="32"/>
          <w:szCs w:val="32"/>
          <w:lang w:val="en-US"/>
        </w:rPr>
        <w:t>19-</w:t>
      </w:r>
      <w:r w:rsidR="00122556" w:rsidRPr="001304AA">
        <w:rPr>
          <w:rFonts w:ascii="Arial" w:hAnsi="Arial" w:cs="Arial"/>
          <w:sz w:val="32"/>
          <w:szCs w:val="32"/>
          <w:lang w:val="en-US"/>
        </w:rPr>
        <w:t xml:space="preserve">induced </w:t>
      </w:r>
      <w:r w:rsidR="0086219F" w:rsidRPr="001304AA">
        <w:rPr>
          <w:rFonts w:ascii="Arial" w:hAnsi="Arial" w:cs="Arial"/>
          <w:sz w:val="32"/>
          <w:szCs w:val="32"/>
          <w:lang w:val="en-US"/>
        </w:rPr>
        <w:t>national state of disaster, resulting in the national lockdown.</w:t>
      </w:r>
      <w:r w:rsidRPr="001304AA">
        <w:rPr>
          <w:rFonts w:ascii="Arial" w:hAnsi="Arial" w:cs="Arial"/>
          <w:sz w:val="32"/>
          <w:szCs w:val="32"/>
          <w:lang w:val="en-US"/>
        </w:rPr>
        <w:t xml:space="preserve"> </w:t>
      </w:r>
    </w:p>
    <w:p w:rsidR="00C8284B" w:rsidRDefault="00C8284B" w:rsidP="00122556">
      <w:pPr>
        <w:pStyle w:val="NoSpacing"/>
        <w:spacing w:line="276" w:lineRule="auto"/>
        <w:jc w:val="both"/>
        <w:rPr>
          <w:rFonts w:ascii="Arial" w:hAnsi="Arial" w:cs="Arial"/>
          <w:sz w:val="32"/>
          <w:szCs w:val="32"/>
          <w:lang w:val="en-US"/>
        </w:rPr>
      </w:pPr>
      <w:r>
        <w:rPr>
          <w:rFonts w:ascii="Arial" w:hAnsi="Arial" w:cs="Arial"/>
          <w:sz w:val="32"/>
          <w:szCs w:val="32"/>
          <w:lang w:val="en-US"/>
        </w:rPr>
        <w:t xml:space="preserve">Once principle guiding us was lowering the infection rate, ensuring safety but balance it against protecting lives.   </w:t>
      </w:r>
    </w:p>
    <w:p w:rsidR="005F192F" w:rsidRDefault="004517A2" w:rsidP="00122556">
      <w:pPr>
        <w:pStyle w:val="NoSpacing"/>
        <w:spacing w:line="276" w:lineRule="auto"/>
        <w:jc w:val="both"/>
        <w:rPr>
          <w:rFonts w:ascii="Arial" w:hAnsi="Arial" w:cs="Arial"/>
          <w:sz w:val="32"/>
          <w:szCs w:val="32"/>
          <w:lang w:val="en-US"/>
        </w:rPr>
      </w:pPr>
      <w:r w:rsidRPr="001304AA">
        <w:rPr>
          <w:rFonts w:ascii="Arial" w:hAnsi="Arial" w:cs="Arial"/>
          <w:sz w:val="32"/>
          <w:szCs w:val="32"/>
          <w:lang w:val="en-US"/>
        </w:rPr>
        <w:t xml:space="preserve">At all times during the consultations we have started with the safety of our learners, teachers and employees. We </w:t>
      </w:r>
      <w:r w:rsidR="00F54127" w:rsidRPr="001304AA">
        <w:rPr>
          <w:rFonts w:ascii="Arial" w:hAnsi="Arial" w:cs="Arial"/>
          <w:sz w:val="32"/>
          <w:szCs w:val="32"/>
          <w:lang w:val="en-US"/>
        </w:rPr>
        <w:t xml:space="preserve">made safety a priority. </w:t>
      </w:r>
    </w:p>
    <w:p w:rsidR="00363722" w:rsidRDefault="00363722" w:rsidP="00122556">
      <w:pPr>
        <w:pStyle w:val="NoSpacing"/>
        <w:spacing w:line="276" w:lineRule="auto"/>
        <w:jc w:val="both"/>
        <w:rPr>
          <w:rFonts w:ascii="Arial" w:hAnsi="Arial" w:cs="Arial"/>
          <w:color w:val="FF0000"/>
          <w:sz w:val="32"/>
          <w:szCs w:val="32"/>
          <w:lang w:val="en-US"/>
        </w:rPr>
      </w:pPr>
    </w:p>
    <w:p w:rsidR="00363722" w:rsidRPr="00806389" w:rsidRDefault="00363722" w:rsidP="00122556">
      <w:pPr>
        <w:pStyle w:val="NoSpacing"/>
        <w:spacing w:line="276" w:lineRule="auto"/>
        <w:jc w:val="both"/>
        <w:rPr>
          <w:rFonts w:ascii="Arial" w:hAnsi="Arial" w:cs="Arial"/>
          <w:b/>
          <w:sz w:val="32"/>
          <w:szCs w:val="32"/>
          <w:lang w:val="en-US"/>
        </w:rPr>
      </w:pPr>
      <w:r w:rsidRPr="00806389">
        <w:rPr>
          <w:rFonts w:ascii="Arial" w:hAnsi="Arial" w:cs="Arial"/>
          <w:b/>
          <w:sz w:val="32"/>
          <w:szCs w:val="32"/>
          <w:lang w:val="en-US"/>
        </w:rPr>
        <w:t>The Consultation Process</w:t>
      </w:r>
    </w:p>
    <w:p w:rsidR="00122556" w:rsidRPr="00806389" w:rsidRDefault="00AA42C3" w:rsidP="00122556">
      <w:pPr>
        <w:pStyle w:val="NoSpacing"/>
        <w:spacing w:line="276" w:lineRule="auto"/>
        <w:jc w:val="both"/>
        <w:rPr>
          <w:rFonts w:ascii="Arial" w:hAnsi="Arial" w:cs="Arial"/>
          <w:sz w:val="32"/>
          <w:szCs w:val="32"/>
          <w:lang w:val="en-US"/>
        </w:rPr>
      </w:pPr>
      <w:r w:rsidRPr="00806389">
        <w:rPr>
          <w:rFonts w:ascii="Arial" w:hAnsi="Arial" w:cs="Arial"/>
          <w:sz w:val="32"/>
          <w:szCs w:val="32"/>
          <w:lang w:val="en-US"/>
        </w:rPr>
        <w:t xml:space="preserve">  </w:t>
      </w:r>
    </w:p>
    <w:p w:rsidR="005F192F" w:rsidRDefault="00363722" w:rsidP="00122556">
      <w:pPr>
        <w:pStyle w:val="NoSpacing"/>
        <w:spacing w:line="276" w:lineRule="auto"/>
        <w:jc w:val="both"/>
        <w:rPr>
          <w:rFonts w:ascii="Arial" w:hAnsi="Arial" w:cs="Arial"/>
          <w:sz w:val="32"/>
          <w:szCs w:val="32"/>
        </w:rPr>
      </w:pPr>
      <w:r w:rsidRPr="00806389">
        <w:rPr>
          <w:rFonts w:ascii="Arial" w:hAnsi="Arial" w:cs="Arial"/>
          <w:sz w:val="32"/>
          <w:szCs w:val="32"/>
        </w:rPr>
        <w:t xml:space="preserve">We have consulted extensively in the sector. </w:t>
      </w:r>
      <w:r w:rsidR="005F192F">
        <w:rPr>
          <w:rFonts w:ascii="Arial" w:hAnsi="Arial" w:cs="Arial"/>
          <w:sz w:val="32"/>
          <w:szCs w:val="32"/>
        </w:rPr>
        <w:t xml:space="preserve">We have held robust discussions about what needs to be done to reopen our schools. </w:t>
      </w:r>
    </w:p>
    <w:p w:rsidR="00122556" w:rsidRPr="00806389" w:rsidRDefault="005F192F" w:rsidP="00122556">
      <w:pPr>
        <w:pStyle w:val="NoSpacing"/>
        <w:spacing w:line="276" w:lineRule="auto"/>
        <w:jc w:val="both"/>
        <w:rPr>
          <w:rFonts w:ascii="Arial" w:hAnsi="Arial" w:cs="Arial"/>
          <w:sz w:val="32"/>
          <w:szCs w:val="32"/>
        </w:rPr>
      </w:pPr>
      <w:r>
        <w:rPr>
          <w:rFonts w:ascii="Arial" w:hAnsi="Arial" w:cs="Arial"/>
          <w:sz w:val="32"/>
          <w:szCs w:val="32"/>
        </w:rPr>
        <w:t>We have not forgotten why we are here, it is because of the coronavirus. As I said we held no less than 50 meetings in the sector to find a ways of getting back to work without compromising the lives of our learners, teachers and employees.</w:t>
      </w:r>
    </w:p>
    <w:p w:rsidR="00363722" w:rsidRPr="00806389" w:rsidRDefault="00363722" w:rsidP="00122556">
      <w:pPr>
        <w:pStyle w:val="NoSpacing"/>
        <w:spacing w:line="276" w:lineRule="auto"/>
        <w:jc w:val="both"/>
        <w:rPr>
          <w:rFonts w:ascii="Arial" w:hAnsi="Arial" w:cs="Arial"/>
          <w:sz w:val="32"/>
          <w:szCs w:val="32"/>
        </w:rPr>
      </w:pPr>
    </w:p>
    <w:p w:rsidR="00363722" w:rsidRPr="00806389" w:rsidRDefault="00363722" w:rsidP="00363722">
      <w:pPr>
        <w:jc w:val="both"/>
        <w:rPr>
          <w:rFonts w:ascii="Arial" w:eastAsia="Times New Roman" w:hAnsi="Arial" w:cs="Arial"/>
          <w:sz w:val="32"/>
          <w:szCs w:val="32"/>
          <w:lang w:val="en-US"/>
        </w:rPr>
      </w:pPr>
      <w:r w:rsidRPr="00806389">
        <w:rPr>
          <w:rFonts w:ascii="Arial" w:eastAsia="Times New Roman" w:hAnsi="Arial" w:cs="Arial"/>
          <w:sz w:val="32"/>
          <w:szCs w:val="32"/>
          <w:lang w:val="en-US"/>
        </w:rPr>
        <w:t>On the 7</w:t>
      </w:r>
      <w:r w:rsidRPr="00806389">
        <w:rPr>
          <w:rFonts w:ascii="Arial" w:eastAsia="Times New Roman" w:hAnsi="Arial" w:cs="Arial"/>
          <w:sz w:val="32"/>
          <w:szCs w:val="32"/>
          <w:vertAlign w:val="superscript"/>
          <w:lang w:val="en-US"/>
        </w:rPr>
        <w:t>th</w:t>
      </w:r>
      <w:r w:rsidRPr="00806389">
        <w:rPr>
          <w:rFonts w:ascii="Arial" w:eastAsia="Times New Roman" w:hAnsi="Arial" w:cs="Arial"/>
          <w:sz w:val="32"/>
          <w:szCs w:val="32"/>
          <w:lang w:val="en-US"/>
        </w:rPr>
        <w:t xml:space="preserve"> and 26 of April we met and consulted South African Democratic Teacher Union (SADTU), National Professional Teachers of South Africa (NAPTOSA), Suid Afrikaanse Onderwysers Unie (SAOU), National Association of Teacher Union (NATU), and Professional Educators Union (PEU). </w:t>
      </w:r>
    </w:p>
    <w:p w:rsidR="009F6F7A" w:rsidRPr="00806389" w:rsidRDefault="00363722" w:rsidP="00363722">
      <w:pPr>
        <w:jc w:val="both"/>
        <w:rPr>
          <w:rFonts w:ascii="Arial" w:eastAsia="Times New Roman" w:hAnsi="Arial" w:cs="Arial"/>
          <w:sz w:val="32"/>
          <w:szCs w:val="32"/>
          <w:lang w:val="en-US"/>
        </w:rPr>
      </w:pPr>
      <w:r w:rsidRPr="00806389">
        <w:rPr>
          <w:rFonts w:ascii="Arial" w:eastAsia="Times New Roman" w:hAnsi="Arial" w:cs="Arial"/>
          <w:sz w:val="32"/>
          <w:szCs w:val="32"/>
          <w:lang w:val="en-US"/>
        </w:rPr>
        <w:t>On the 10</w:t>
      </w:r>
      <w:r w:rsidRPr="00806389">
        <w:rPr>
          <w:rFonts w:ascii="Arial" w:eastAsia="Times New Roman" w:hAnsi="Arial" w:cs="Arial"/>
          <w:sz w:val="32"/>
          <w:szCs w:val="32"/>
          <w:vertAlign w:val="superscript"/>
          <w:lang w:val="en-US"/>
        </w:rPr>
        <w:t>th</w:t>
      </w:r>
      <w:r w:rsidRPr="00806389">
        <w:rPr>
          <w:rFonts w:ascii="Arial" w:eastAsia="Times New Roman" w:hAnsi="Arial" w:cs="Arial"/>
          <w:sz w:val="32"/>
          <w:szCs w:val="32"/>
          <w:lang w:val="en-US"/>
        </w:rPr>
        <w:t xml:space="preserve"> and 26 of April we met the following organisations; </w:t>
      </w:r>
    </w:p>
    <w:p w:rsidR="009F6F7A" w:rsidRPr="00806389" w:rsidRDefault="009F6F7A" w:rsidP="009F6F7A">
      <w:pPr>
        <w:pStyle w:val="ListParagraph"/>
        <w:numPr>
          <w:ilvl w:val="0"/>
          <w:numId w:val="11"/>
        </w:numPr>
        <w:jc w:val="both"/>
        <w:rPr>
          <w:rFonts w:ascii="Arial" w:eastAsia="Times New Roman" w:hAnsi="Arial" w:cs="Arial"/>
          <w:sz w:val="32"/>
          <w:szCs w:val="32"/>
        </w:rPr>
      </w:pPr>
      <w:r w:rsidRPr="00806389">
        <w:rPr>
          <w:rFonts w:ascii="Arial" w:eastAsia="Times New Roman" w:hAnsi="Arial" w:cs="Arial"/>
          <w:sz w:val="32"/>
          <w:szCs w:val="32"/>
        </w:rPr>
        <w:t>Association for Special Education (SENASE)</w:t>
      </w:r>
    </w:p>
    <w:p w:rsidR="009F6F7A" w:rsidRPr="00806389" w:rsidRDefault="009F6F7A" w:rsidP="009F6F7A">
      <w:pPr>
        <w:pStyle w:val="ListParagraph"/>
        <w:numPr>
          <w:ilvl w:val="0"/>
          <w:numId w:val="11"/>
        </w:numPr>
        <w:jc w:val="both"/>
        <w:rPr>
          <w:rFonts w:ascii="Arial" w:eastAsia="Times New Roman" w:hAnsi="Arial" w:cs="Arial"/>
          <w:sz w:val="32"/>
          <w:szCs w:val="32"/>
        </w:rPr>
      </w:pPr>
      <w:r w:rsidRPr="00806389">
        <w:rPr>
          <w:rFonts w:ascii="Arial" w:eastAsia="Times New Roman" w:hAnsi="Arial" w:cs="Arial"/>
          <w:sz w:val="32"/>
          <w:szCs w:val="32"/>
        </w:rPr>
        <w:t>Education Management Association of South Africa (EMASA)</w:t>
      </w:r>
    </w:p>
    <w:p w:rsidR="009F6F7A" w:rsidRPr="00806389" w:rsidRDefault="009F6F7A" w:rsidP="009F6F7A">
      <w:pPr>
        <w:pStyle w:val="ListParagraph"/>
        <w:numPr>
          <w:ilvl w:val="0"/>
          <w:numId w:val="11"/>
        </w:numPr>
        <w:jc w:val="both"/>
        <w:rPr>
          <w:rFonts w:ascii="Arial" w:eastAsia="Times New Roman" w:hAnsi="Arial" w:cs="Arial"/>
          <w:sz w:val="32"/>
          <w:szCs w:val="32"/>
        </w:rPr>
      </w:pPr>
      <w:r w:rsidRPr="00806389">
        <w:rPr>
          <w:rFonts w:ascii="Arial" w:eastAsia="Times New Roman" w:hAnsi="Arial" w:cs="Arial"/>
          <w:sz w:val="32"/>
          <w:szCs w:val="32"/>
          <w:lang w:val="en-ZA"/>
        </w:rPr>
        <w:t>South African Principal Association (SAPA</w:t>
      </w:r>
    </w:p>
    <w:p w:rsidR="009F6F7A" w:rsidRPr="00806389" w:rsidRDefault="009F6F7A" w:rsidP="009F6F7A">
      <w:pPr>
        <w:pStyle w:val="ListParagraph"/>
        <w:numPr>
          <w:ilvl w:val="0"/>
          <w:numId w:val="11"/>
        </w:numPr>
        <w:jc w:val="both"/>
        <w:rPr>
          <w:rFonts w:ascii="Arial" w:eastAsia="Times New Roman" w:hAnsi="Arial" w:cs="Arial"/>
          <w:sz w:val="32"/>
          <w:szCs w:val="32"/>
        </w:rPr>
      </w:pPr>
      <w:r w:rsidRPr="00806389">
        <w:rPr>
          <w:rFonts w:ascii="Arial" w:eastAsia="Times New Roman" w:hAnsi="Arial" w:cs="Arial"/>
          <w:sz w:val="32"/>
          <w:szCs w:val="32"/>
        </w:rPr>
        <w:t>(Federation of Association of Governing Bodies (FEDSAS)</w:t>
      </w:r>
    </w:p>
    <w:p w:rsidR="009F6F7A" w:rsidRPr="00806389" w:rsidRDefault="009F6F7A" w:rsidP="009F6F7A">
      <w:pPr>
        <w:pStyle w:val="ListParagraph"/>
        <w:numPr>
          <w:ilvl w:val="0"/>
          <w:numId w:val="11"/>
        </w:numPr>
        <w:jc w:val="both"/>
        <w:rPr>
          <w:rFonts w:ascii="Arial" w:eastAsia="Times New Roman" w:hAnsi="Arial" w:cs="Arial"/>
          <w:sz w:val="32"/>
          <w:szCs w:val="32"/>
        </w:rPr>
      </w:pPr>
      <w:r w:rsidRPr="00806389">
        <w:rPr>
          <w:rFonts w:ascii="Arial" w:eastAsia="Times New Roman" w:hAnsi="Arial" w:cs="Arial"/>
          <w:sz w:val="32"/>
          <w:szCs w:val="32"/>
        </w:rPr>
        <w:t>National Association of School Governing Bodies (NASGB)</w:t>
      </w:r>
    </w:p>
    <w:p w:rsidR="009F6F7A" w:rsidRPr="005F192F" w:rsidRDefault="009F6F7A" w:rsidP="005F192F">
      <w:pPr>
        <w:pStyle w:val="ListParagraph"/>
        <w:numPr>
          <w:ilvl w:val="0"/>
          <w:numId w:val="11"/>
        </w:numPr>
        <w:jc w:val="both"/>
        <w:rPr>
          <w:rFonts w:ascii="Arial" w:eastAsia="Times New Roman" w:hAnsi="Arial" w:cs="Arial"/>
          <w:sz w:val="32"/>
          <w:szCs w:val="32"/>
        </w:rPr>
      </w:pPr>
      <w:r w:rsidRPr="00806389">
        <w:rPr>
          <w:rFonts w:ascii="Arial" w:eastAsia="Times New Roman" w:hAnsi="Arial" w:cs="Arial"/>
          <w:sz w:val="32"/>
          <w:szCs w:val="32"/>
        </w:rPr>
        <w:t>Governing Body Foundation (GBF)</w:t>
      </w:r>
    </w:p>
    <w:p w:rsidR="009F6F7A" w:rsidRPr="00806389" w:rsidRDefault="009F6F7A" w:rsidP="00806389">
      <w:pPr>
        <w:jc w:val="both"/>
        <w:rPr>
          <w:rFonts w:ascii="Arial" w:eastAsia="Times New Roman" w:hAnsi="Arial" w:cs="Arial"/>
          <w:sz w:val="32"/>
          <w:szCs w:val="32"/>
          <w:lang w:val="en-GB"/>
        </w:rPr>
      </w:pPr>
      <w:r w:rsidRPr="00806389">
        <w:rPr>
          <w:rFonts w:ascii="Arial" w:eastAsia="Times New Roman" w:hAnsi="Arial" w:cs="Arial"/>
          <w:sz w:val="32"/>
          <w:szCs w:val="32"/>
        </w:rPr>
        <w:t>On the 21</w:t>
      </w:r>
      <w:r w:rsidRPr="00806389">
        <w:rPr>
          <w:rFonts w:ascii="Arial" w:eastAsia="Times New Roman" w:hAnsi="Arial" w:cs="Arial"/>
          <w:sz w:val="32"/>
          <w:szCs w:val="32"/>
          <w:vertAlign w:val="superscript"/>
        </w:rPr>
        <w:t>st</w:t>
      </w:r>
      <w:r w:rsidRPr="00806389">
        <w:rPr>
          <w:rFonts w:ascii="Arial" w:eastAsia="Times New Roman" w:hAnsi="Arial" w:cs="Arial"/>
          <w:sz w:val="32"/>
          <w:szCs w:val="32"/>
        </w:rPr>
        <w:t xml:space="preserve"> of April we consulted the </w:t>
      </w:r>
      <w:r w:rsidRPr="00806389">
        <w:rPr>
          <w:rFonts w:ascii="Arial" w:eastAsia="Times New Roman" w:hAnsi="Arial" w:cs="Arial"/>
          <w:sz w:val="32"/>
          <w:szCs w:val="32"/>
          <w:lang w:val="en-US"/>
        </w:rPr>
        <w:t>Independent Examination Body (IEB), National Alliance of Independent Schools Associations (NAISA). On the 25</w:t>
      </w:r>
      <w:r w:rsidRPr="00806389">
        <w:rPr>
          <w:rFonts w:ascii="Arial" w:eastAsia="Times New Roman" w:hAnsi="Arial" w:cs="Arial"/>
          <w:sz w:val="32"/>
          <w:szCs w:val="32"/>
          <w:vertAlign w:val="superscript"/>
          <w:lang w:val="en-US"/>
        </w:rPr>
        <w:t>th</w:t>
      </w:r>
      <w:r w:rsidRPr="00806389">
        <w:rPr>
          <w:rFonts w:ascii="Arial" w:eastAsia="Times New Roman" w:hAnsi="Arial" w:cs="Arial"/>
          <w:sz w:val="32"/>
          <w:szCs w:val="32"/>
          <w:lang w:val="en-US"/>
        </w:rPr>
        <w:t xml:space="preserve"> and 28</w:t>
      </w:r>
      <w:r w:rsidRPr="00806389">
        <w:rPr>
          <w:rFonts w:ascii="Arial" w:eastAsia="Times New Roman" w:hAnsi="Arial" w:cs="Arial"/>
          <w:sz w:val="32"/>
          <w:szCs w:val="32"/>
          <w:vertAlign w:val="superscript"/>
          <w:lang w:val="en-US"/>
        </w:rPr>
        <w:t>th</w:t>
      </w:r>
      <w:r w:rsidRPr="00806389">
        <w:rPr>
          <w:rFonts w:ascii="Arial" w:eastAsia="Times New Roman" w:hAnsi="Arial" w:cs="Arial"/>
          <w:sz w:val="32"/>
          <w:szCs w:val="32"/>
          <w:lang w:val="en-US"/>
        </w:rPr>
        <w:t xml:space="preserve"> April we met with </w:t>
      </w:r>
      <w:r w:rsidRPr="00806389">
        <w:rPr>
          <w:rFonts w:ascii="Arial" w:eastAsia="Times New Roman" w:hAnsi="Arial" w:cs="Arial"/>
          <w:bCs/>
          <w:sz w:val="32"/>
          <w:szCs w:val="32"/>
          <w:lang w:val="en-US"/>
        </w:rPr>
        <w:t>South African Comprehensive Assessment Institute (SACAI)</w:t>
      </w:r>
      <w:r w:rsidRPr="00806389">
        <w:rPr>
          <w:rFonts w:ascii="Arial" w:eastAsia="Times New Roman" w:hAnsi="Arial" w:cs="Arial"/>
          <w:bCs/>
          <w:sz w:val="32"/>
          <w:szCs w:val="32"/>
          <w:lang w:val="en-US"/>
        </w:rPr>
        <w:t xml:space="preserve"> and </w:t>
      </w:r>
      <w:r w:rsidRPr="00806389">
        <w:rPr>
          <w:rFonts w:ascii="Arial" w:eastAsia="Times New Roman" w:hAnsi="Arial" w:cs="Arial"/>
          <w:sz w:val="32"/>
          <w:szCs w:val="32"/>
          <w:lang w:val="en-GB"/>
        </w:rPr>
        <w:t>Sout</w:t>
      </w:r>
      <w:r w:rsidRPr="00806389">
        <w:rPr>
          <w:rFonts w:ascii="Arial" w:eastAsia="Times New Roman" w:hAnsi="Arial" w:cs="Arial"/>
          <w:sz w:val="32"/>
          <w:szCs w:val="32"/>
          <w:lang w:val="en-GB"/>
        </w:rPr>
        <w:t>hern Africa Union Conference of the</w:t>
      </w:r>
      <w:r w:rsidRPr="00806389">
        <w:rPr>
          <w:rFonts w:ascii="Arial" w:eastAsia="Times New Roman" w:hAnsi="Arial" w:cs="Arial"/>
          <w:sz w:val="32"/>
          <w:szCs w:val="32"/>
          <w:lang w:val="en-GB"/>
        </w:rPr>
        <w:t xml:space="preserve"> Seventh-day Adventist Church (SABBATH)</w:t>
      </w:r>
      <w:r w:rsidRPr="00806389">
        <w:rPr>
          <w:rFonts w:ascii="Arial" w:eastAsia="Times New Roman" w:hAnsi="Arial" w:cs="Arial"/>
          <w:sz w:val="32"/>
          <w:szCs w:val="32"/>
          <w:lang w:val="en-GB"/>
        </w:rPr>
        <w:t xml:space="preserve"> respectively.</w:t>
      </w:r>
    </w:p>
    <w:p w:rsidR="009F6F7A" w:rsidRPr="00806389" w:rsidRDefault="009F6F7A" w:rsidP="00806389">
      <w:pPr>
        <w:jc w:val="both"/>
        <w:rPr>
          <w:rFonts w:ascii="Arial" w:eastAsia="Times New Roman" w:hAnsi="Arial" w:cs="Arial"/>
          <w:sz w:val="32"/>
          <w:szCs w:val="32"/>
          <w:lang w:val="en-US"/>
        </w:rPr>
      </w:pPr>
      <w:r w:rsidRPr="00806389">
        <w:rPr>
          <w:rFonts w:ascii="Arial" w:eastAsia="Times New Roman" w:hAnsi="Arial" w:cs="Arial"/>
          <w:sz w:val="32"/>
          <w:szCs w:val="32"/>
          <w:lang w:val="en-GB"/>
        </w:rPr>
        <w:t xml:space="preserve">On 13 and 17 </w:t>
      </w:r>
      <w:r w:rsidR="003F57D3" w:rsidRPr="00806389">
        <w:rPr>
          <w:rFonts w:ascii="Arial" w:eastAsia="Times New Roman" w:hAnsi="Arial" w:cs="Arial"/>
          <w:sz w:val="32"/>
          <w:szCs w:val="32"/>
          <w:lang w:val="en-GB"/>
        </w:rPr>
        <w:t xml:space="preserve">April </w:t>
      </w:r>
      <w:r w:rsidRPr="00806389">
        <w:rPr>
          <w:rFonts w:ascii="Arial" w:eastAsia="Times New Roman" w:hAnsi="Arial" w:cs="Arial"/>
          <w:sz w:val="32"/>
          <w:szCs w:val="32"/>
          <w:lang w:val="en-GB"/>
        </w:rPr>
        <w:t xml:space="preserve">we consulted Umalusi, Education Labour Relations Council, South African Council for Educators, </w:t>
      </w:r>
      <w:r w:rsidRPr="00806389">
        <w:rPr>
          <w:rFonts w:ascii="Arial" w:eastAsia="Times New Roman" w:hAnsi="Arial" w:cs="Arial"/>
          <w:sz w:val="32"/>
          <w:szCs w:val="32"/>
          <w:lang w:val="en-US"/>
        </w:rPr>
        <w:t xml:space="preserve">Education, Training and Development Practices Sector Education and Training </w:t>
      </w:r>
      <w:r w:rsidRPr="00806389">
        <w:rPr>
          <w:rFonts w:ascii="Arial" w:eastAsia="Times New Roman" w:hAnsi="Arial" w:cs="Arial"/>
          <w:sz w:val="32"/>
          <w:szCs w:val="32"/>
          <w:lang w:val="en-US"/>
        </w:rPr>
        <w:lastRenderedPageBreak/>
        <w:t xml:space="preserve">Authority (ETDP SETA), and the National Education Collaboration Trust (NECT). </w:t>
      </w:r>
    </w:p>
    <w:p w:rsidR="009F6F7A" w:rsidRDefault="009F6F7A" w:rsidP="00806389">
      <w:pPr>
        <w:jc w:val="both"/>
        <w:rPr>
          <w:rFonts w:ascii="Arial" w:eastAsia="Times New Roman" w:hAnsi="Arial" w:cs="Arial"/>
          <w:sz w:val="32"/>
          <w:szCs w:val="32"/>
        </w:rPr>
      </w:pPr>
      <w:r w:rsidRPr="00806389">
        <w:rPr>
          <w:rFonts w:ascii="Arial" w:eastAsia="Times New Roman" w:hAnsi="Arial" w:cs="Arial"/>
          <w:sz w:val="32"/>
          <w:szCs w:val="32"/>
          <w:lang w:val="en-US"/>
        </w:rPr>
        <w:t>And then on the 22</w:t>
      </w:r>
      <w:r w:rsidRPr="00806389">
        <w:rPr>
          <w:rFonts w:ascii="Arial" w:eastAsia="Times New Roman" w:hAnsi="Arial" w:cs="Arial"/>
          <w:sz w:val="32"/>
          <w:szCs w:val="32"/>
          <w:vertAlign w:val="superscript"/>
          <w:lang w:val="en-US"/>
        </w:rPr>
        <w:t>nd</w:t>
      </w:r>
      <w:r w:rsidRPr="00806389">
        <w:rPr>
          <w:rFonts w:ascii="Arial" w:eastAsia="Times New Roman" w:hAnsi="Arial" w:cs="Arial"/>
          <w:sz w:val="32"/>
          <w:szCs w:val="32"/>
          <w:lang w:val="en-US"/>
        </w:rPr>
        <w:t xml:space="preserve"> of April we met civil society organisations that include; </w:t>
      </w:r>
      <w:r w:rsidRPr="00806389">
        <w:rPr>
          <w:rFonts w:ascii="Arial" w:eastAsia="Times New Roman" w:hAnsi="Arial" w:cs="Arial"/>
          <w:sz w:val="32"/>
          <w:szCs w:val="32"/>
        </w:rPr>
        <w:t>NASCEE, TeachSA, PSP, COUNT, Maths Centre, CASME, Nal</w:t>
      </w:r>
      <w:r w:rsidR="001304AA" w:rsidRPr="00806389">
        <w:rPr>
          <w:rFonts w:ascii="Arial" w:eastAsia="Times New Roman" w:hAnsi="Arial" w:cs="Arial"/>
          <w:sz w:val="32"/>
          <w:szCs w:val="32"/>
        </w:rPr>
        <w:t>’</w:t>
      </w:r>
      <w:r w:rsidRPr="00806389">
        <w:rPr>
          <w:rFonts w:ascii="Arial" w:eastAsia="Times New Roman" w:hAnsi="Arial" w:cs="Arial"/>
          <w:sz w:val="32"/>
          <w:szCs w:val="32"/>
        </w:rPr>
        <w:t>ibali, Molteno Institute for language and Literacy, Room to Lead, Project Literacy, Read, New Leaders Foundation, Symphonia for South Africa, PILO, Unicef, MIET, Save the Children, Section 27 , Equal Education Law Centre, DGMT, IPASA, ETDPSETA, Nedbank, First Rand, Standard Bank, Zenex, Anglo American, Old Mutual, Kagiso Trust, Trialogue, Deans Forum, Nelson Mandela University, University of Johannesburg, University of Free State, ILIFA, Smart Start.</w:t>
      </w:r>
    </w:p>
    <w:p w:rsidR="00381CD9" w:rsidRPr="00806389" w:rsidRDefault="00381CD9" w:rsidP="00806389">
      <w:pPr>
        <w:jc w:val="both"/>
        <w:rPr>
          <w:rFonts w:ascii="Arial" w:hAnsi="Arial" w:cs="Arial"/>
          <w:sz w:val="32"/>
          <w:szCs w:val="32"/>
        </w:rPr>
      </w:pPr>
      <w:r>
        <w:rPr>
          <w:rFonts w:ascii="Arial" w:eastAsia="Times New Roman" w:hAnsi="Arial" w:cs="Arial"/>
          <w:sz w:val="32"/>
          <w:szCs w:val="32"/>
        </w:rPr>
        <w:t xml:space="preserve">In all the meetings the principle of opening of schools at the right time was accepted once all the conditions have been met. </w:t>
      </w:r>
    </w:p>
    <w:p w:rsidR="009F6F7A" w:rsidRPr="00806389" w:rsidRDefault="009F6F7A" w:rsidP="00806389">
      <w:pPr>
        <w:jc w:val="both"/>
        <w:rPr>
          <w:rFonts w:ascii="Arial" w:hAnsi="Arial" w:cs="Arial"/>
          <w:sz w:val="32"/>
          <w:szCs w:val="32"/>
        </w:rPr>
      </w:pPr>
      <w:r w:rsidRPr="00806389">
        <w:rPr>
          <w:rFonts w:ascii="Arial" w:hAnsi="Arial" w:cs="Arial"/>
          <w:sz w:val="32"/>
          <w:szCs w:val="32"/>
          <w:lang w:val="en-US"/>
        </w:rPr>
        <w:t xml:space="preserve">They proposed that in order to deal with social distancing they requested the department to use </w:t>
      </w:r>
      <w:r w:rsidRPr="00806389">
        <w:rPr>
          <w:rFonts w:ascii="Arial" w:hAnsi="Arial" w:cs="Arial"/>
          <w:b/>
          <w:bCs/>
          <w:sz w:val="32"/>
          <w:szCs w:val="32"/>
          <w:lang w:val="en-US"/>
        </w:rPr>
        <w:t>community</w:t>
      </w:r>
      <w:r w:rsidRPr="00806389">
        <w:rPr>
          <w:rFonts w:ascii="Arial" w:hAnsi="Arial" w:cs="Arial"/>
          <w:sz w:val="32"/>
          <w:szCs w:val="32"/>
          <w:lang w:val="en-US"/>
        </w:rPr>
        <w:t xml:space="preserve"> and </w:t>
      </w:r>
      <w:r w:rsidRPr="00806389">
        <w:rPr>
          <w:rFonts w:ascii="Arial" w:hAnsi="Arial" w:cs="Arial"/>
          <w:b/>
          <w:bCs/>
          <w:sz w:val="32"/>
          <w:szCs w:val="32"/>
          <w:lang w:val="en-US"/>
        </w:rPr>
        <w:t>town halls</w:t>
      </w:r>
      <w:r w:rsidR="00381CD9">
        <w:rPr>
          <w:rFonts w:ascii="Arial" w:hAnsi="Arial" w:cs="Arial"/>
          <w:sz w:val="32"/>
          <w:szCs w:val="32"/>
          <w:lang w:val="en-US"/>
        </w:rPr>
        <w:t>, platooning and shifting.</w:t>
      </w:r>
    </w:p>
    <w:p w:rsidR="009F6F7A" w:rsidRPr="00806389" w:rsidRDefault="009F6F7A" w:rsidP="00806389">
      <w:pPr>
        <w:jc w:val="both"/>
        <w:rPr>
          <w:rFonts w:ascii="Arial" w:hAnsi="Arial" w:cs="Arial"/>
          <w:sz w:val="32"/>
          <w:szCs w:val="32"/>
        </w:rPr>
      </w:pPr>
      <w:r w:rsidRPr="00806389">
        <w:rPr>
          <w:rFonts w:ascii="Arial" w:hAnsi="Arial" w:cs="Arial"/>
          <w:sz w:val="32"/>
          <w:szCs w:val="32"/>
          <w:lang w:val="en-US"/>
        </w:rPr>
        <w:t xml:space="preserve">They requested the department to provide </w:t>
      </w:r>
      <w:r w:rsidRPr="00806389">
        <w:rPr>
          <w:rFonts w:ascii="Arial" w:hAnsi="Arial" w:cs="Arial"/>
          <w:b/>
          <w:bCs/>
          <w:sz w:val="32"/>
          <w:szCs w:val="32"/>
          <w:lang w:val="en-US"/>
        </w:rPr>
        <w:t>P</w:t>
      </w:r>
      <w:r w:rsidR="001304AA" w:rsidRPr="00806389">
        <w:rPr>
          <w:rFonts w:ascii="Arial" w:hAnsi="Arial" w:cs="Arial"/>
          <w:b/>
          <w:bCs/>
          <w:sz w:val="32"/>
          <w:szCs w:val="32"/>
          <w:lang w:val="en-US"/>
        </w:rPr>
        <w:t xml:space="preserve">ersonal </w:t>
      </w:r>
      <w:r w:rsidRPr="00806389">
        <w:rPr>
          <w:rFonts w:ascii="Arial" w:hAnsi="Arial" w:cs="Arial"/>
          <w:b/>
          <w:bCs/>
          <w:sz w:val="32"/>
          <w:szCs w:val="32"/>
          <w:lang w:val="en-US"/>
        </w:rPr>
        <w:t>P</w:t>
      </w:r>
      <w:r w:rsidR="001304AA" w:rsidRPr="00806389">
        <w:rPr>
          <w:rFonts w:ascii="Arial" w:hAnsi="Arial" w:cs="Arial"/>
          <w:b/>
          <w:bCs/>
          <w:sz w:val="32"/>
          <w:szCs w:val="32"/>
          <w:lang w:val="en-US"/>
        </w:rPr>
        <w:t xml:space="preserve">rotection </w:t>
      </w:r>
      <w:r w:rsidRPr="00806389">
        <w:rPr>
          <w:rFonts w:ascii="Arial" w:hAnsi="Arial" w:cs="Arial"/>
          <w:b/>
          <w:bCs/>
          <w:sz w:val="32"/>
          <w:szCs w:val="32"/>
          <w:lang w:val="en-US"/>
        </w:rPr>
        <w:t>E</w:t>
      </w:r>
      <w:r w:rsidR="001304AA" w:rsidRPr="00806389">
        <w:rPr>
          <w:rFonts w:ascii="Arial" w:hAnsi="Arial" w:cs="Arial"/>
          <w:b/>
          <w:bCs/>
          <w:sz w:val="32"/>
          <w:szCs w:val="32"/>
          <w:lang w:val="en-US"/>
        </w:rPr>
        <w:t>quipment</w:t>
      </w:r>
      <w:r w:rsidRPr="00806389">
        <w:rPr>
          <w:rFonts w:ascii="Arial" w:hAnsi="Arial" w:cs="Arial"/>
          <w:sz w:val="32"/>
          <w:szCs w:val="32"/>
          <w:lang w:val="en-US"/>
        </w:rPr>
        <w:t xml:space="preserve">. The department should provide </w:t>
      </w:r>
      <w:r w:rsidRPr="00806389">
        <w:rPr>
          <w:rFonts w:ascii="Arial" w:hAnsi="Arial" w:cs="Arial"/>
          <w:b/>
          <w:bCs/>
          <w:sz w:val="32"/>
          <w:szCs w:val="32"/>
          <w:lang w:val="en-US"/>
        </w:rPr>
        <w:t xml:space="preserve">awareness campaign </w:t>
      </w:r>
      <w:r w:rsidRPr="00806389">
        <w:rPr>
          <w:rFonts w:ascii="Arial" w:hAnsi="Arial" w:cs="Arial"/>
          <w:sz w:val="32"/>
          <w:szCs w:val="32"/>
          <w:lang w:val="en-US"/>
        </w:rPr>
        <w:t xml:space="preserve">to </w:t>
      </w:r>
      <w:r w:rsidRPr="00806389">
        <w:rPr>
          <w:rFonts w:ascii="Arial" w:hAnsi="Arial" w:cs="Arial"/>
          <w:b/>
          <w:bCs/>
          <w:sz w:val="32"/>
          <w:szCs w:val="32"/>
          <w:lang w:val="en-US"/>
        </w:rPr>
        <w:t xml:space="preserve">parents </w:t>
      </w:r>
      <w:r w:rsidRPr="00806389">
        <w:rPr>
          <w:rFonts w:ascii="Arial" w:hAnsi="Arial" w:cs="Arial"/>
          <w:sz w:val="32"/>
          <w:szCs w:val="32"/>
          <w:lang w:val="en-US"/>
        </w:rPr>
        <w:t xml:space="preserve">particularly in rural areas. They </w:t>
      </w:r>
      <w:r w:rsidR="00381CD9">
        <w:rPr>
          <w:rFonts w:ascii="Arial" w:hAnsi="Arial" w:cs="Arial"/>
          <w:sz w:val="32"/>
          <w:szCs w:val="32"/>
          <w:lang w:val="en-US"/>
        </w:rPr>
        <w:t xml:space="preserve">also </w:t>
      </w:r>
      <w:r w:rsidR="00D7338D">
        <w:rPr>
          <w:rFonts w:ascii="Arial" w:hAnsi="Arial" w:cs="Arial"/>
          <w:sz w:val="32"/>
          <w:szCs w:val="32"/>
          <w:lang w:val="en-US"/>
        </w:rPr>
        <w:t>proposed</w:t>
      </w:r>
      <w:r w:rsidRPr="00806389">
        <w:rPr>
          <w:rFonts w:ascii="Arial" w:hAnsi="Arial" w:cs="Arial"/>
          <w:sz w:val="32"/>
          <w:szCs w:val="32"/>
          <w:lang w:val="en-US"/>
        </w:rPr>
        <w:t xml:space="preserve"> that the phased in reopening should also include special schools.</w:t>
      </w:r>
    </w:p>
    <w:p w:rsidR="00363722" w:rsidRPr="00806389" w:rsidRDefault="00363722" w:rsidP="00806389">
      <w:pPr>
        <w:spacing w:after="0"/>
        <w:jc w:val="both"/>
        <w:rPr>
          <w:rFonts w:ascii="Arial" w:eastAsia="Times New Roman" w:hAnsi="Arial" w:cs="Arial"/>
          <w:sz w:val="32"/>
          <w:szCs w:val="32"/>
          <w:lang w:val="en-US"/>
        </w:rPr>
      </w:pPr>
      <w:r w:rsidRPr="00806389">
        <w:rPr>
          <w:rFonts w:ascii="Arial" w:eastAsia="Times New Roman" w:hAnsi="Arial" w:cs="Arial"/>
          <w:sz w:val="32"/>
          <w:szCs w:val="32"/>
          <w:lang w:val="en-US"/>
        </w:rPr>
        <w:t>We have also received representations from ordinary members of the public, who are concerned about the impact of the COVID-19, insofar as it affects schools.  We appreciate all the proposals; it is really helpful.</w:t>
      </w:r>
    </w:p>
    <w:p w:rsidR="00D7338D" w:rsidRDefault="00D7338D" w:rsidP="00122556">
      <w:pPr>
        <w:pStyle w:val="NoSpacing"/>
        <w:spacing w:line="276" w:lineRule="auto"/>
        <w:jc w:val="both"/>
        <w:rPr>
          <w:rFonts w:ascii="Arial" w:hAnsi="Arial" w:cs="Arial"/>
          <w:sz w:val="32"/>
          <w:szCs w:val="32"/>
        </w:rPr>
      </w:pPr>
    </w:p>
    <w:p w:rsidR="00410EEA" w:rsidRDefault="00D7338D" w:rsidP="00D7338D">
      <w:pPr>
        <w:pStyle w:val="NoSpacing"/>
        <w:spacing w:line="276" w:lineRule="auto"/>
        <w:jc w:val="both"/>
        <w:rPr>
          <w:rFonts w:ascii="Arial" w:hAnsi="Arial" w:cs="Arial"/>
          <w:sz w:val="32"/>
          <w:szCs w:val="32"/>
        </w:rPr>
      </w:pPr>
      <w:r>
        <w:rPr>
          <w:rFonts w:ascii="Arial" w:hAnsi="Arial" w:cs="Arial"/>
          <w:sz w:val="32"/>
          <w:szCs w:val="32"/>
        </w:rPr>
        <w:t xml:space="preserve">We are also mindful of the huge size of the sector and the many responsibilities we have in our hands. </w:t>
      </w:r>
    </w:p>
    <w:p w:rsidR="00410EEA" w:rsidRDefault="00410EEA" w:rsidP="00122556">
      <w:pPr>
        <w:pStyle w:val="NoSpacing"/>
        <w:spacing w:line="276" w:lineRule="auto"/>
        <w:jc w:val="both"/>
        <w:rPr>
          <w:rFonts w:ascii="Arial" w:hAnsi="Arial" w:cs="Arial"/>
          <w:sz w:val="32"/>
          <w:szCs w:val="32"/>
        </w:rPr>
      </w:pPr>
    </w:p>
    <w:p w:rsidR="00235880" w:rsidRDefault="00235880" w:rsidP="00122556">
      <w:pPr>
        <w:pStyle w:val="NoSpacing"/>
        <w:spacing w:line="276" w:lineRule="auto"/>
        <w:jc w:val="both"/>
        <w:rPr>
          <w:rFonts w:ascii="Arial" w:hAnsi="Arial" w:cs="Arial"/>
          <w:sz w:val="32"/>
          <w:szCs w:val="32"/>
        </w:rPr>
      </w:pPr>
    </w:p>
    <w:p w:rsidR="00D26B15" w:rsidRDefault="00D26B15" w:rsidP="00122556">
      <w:pPr>
        <w:pStyle w:val="NoSpacing"/>
        <w:spacing w:line="276" w:lineRule="auto"/>
        <w:jc w:val="both"/>
        <w:rPr>
          <w:rFonts w:ascii="Arial" w:hAnsi="Arial" w:cs="Arial"/>
          <w:sz w:val="32"/>
          <w:szCs w:val="32"/>
        </w:rPr>
      </w:pPr>
    </w:p>
    <w:p w:rsidR="00D26B15" w:rsidRDefault="00D26B15" w:rsidP="00122556">
      <w:pPr>
        <w:pStyle w:val="NoSpacing"/>
        <w:spacing w:line="276" w:lineRule="auto"/>
        <w:jc w:val="both"/>
        <w:rPr>
          <w:rFonts w:ascii="Arial" w:hAnsi="Arial" w:cs="Arial"/>
          <w:sz w:val="32"/>
          <w:szCs w:val="32"/>
        </w:rPr>
      </w:pPr>
      <w:bookmarkStart w:id="0" w:name="_GoBack"/>
      <w:bookmarkEnd w:id="0"/>
    </w:p>
    <w:p w:rsidR="00122556" w:rsidRPr="00BD686D" w:rsidRDefault="00122556" w:rsidP="00122556">
      <w:pPr>
        <w:pStyle w:val="NoSpacing"/>
        <w:spacing w:line="276" w:lineRule="auto"/>
        <w:jc w:val="both"/>
        <w:rPr>
          <w:rFonts w:ascii="Arial" w:hAnsi="Arial" w:cs="Arial"/>
          <w:b/>
          <w:sz w:val="32"/>
          <w:szCs w:val="32"/>
        </w:rPr>
      </w:pPr>
      <w:r w:rsidRPr="00BD686D">
        <w:rPr>
          <w:rFonts w:ascii="Arial" w:hAnsi="Arial" w:cs="Arial"/>
          <w:b/>
          <w:sz w:val="32"/>
          <w:szCs w:val="32"/>
        </w:rPr>
        <w:t>Learner support interventions</w:t>
      </w:r>
    </w:p>
    <w:p w:rsidR="00122556" w:rsidRPr="00BD686D" w:rsidRDefault="00122556" w:rsidP="00122556">
      <w:pPr>
        <w:spacing w:after="0"/>
        <w:jc w:val="both"/>
        <w:rPr>
          <w:rFonts w:ascii="Arial" w:hAnsi="Arial" w:cs="Arial"/>
          <w:sz w:val="32"/>
          <w:szCs w:val="32"/>
        </w:rPr>
      </w:pPr>
    </w:p>
    <w:p w:rsidR="00122556" w:rsidRDefault="00122556" w:rsidP="00122556">
      <w:pPr>
        <w:spacing w:after="0"/>
        <w:jc w:val="both"/>
        <w:rPr>
          <w:rFonts w:ascii="Arial" w:hAnsi="Arial" w:cs="Arial"/>
          <w:sz w:val="32"/>
          <w:szCs w:val="32"/>
        </w:rPr>
      </w:pPr>
      <w:r w:rsidRPr="00BD686D">
        <w:rPr>
          <w:rFonts w:ascii="Arial" w:hAnsi="Arial" w:cs="Arial"/>
          <w:sz w:val="32"/>
          <w:szCs w:val="32"/>
        </w:rPr>
        <w:t xml:space="preserve">Following the announcement of the </w:t>
      </w:r>
      <w:r w:rsidR="00E43583">
        <w:rPr>
          <w:rFonts w:ascii="Arial" w:hAnsi="Arial" w:cs="Arial"/>
          <w:sz w:val="32"/>
          <w:szCs w:val="32"/>
        </w:rPr>
        <w:t xml:space="preserve">national </w:t>
      </w:r>
      <w:r w:rsidRPr="00BD686D">
        <w:rPr>
          <w:rFonts w:ascii="Arial" w:hAnsi="Arial" w:cs="Arial"/>
          <w:sz w:val="32"/>
          <w:szCs w:val="32"/>
        </w:rPr>
        <w:t xml:space="preserve">lockdown by the President, </w:t>
      </w:r>
      <w:r w:rsidR="00E43583">
        <w:rPr>
          <w:rFonts w:ascii="Arial" w:hAnsi="Arial" w:cs="Arial"/>
          <w:sz w:val="32"/>
          <w:szCs w:val="32"/>
        </w:rPr>
        <w:t>the Council of Education Ministers (</w:t>
      </w:r>
      <w:r w:rsidRPr="00BD686D">
        <w:rPr>
          <w:rFonts w:ascii="Arial" w:hAnsi="Arial" w:cs="Arial"/>
          <w:sz w:val="32"/>
          <w:szCs w:val="32"/>
        </w:rPr>
        <w:t>CEM</w:t>
      </w:r>
      <w:r w:rsidR="00E43583">
        <w:rPr>
          <w:rFonts w:ascii="Arial" w:hAnsi="Arial" w:cs="Arial"/>
          <w:sz w:val="32"/>
          <w:szCs w:val="32"/>
        </w:rPr>
        <w:t>)</w:t>
      </w:r>
      <w:r w:rsidRPr="00BD686D">
        <w:rPr>
          <w:rFonts w:ascii="Arial" w:hAnsi="Arial" w:cs="Arial"/>
          <w:sz w:val="32"/>
          <w:szCs w:val="32"/>
        </w:rPr>
        <w:t xml:space="preserve"> agreed to focus on </w:t>
      </w:r>
      <w:r w:rsidR="00E43583">
        <w:rPr>
          <w:rFonts w:ascii="Arial" w:hAnsi="Arial" w:cs="Arial"/>
          <w:sz w:val="32"/>
          <w:szCs w:val="32"/>
        </w:rPr>
        <w:t xml:space="preserve">a </w:t>
      </w:r>
      <w:r w:rsidRPr="00BD686D">
        <w:rPr>
          <w:rFonts w:ascii="Arial" w:hAnsi="Arial" w:cs="Arial"/>
          <w:sz w:val="32"/>
          <w:szCs w:val="32"/>
        </w:rPr>
        <w:t>catch</w:t>
      </w:r>
      <w:r w:rsidR="00E43583">
        <w:rPr>
          <w:rFonts w:ascii="Arial" w:hAnsi="Arial" w:cs="Arial"/>
          <w:sz w:val="32"/>
          <w:szCs w:val="32"/>
        </w:rPr>
        <w:t>-</w:t>
      </w:r>
      <w:r w:rsidRPr="00BD686D">
        <w:rPr>
          <w:rFonts w:ascii="Arial" w:hAnsi="Arial" w:cs="Arial"/>
          <w:sz w:val="32"/>
          <w:szCs w:val="32"/>
        </w:rPr>
        <w:t>up programme</w:t>
      </w:r>
      <w:r w:rsidR="00E43583">
        <w:rPr>
          <w:rFonts w:ascii="Arial" w:hAnsi="Arial" w:cs="Arial"/>
          <w:sz w:val="32"/>
          <w:szCs w:val="32"/>
        </w:rPr>
        <w:t>, and double</w:t>
      </w:r>
      <w:r w:rsidRPr="00BD686D">
        <w:rPr>
          <w:rFonts w:ascii="Arial" w:hAnsi="Arial" w:cs="Arial"/>
          <w:sz w:val="32"/>
          <w:szCs w:val="32"/>
        </w:rPr>
        <w:t xml:space="preserve"> our efforts to</w:t>
      </w:r>
      <w:r w:rsidR="00E43583">
        <w:rPr>
          <w:rFonts w:ascii="Arial" w:hAnsi="Arial" w:cs="Arial"/>
          <w:sz w:val="32"/>
          <w:szCs w:val="32"/>
        </w:rPr>
        <w:t>wards</w:t>
      </w:r>
      <w:r w:rsidRPr="00BD686D">
        <w:rPr>
          <w:rFonts w:ascii="Arial" w:hAnsi="Arial" w:cs="Arial"/>
          <w:sz w:val="32"/>
          <w:szCs w:val="32"/>
        </w:rPr>
        <w:t xml:space="preserve"> the promotion of learning and teaching in homes</w:t>
      </w:r>
      <w:r w:rsidR="00E43583">
        <w:rPr>
          <w:rFonts w:ascii="Arial" w:hAnsi="Arial" w:cs="Arial"/>
          <w:sz w:val="32"/>
          <w:szCs w:val="32"/>
        </w:rPr>
        <w:t>;</w:t>
      </w:r>
      <w:r w:rsidRPr="00BD686D">
        <w:rPr>
          <w:rFonts w:ascii="Arial" w:hAnsi="Arial" w:cs="Arial"/>
          <w:sz w:val="32"/>
          <w:szCs w:val="32"/>
        </w:rPr>
        <w:t xml:space="preserve"> and to</w:t>
      </w:r>
      <w:r w:rsidR="00E43583">
        <w:rPr>
          <w:rFonts w:ascii="Arial" w:hAnsi="Arial" w:cs="Arial"/>
          <w:sz w:val="32"/>
          <w:szCs w:val="32"/>
        </w:rPr>
        <w:t>wards</w:t>
      </w:r>
      <w:r w:rsidRPr="00BD686D">
        <w:rPr>
          <w:rFonts w:ascii="Arial" w:hAnsi="Arial" w:cs="Arial"/>
          <w:sz w:val="32"/>
          <w:szCs w:val="32"/>
        </w:rPr>
        <w:t xml:space="preserve"> the preparation </w:t>
      </w:r>
      <w:r w:rsidR="00E43583">
        <w:rPr>
          <w:rFonts w:ascii="Arial" w:hAnsi="Arial" w:cs="Arial"/>
          <w:sz w:val="32"/>
          <w:szCs w:val="32"/>
        </w:rPr>
        <w:t>a</w:t>
      </w:r>
      <w:r w:rsidRPr="00BD686D">
        <w:rPr>
          <w:rFonts w:ascii="Arial" w:hAnsi="Arial" w:cs="Arial"/>
          <w:sz w:val="32"/>
          <w:szCs w:val="32"/>
        </w:rPr>
        <w:t xml:space="preserve"> catch</w:t>
      </w:r>
      <w:r w:rsidR="00E43583">
        <w:rPr>
          <w:rFonts w:ascii="Arial" w:hAnsi="Arial" w:cs="Arial"/>
          <w:sz w:val="32"/>
          <w:szCs w:val="32"/>
        </w:rPr>
        <w:t>-</w:t>
      </w:r>
      <w:r w:rsidRPr="00BD686D">
        <w:rPr>
          <w:rFonts w:ascii="Arial" w:hAnsi="Arial" w:cs="Arial"/>
          <w:sz w:val="32"/>
          <w:szCs w:val="32"/>
        </w:rPr>
        <w:t xml:space="preserve">up </w:t>
      </w:r>
      <w:r w:rsidR="00E43583">
        <w:rPr>
          <w:rFonts w:ascii="Arial" w:hAnsi="Arial" w:cs="Arial"/>
          <w:sz w:val="32"/>
          <w:szCs w:val="32"/>
        </w:rPr>
        <w:t xml:space="preserve">programme, </w:t>
      </w:r>
      <w:r w:rsidRPr="00BD686D">
        <w:rPr>
          <w:rFonts w:ascii="Arial" w:hAnsi="Arial" w:cs="Arial"/>
          <w:sz w:val="32"/>
          <w:szCs w:val="32"/>
        </w:rPr>
        <w:t>when the children come back to schools.</w:t>
      </w:r>
    </w:p>
    <w:p w:rsidR="00E43583" w:rsidRPr="00BD686D" w:rsidRDefault="00E43583" w:rsidP="00122556">
      <w:pPr>
        <w:spacing w:after="0"/>
        <w:jc w:val="both"/>
        <w:rPr>
          <w:rFonts w:ascii="Arial" w:hAnsi="Arial" w:cs="Arial"/>
          <w:sz w:val="32"/>
          <w:szCs w:val="32"/>
        </w:rPr>
      </w:pPr>
    </w:p>
    <w:p w:rsidR="00122556" w:rsidRPr="00BD686D" w:rsidRDefault="00122556" w:rsidP="00122556">
      <w:pPr>
        <w:ind w:right="260"/>
        <w:jc w:val="both"/>
        <w:rPr>
          <w:rFonts w:ascii="Arial" w:hAnsi="Arial" w:cs="Arial"/>
          <w:sz w:val="32"/>
          <w:szCs w:val="32"/>
        </w:rPr>
      </w:pPr>
      <w:r w:rsidRPr="00BD686D">
        <w:rPr>
          <w:rFonts w:ascii="Arial" w:hAnsi="Arial" w:cs="Arial"/>
          <w:sz w:val="32"/>
          <w:szCs w:val="32"/>
        </w:rPr>
        <w:t>We are grateful that our partners that the Department of Basic Education and partners have made great strides to reach out to as many learners as possible with the provision of curriculum support during the COVID-19 lockdown.</w:t>
      </w:r>
    </w:p>
    <w:p w:rsidR="00122556" w:rsidRPr="00BD686D" w:rsidRDefault="00122556" w:rsidP="00122556">
      <w:pPr>
        <w:ind w:right="260"/>
        <w:jc w:val="both"/>
        <w:rPr>
          <w:rFonts w:ascii="Arial" w:hAnsi="Arial" w:cs="Arial"/>
          <w:sz w:val="32"/>
          <w:szCs w:val="32"/>
        </w:rPr>
      </w:pPr>
      <w:r w:rsidRPr="00BD686D">
        <w:rPr>
          <w:rFonts w:ascii="Arial" w:hAnsi="Arial" w:cs="Arial"/>
          <w:sz w:val="32"/>
          <w:szCs w:val="32"/>
        </w:rPr>
        <w:t xml:space="preserve">The Department has used </w:t>
      </w:r>
      <w:r w:rsidR="00836111">
        <w:rPr>
          <w:rFonts w:ascii="Arial" w:hAnsi="Arial" w:cs="Arial"/>
          <w:sz w:val="32"/>
          <w:szCs w:val="32"/>
        </w:rPr>
        <w:t>one-hundred and twenty</w:t>
      </w:r>
      <w:r w:rsidR="005B29ED">
        <w:rPr>
          <w:rFonts w:ascii="Arial" w:hAnsi="Arial" w:cs="Arial"/>
          <w:sz w:val="32"/>
          <w:szCs w:val="32"/>
        </w:rPr>
        <w:t>-</w:t>
      </w:r>
      <w:r w:rsidR="00836111">
        <w:rPr>
          <w:rFonts w:ascii="Arial" w:hAnsi="Arial" w:cs="Arial"/>
          <w:sz w:val="32"/>
          <w:szCs w:val="32"/>
        </w:rPr>
        <w:t>three (</w:t>
      </w:r>
      <w:r w:rsidRPr="00BD686D">
        <w:rPr>
          <w:rFonts w:ascii="Arial" w:hAnsi="Arial" w:cs="Arial"/>
          <w:sz w:val="32"/>
          <w:szCs w:val="32"/>
        </w:rPr>
        <w:t>123</w:t>
      </w:r>
      <w:r w:rsidR="00836111">
        <w:rPr>
          <w:rFonts w:ascii="Arial" w:hAnsi="Arial" w:cs="Arial"/>
          <w:sz w:val="32"/>
          <w:szCs w:val="32"/>
        </w:rPr>
        <w:t>)</w:t>
      </w:r>
      <w:r w:rsidRPr="00BD686D">
        <w:rPr>
          <w:rFonts w:ascii="Arial" w:hAnsi="Arial" w:cs="Arial"/>
          <w:sz w:val="32"/>
          <w:szCs w:val="32"/>
        </w:rPr>
        <w:t xml:space="preserve"> radio stations</w:t>
      </w:r>
      <w:r w:rsidR="00E43583">
        <w:rPr>
          <w:rFonts w:ascii="Arial" w:hAnsi="Arial" w:cs="Arial"/>
          <w:sz w:val="32"/>
          <w:szCs w:val="32"/>
        </w:rPr>
        <w:t>,</w:t>
      </w:r>
      <w:r w:rsidRPr="00BD686D">
        <w:rPr>
          <w:rFonts w:ascii="Arial" w:hAnsi="Arial" w:cs="Arial"/>
          <w:sz w:val="32"/>
          <w:szCs w:val="32"/>
        </w:rPr>
        <w:t xml:space="preserve"> and </w:t>
      </w:r>
      <w:r w:rsidR="004A2A1E">
        <w:rPr>
          <w:rFonts w:ascii="Arial" w:hAnsi="Arial" w:cs="Arial"/>
          <w:sz w:val="32"/>
          <w:szCs w:val="32"/>
        </w:rPr>
        <w:t>six (</w:t>
      </w:r>
      <w:r w:rsidRPr="00BD686D">
        <w:rPr>
          <w:rFonts w:ascii="Arial" w:hAnsi="Arial" w:cs="Arial"/>
          <w:sz w:val="32"/>
          <w:szCs w:val="32"/>
        </w:rPr>
        <w:t>6</w:t>
      </w:r>
      <w:r w:rsidR="004A2A1E">
        <w:rPr>
          <w:rFonts w:ascii="Arial" w:hAnsi="Arial" w:cs="Arial"/>
          <w:sz w:val="32"/>
          <w:szCs w:val="32"/>
        </w:rPr>
        <w:t>)</w:t>
      </w:r>
      <w:r w:rsidRPr="00BD686D">
        <w:rPr>
          <w:rFonts w:ascii="Arial" w:hAnsi="Arial" w:cs="Arial"/>
          <w:sz w:val="32"/>
          <w:szCs w:val="32"/>
        </w:rPr>
        <w:t xml:space="preserve"> different television channels with a total reach </w:t>
      </w:r>
      <w:r w:rsidR="00E43583">
        <w:rPr>
          <w:rFonts w:ascii="Arial" w:hAnsi="Arial" w:cs="Arial"/>
          <w:sz w:val="32"/>
          <w:szCs w:val="32"/>
        </w:rPr>
        <w:t xml:space="preserve">of more than </w:t>
      </w:r>
      <w:r w:rsidR="00836111">
        <w:rPr>
          <w:rFonts w:ascii="Arial" w:hAnsi="Arial" w:cs="Arial"/>
          <w:sz w:val="32"/>
          <w:szCs w:val="32"/>
        </w:rPr>
        <w:t>thirty</w:t>
      </w:r>
      <w:r w:rsidR="005B29ED">
        <w:rPr>
          <w:rFonts w:ascii="Arial" w:hAnsi="Arial" w:cs="Arial"/>
          <w:sz w:val="32"/>
          <w:szCs w:val="32"/>
        </w:rPr>
        <w:t>-</w:t>
      </w:r>
      <w:r w:rsidR="00836111">
        <w:rPr>
          <w:rFonts w:ascii="Arial" w:hAnsi="Arial" w:cs="Arial"/>
          <w:sz w:val="32"/>
          <w:szCs w:val="32"/>
        </w:rPr>
        <w:t xml:space="preserve">five (35) </w:t>
      </w:r>
      <w:r w:rsidR="00E43583">
        <w:rPr>
          <w:rFonts w:ascii="Arial" w:hAnsi="Arial" w:cs="Arial"/>
          <w:sz w:val="32"/>
          <w:szCs w:val="32"/>
        </w:rPr>
        <w:t>million people.</w:t>
      </w:r>
    </w:p>
    <w:p w:rsidR="00122556" w:rsidRPr="00BD686D" w:rsidRDefault="00122556" w:rsidP="00122556">
      <w:pPr>
        <w:ind w:right="260"/>
        <w:jc w:val="both"/>
        <w:rPr>
          <w:rFonts w:ascii="Arial" w:hAnsi="Arial" w:cs="Arial"/>
          <w:sz w:val="32"/>
          <w:szCs w:val="32"/>
        </w:rPr>
      </w:pPr>
      <w:r w:rsidRPr="00BD686D">
        <w:rPr>
          <w:rFonts w:ascii="Arial" w:hAnsi="Arial" w:cs="Arial"/>
          <w:sz w:val="32"/>
          <w:szCs w:val="32"/>
        </w:rPr>
        <w:t xml:space="preserve">The initiative was put in place as an intervention to bring curriculum lessons to households across the country to assist learners as schools remain closed. </w:t>
      </w:r>
      <w:r w:rsidR="00E43583">
        <w:rPr>
          <w:rFonts w:ascii="Arial" w:hAnsi="Arial" w:cs="Arial"/>
          <w:sz w:val="32"/>
          <w:szCs w:val="32"/>
        </w:rPr>
        <w:t xml:space="preserve"> </w:t>
      </w:r>
      <w:r w:rsidRPr="00BD686D">
        <w:rPr>
          <w:rFonts w:ascii="Arial" w:hAnsi="Arial" w:cs="Arial"/>
          <w:sz w:val="32"/>
          <w:szCs w:val="32"/>
        </w:rPr>
        <w:t xml:space="preserve">This in a bid to minimise the impact of the </w:t>
      </w:r>
      <w:r w:rsidR="00E43583">
        <w:rPr>
          <w:rFonts w:ascii="Arial" w:hAnsi="Arial" w:cs="Arial"/>
          <w:sz w:val="32"/>
          <w:szCs w:val="32"/>
        </w:rPr>
        <w:t>C</w:t>
      </w:r>
      <w:r w:rsidRPr="00BD686D">
        <w:rPr>
          <w:rFonts w:ascii="Arial" w:hAnsi="Arial" w:cs="Arial"/>
          <w:sz w:val="32"/>
          <w:szCs w:val="32"/>
        </w:rPr>
        <w:t>orona</w:t>
      </w:r>
      <w:r w:rsidR="00E43583">
        <w:rPr>
          <w:rFonts w:ascii="Arial" w:hAnsi="Arial" w:cs="Arial"/>
          <w:sz w:val="32"/>
          <w:szCs w:val="32"/>
        </w:rPr>
        <w:t xml:space="preserve"> V</w:t>
      </w:r>
      <w:r w:rsidRPr="00BD686D">
        <w:rPr>
          <w:rFonts w:ascii="Arial" w:hAnsi="Arial" w:cs="Arial"/>
          <w:sz w:val="32"/>
          <w:szCs w:val="32"/>
        </w:rPr>
        <w:t>irus on basic education.</w:t>
      </w:r>
    </w:p>
    <w:p w:rsidR="00122556" w:rsidRPr="00BD686D" w:rsidRDefault="00122556" w:rsidP="00122556">
      <w:pPr>
        <w:ind w:right="260"/>
        <w:jc w:val="both"/>
        <w:rPr>
          <w:rFonts w:ascii="Arial" w:hAnsi="Arial" w:cs="Arial"/>
          <w:sz w:val="32"/>
          <w:szCs w:val="32"/>
        </w:rPr>
      </w:pPr>
      <w:r w:rsidRPr="00BD686D">
        <w:rPr>
          <w:rFonts w:ascii="Arial" w:hAnsi="Arial" w:cs="Arial"/>
          <w:sz w:val="32"/>
          <w:szCs w:val="32"/>
        </w:rPr>
        <w:t xml:space="preserve">In addition to the </w:t>
      </w:r>
      <w:r w:rsidR="00836111">
        <w:rPr>
          <w:rFonts w:ascii="Arial" w:hAnsi="Arial" w:cs="Arial"/>
          <w:sz w:val="32"/>
          <w:szCs w:val="32"/>
        </w:rPr>
        <w:t>thirteen (</w:t>
      </w:r>
      <w:r w:rsidRPr="00BD686D">
        <w:rPr>
          <w:rFonts w:ascii="Arial" w:hAnsi="Arial" w:cs="Arial"/>
          <w:sz w:val="32"/>
          <w:szCs w:val="32"/>
        </w:rPr>
        <w:t>13</w:t>
      </w:r>
      <w:r w:rsidR="00836111">
        <w:rPr>
          <w:rFonts w:ascii="Arial" w:hAnsi="Arial" w:cs="Arial"/>
          <w:sz w:val="32"/>
          <w:szCs w:val="32"/>
        </w:rPr>
        <w:t>)</w:t>
      </w:r>
      <w:r w:rsidRPr="00BD686D">
        <w:rPr>
          <w:rFonts w:ascii="Arial" w:hAnsi="Arial" w:cs="Arial"/>
          <w:sz w:val="32"/>
          <w:szCs w:val="32"/>
        </w:rPr>
        <w:t xml:space="preserve"> radio stations of the SABC</w:t>
      </w:r>
      <w:r w:rsidR="00E43583">
        <w:rPr>
          <w:rFonts w:ascii="Arial" w:hAnsi="Arial" w:cs="Arial"/>
          <w:sz w:val="32"/>
          <w:szCs w:val="32"/>
        </w:rPr>
        <w:t>,</w:t>
      </w:r>
      <w:r w:rsidRPr="00BD686D">
        <w:rPr>
          <w:rFonts w:ascii="Arial" w:hAnsi="Arial" w:cs="Arial"/>
          <w:sz w:val="32"/>
          <w:szCs w:val="32"/>
        </w:rPr>
        <w:t xml:space="preserve"> which broadcast in all official languages</w:t>
      </w:r>
      <w:r w:rsidR="00E43583">
        <w:rPr>
          <w:rFonts w:ascii="Arial" w:hAnsi="Arial" w:cs="Arial"/>
          <w:sz w:val="32"/>
          <w:szCs w:val="32"/>
        </w:rPr>
        <w:t>,</w:t>
      </w:r>
      <w:r w:rsidRPr="00BD686D">
        <w:rPr>
          <w:rFonts w:ascii="Arial" w:hAnsi="Arial" w:cs="Arial"/>
          <w:sz w:val="32"/>
          <w:szCs w:val="32"/>
        </w:rPr>
        <w:t xml:space="preserve"> </w:t>
      </w:r>
      <w:r w:rsidR="00836111">
        <w:rPr>
          <w:rFonts w:ascii="Arial" w:hAnsi="Arial" w:cs="Arial"/>
          <w:sz w:val="32"/>
          <w:szCs w:val="32"/>
        </w:rPr>
        <w:t>one-hundred and ten (</w:t>
      </w:r>
      <w:r w:rsidRPr="00BD686D">
        <w:rPr>
          <w:rFonts w:ascii="Arial" w:hAnsi="Arial" w:cs="Arial"/>
          <w:sz w:val="32"/>
          <w:szCs w:val="32"/>
        </w:rPr>
        <w:t>110</w:t>
      </w:r>
      <w:r w:rsidR="00836111">
        <w:rPr>
          <w:rFonts w:ascii="Arial" w:hAnsi="Arial" w:cs="Arial"/>
          <w:sz w:val="32"/>
          <w:szCs w:val="32"/>
        </w:rPr>
        <w:t>)</w:t>
      </w:r>
      <w:r w:rsidRPr="00BD686D">
        <w:rPr>
          <w:rFonts w:ascii="Arial" w:hAnsi="Arial" w:cs="Arial"/>
          <w:sz w:val="32"/>
          <w:szCs w:val="32"/>
        </w:rPr>
        <w:t xml:space="preserve"> community radio stations are also involved in carrying curri</w:t>
      </w:r>
      <w:r w:rsidR="00E43583">
        <w:rPr>
          <w:rFonts w:ascii="Arial" w:hAnsi="Arial" w:cs="Arial"/>
          <w:sz w:val="32"/>
          <w:szCs w:val="32"/>
        </w:rPr>
        <w:t>culum content on a daily basis.</w:t>
      </w:r>
    </w:p>
    <w:p w:rsidR="00122556" w:rsidRPr="00EC471E" w:rsidRDefault="00122556" w:rsidP="00122556">
      <w:pPr>
        <w:ind w:right="260"/>
        <w:jc w:val="both"/>
        <w:rPr>
          <w:rFonts w:ascii="Arial" w:hAnsi="Arial" w:cs="Arial"/>
          <w:sz w:val="32"/>
          <w:szCs w:val="32"/>
        </w:rPr>
      </w:pPr>
      <w:r w:rsidRPr="00BD686D">
        <w:rPr>
          <w:rFonts w:ascii="Arial" w:hAnsi="Arial" w:cs="Arial"/>
          <w:sz w:val="32"/>
          <w:szCs w:val="32"/>
        </w:rPr>
        <w:t xml:space="preserve">The </w:t>
      </w:r>
      <w:r w:rsidRPr="00BD686D">
        <w:rPr>
          <w:rFonts w:ascii="Arial" w:hAnsi="Arial" w:cs="Arial"/>
          <w:i/>
          <w:sz w:val="32"/>
          <w:szCs w:val="32"/>
        </w:rPr>
        <w:t xml:space="preserve">COVID-19 Learner Support programme is </w:t>
      </w:r>
      <w:r w:rsidRPr="00BD686D">
        <w:rPr>
          <w:rFonts w:ascii="Arial" w:hAnsi="Arial" w:cs="Arial"/>
          <w:sz w:val="32"/>
          <w:szCs w:val="32"/>
        </w:rPr>
        <w:t xml:space="preserve">aimed at limiting the impact of the lockdown to the school calendar. </w:t>
      </w:r>
      <w:r w:rsidR="00E43583">
        <w:rPr>
          <w:rFonts w:ascii="Arial" w:hAnsi="Arial" w:cs="Arial"/>
          <w:sz w:val="32"/>
          <w:szCs w:val="32"/>
        </w:rPr>
        <w:t xml:space="preserve"> </w:t>
      </w:r>
      <w:r w:rsidRPr="00BD686D">
        <w:rPr>
          <w:rFonts w:ascii="Arial" w:hAnsi="Arial" w:cs="Arial"/>
          <w:sz w:val="32"/>
          <w:szCs w:val="32"/>
        </w:rPr>
        <w:t>The initiative is part of the broader efforts to prevent a total loss of school year</w:t>
      </w:r>
      <w:r w:rsidR="00E43583">
        <w:rPr>
          <w:rFonts w:ascii="Arial" w:hAnsi="Arial" w:cs="Arial"/>
          <w:sz w:val="32"/>
          <w:szCs w:val="32"/>
        </w:rPr>
        <w:t>,</w:t>
      </w:r>
      <w:r w:rsidRPr="00BD686D">
        <w:rPr>
          <w:rFonts w:ascii="Arial" w:hAnsi="Arial" w:cs="Arial"/>
          <w:sz w:val="32"/>
          <w:szCs w:val="32"/>
        </w:rPr>
        <w:t xml:space="preserve"> since the lockdown was announced by </w:t>
      </w:r>
      <w:r w:rsidR="00E43583">
        <w:rPr>
          <w:rFonts w:ascii="Arial" w:hAnsi="Arial" w:cs="Arial"/>
          <w:sz w:val="32"/>
          <w:szCs w:val="32"/>
        </w:rPr>
        <w:t xml:space="preserve">the President, </w:t>
      </w:r>
      <w:r w:rsidRPr="00BD686D">
        <w:rPr>
          <w:rFonts w:ascii="Arial" w:hAnsi="Arial" w:cs="Arial"/>
          <w:sz w:val="32"/>
          <w:szCs w:val="32"/>
        </w:rPr>
        <w:t xml:space="preserve">as a measure to combat the spread of </w:t>
      </w:r>
      <w:r w:rsidR="00E43583">
        <w:rPr>
          <w:rFonts w:ascii="Arial" w:hAnsi="Arial" w:cs="Arial"/>
          <w:sz w:val="32"/>
          <w:szCs w:val="32"/>
        </w:rPr>
        <w:t>the C</w:t>
      </w:r>
      <w:r w:rsidRPr="00BD686D">
        <w:rPr>
          <w:rFonts w:ascii="Arial" w:hAnsi="Arial" w:cs="Arial"/>
          <w:sz w:val="32"/>
          <w:szCs w:val="32"/>
        </w:rPr>
        <w:t xml:space="preserve">orona </w:t>
      </w:r>
      <w:r w:rsidR="00E43583">
        <w:rPr>
          <w:rFonts w:ascii="Arial" w:hAnsi="Arial" w:cs="Arial"/>
          <w:sz w:val="32"/>
          <w:szCs w:val="32"/>
        </w:rPr>
        <w:t>V</w:t>
      </w:r>
      <w:r w:rsidRPr="00BD686D">
        <w:rPr>
          <w:rFonts w:ascii="Arial" w:hAnsi="Arial" w:cs="Arial"/>
          <w:sz w:val="32"/>
          <w:szCs w:val="32"/>
        </w:rPr>
        <w:t>irus</w:t>
      </w:r>
      <w:r w:rsidR="00E43583">
        <w:rPr>
          <w:rFonts w:ascii="Arial" w:hAnsi="Arial" w:cs="Arial"/>
          <w:sz w:val="32"/>
          <w:szCs w:val="32"/>
        </w:rPr>
        <w:t>, also known as COVID-19.</w:t>
      </w:r>
    </w:p>
    <w:p w:rsidR="00122556" w:rsidRDefault="00122556" w:rsidP="00122556">
      <w:pPr>
        <w:pStyle w:val="NoSpacing"/>
        <w:spacing w:line="276" w:lineRule="auto"/>
        <w:jc w:val="both"/>
        <w:rPr>
          <w:rFonts w:ascii="Arial" w:hAnsi="Arial" w:cs="Arial"/>
          <w:sz w:val="32"/>
          <w:szCs w:val="32"/>
        </w:rPr>
      </w:pPr>
      <w:r w:rsidRPr="00BD686D">
        <w:rPr>
          <w:rFonts w:ascii="Arial" w:hAnsi="Arial" w:cs="Arial"/>
          <w:sz w:val="32"/>
          <w:szCs w:val="32"/>
        </w:rPr>
        <w:lastRenderedPageBreak/>
        <w:t xml:space="preserve">The radio lessons broadcast are providing curriculum support lessons to learners in various </w:t>
      </w:r>
      <w:r w:rsidR="00E43583">
        <w:rPr>
          <w:rFonts w:ascii="Arial" w:hAnsi="Arial" w:cs="Arial"/>
          <w:sz w:val="32"/>
          <w:szCs w:val="32"/>
        </w:rPr>
        <w:t>G</w:t>
      </w:r>
      <w:r w:rsidRPr="00BD686D">
        <w:rPr>
          <w:rFonts w:ascii="Arial" w:hAnsi="Arial" w:cs="Arial"/>
          <w:sz w:val="32"/>
          <w:szCs w:val="32"/>
        </w:rPr>
        <w:t>rades</w:t>
      </w:r>
      <w:r w:rsidR="00E43583">
        <w:rPr>
          <w:rFonts w:ascii="Arial" w:hAnsi="Arial" w:cs="Arial"/>
          <w:sz w:val="32"/>
          <w:szCs w:val="32"/>
        </w:rPr>
        <w:t>,</w:t>
      </w:r>
      <w:r w:rsidRPr="00BD686D">
        <w:rPr>
          <w:rFonts w:ascii="Arial" w:hAnsi="Arial" w:cs="Arial"/>
          <w:sz w:val="32"/>
          <w:szCs w:val="32"/>
        </w:rPr>
        <w:t xml:space="preserve"> including Early Childhood Development (ECD). </w:t>
      </w:r>
      <w:r w:rsidR="00E43583">
        <w:rPr>
          <w:rFonts w:ascii="Arial" w:hAnsi="Arial" w:cs="Arial"/>
          <w:sz w:val="32"/>
          <w:szCs w:val="32"/>
        </w:rPr>
        <w:t xml:space="preserve"> </w:t>
      </w:r>
      <w:r w:rsidRPr="00BD686D">
        <w:rPr>
          <w:rFonts w:ascii="Arial" w:hAnsi="Arial" w:cs="Arial"/>
          <w:sz w:val="32"/>
          <w:szCs w:val="32"/>
        </w:rPr>
        <w:t>Some of the subjects covered</w:t>
      </w:r>
      <w:r w:rsidR="00E43583">
        <w:rPr>
          <w:rFonts w:ascii="Arial" w:hAnsi="Arial" w:cs="Arial"/>
          <w:sz w:val="32"/>
          <w:szCs w:val="32"/>
        </w:rPr>
        <w:t>,</w:t>
      </w:r>
      <w:r w:rsidRPr="00BD686D">
        <w:rPr>
          <w:rFonts w:ascii="Arial" w:hAnsi="Arial" w:cs="Arial"/>
          <w:sz w:val="32"/>
          <w:szCs w:val="32"/>
        </w:rPr>
        <w:t xml:space="preserve"> include Maths, Physical Sciences, English FAL, Life Sciences</w:t>
      </w:r>
      <w:r w:rsidR="00E43583">
        <w:rPr>
          <w:rFonts w:ascii="Arial" w:hAnsi="Arial" w:cs="Arial"/>
          <w:sz w:val="32"/>
          <w:szCs w:val="32"/>
        </w:rPr>
        <w:t>,</w:t>
      </w:r>
      <w:r w:rsidRPr="00BD686D">
        <w:rPr>
          <w:rFonts w:ascii="Arial" w:hAnsi="Arial" w:cs="Arial"/>
          <w:sz w:val="32"/>
          <w:szCs w:val="32"/>
        </w:rPr>
        <w:t xml:space="preserve"> and Accounting. </w:t>
      </w:r>
      <w:r w:rsidR="00E43583">
        <w:rPr>
          <w:rFonts w:ascii="Arial" w:hAnsi="Arial" w:cs="Arial"/>
          <w:sz w:val="32"/>
          <w:szCs w:val="32"/>
        </w:rPr>
        <w:t xml:space="preserve"> </w:t>
      </w:r>
      <w:r w:rsidRPr="00BD686D">
        <w:rPr>
          <w:rFonts w:ascii="Arial" w:hAnsi="Arial" w:cs="Arial"/>
          <w:sz w:val="32"/>
          <w:szCs w:val="32"/>
        </w:rPr>
        <w:t>A variety of African languages</w:t>
      </w:r>
      <w:r w:rsidR="00E43583">
        <w:rPr>
          <w:rFonts w:ascii="Arial" w:hAnsi="Arial" w:cs="Arial"/>
          <w:sz w:val="32"/>
          <w:szCs w:val="32"/>
        </w:rPr>
        <w:t>,</w:t>
      </w:r>
      <w:r w:rsidRPr="00BD686D">
        <w:rPr>
          <w:rFonts w:ascii="Arial" w:hAnsi="Arial" w:cs="Arial"/>
          <w:sz w:val="32"/>
          <w:szCs w:val="32"/>
        </w:rPr>
        <w:t xml:space="preserve"> are also covered under the ECD basket. </w:t>
      </w:r>
      <w:r w:rsidR="00E43583">
        <w:rPr>
          <w:rFonts w:ascii="Arial" w:hAnsi="Arial" w:cs="Arial"/>
          <w:sz w:val="32"/>
          <w:szCs w:val="32"/>
        </w:rPr>
        <w:t xml:space="preserve"> </w:t>
      </w:r>
      <w:r w:rsidRPr="00BD686D">
        <w:rPr>
          <w:rFonts w:ascii="Arial" w:hAnsi="Arial" w:cs="Arial"/>
          <w:sz w:val="32"/>
          <w:szCs w:val="32"/>
        </w:rPr>
        <w:t>Learners are encouraged to check their local listings for the exact slots for radio.</w:t>
      </w:r>
    </w:p>
    <w:p w:rsidR="00E43583" w:rsidRPr="00BD686D" w:rsidRDefault="00E43583" w:rsidP="00122556">
      <w:pPr>
        <w:pStyle w:val="NoSpacing"/>
        <w:spacing w:line="276" w:lineRule="auto"/>
        <w:jc w:val="both"/>
        <w:rPr>
          <w:rFonts w:ascii="Arial" w:hAnsi="Arial" w:cs="Arial"/>
          <w:sz w:val="32"/>
          <w:szCs w:val="32"/>
        </w:rPr>
      </w:pPr>
    </w:p>
    <w:p w:rsidR="00122556" w:rsidRDefault="00122556" w:rsidP="00122556">
      <w:pPr>
        <w:pStyle w:val="NoSpacing"/>
        <w:spacing w:line="276" w:lineRule="auto"/>
        <w:jc w:val="both"/>
        <w:rPr>
          <w:rFonts w:ascii="Arial" w:hAnsi="Arial" w:cs="Arial"/>
          <w:sz w:val="32"/>
          <w:szCs w:val="32"/>
        </w:rPr>
      </w:pPr>
      <w:r w:rsidRPr="00BD686D">
        <w:rPr>
          <w:rFonts w:ascii="Arial" w:hAnsi="Arial" w:cs="Arial"/>
          <w:sz w:val="32"/>
          <w:szCs w:val="32"/>
        </w:rPr>
        <w:t xml:space="preserve">We also made available resources online for those who can access </w:t>
      </w:r>
      <w:r w:rsidR="00E43583">
        <w:rPr>
          <w:rFonts w:ascii="Arial" w:hAnsi="Arial" w:cs="Arial"/>
          <w:sz w:val="32"/>
          <w:szCs w:val="32"/>
        </w:rPr>
        <w:t>such online resources</w:t>
      </w:r>
      <w:r w:rsidRPr="00BD686D">
        <w:rPr>
          <w:rFonts w:ascii="Arial" w:hAnsi="Arial" w:cs="Arial"/>
          <w:sz w:val="32"/>
          <w:szCs w:val="32"/>
        </w:rPr>
        <w:t xml:space="preserve">. </w:t>
      </w:r>
      <w:r w:rsidR="00E43583">
        <w:rPr>
          <w:rFonts w:ascii="Arial" w:hAnsi="Arial" w:cs="Arial"/>
          <w:sz w:val="32"/>
          <w:szCs w:val="32"/>
        </w:rPr>
        <w:t xml:space="preserve"> </w:t>
      </w:r>
      <w:r w:rsidRPr="00BD686D">
        <w:rPr>
          <w:rFonts w:ascii="Arial" w:hAnsi="Arial" w:cs="Arial"/>
          <w:sz w:val="32"/>
          <w:szCs w:val="32"/>
        </w:rPr>
        <w:t>We appreciate the contribution by our partners for the zero-rated platforms</w:t>
      </w:r>
      <w:r w:rsidR="00E43583">
        <w:rPr>
          <w:rFonts w:ascii="Arial" w:hAnsi="Arial" w:cs="Arial"/>
          <w:sz w:val="32"/>
          <w:szCs w:val="32"/>
        </w:rPr>
        <w:t>,</w:t>
      </w:r>
      <w:r w:rsidRPr="00BD686D">
        <w:rPr>
          <w:rFonts w:ascii="Arial" w:hAnsi="Arial" w:cs="Arial"/>
          <w:sz w:val="32"/>
          <w:szCs w:val="32"/>
        </w:rPr>
        <w:t xml:space="preserve"> which carry curriculum content for use in the cur</w:t>
      </w:r>
      <w:r w:rsidR="00E43583">
        <w:rPr>
          <w:rFonts w:ascii="Arial" w:hAnsi="Arial" w:cs="Arial"/>
          <w:sz w:val="32"/>
          <w:szCs w:val="32"/>
        </w:rPr>
        <w:t>rent situation of the lockdown.</w:t>
      </w:r>
    </w:p>
    <w:p w:rsidR="00E43583" w:rsidRPr="00BD686D" w:rsidRDefault="00E43583" w:rsidP="00122556">
      <w:pPr>
        <w:pStyle w:val="NoSpacing"/>
        <w:spacing w:line="276" w:lineRule="auto"/>
        <w:jc w:val="both"/>
        <w:rPr>
          <w:rFonts w:ascii="Arial" w:hAnsi="Arial" w:cs="Arial"/>
          <w:sz w:val="32"/>
          <w:szCs w:val="32"/>
        </w:rPr>
      </w:pPr>
    </w:p>
    <w:p w:rsidR="00122556" w:rsidRPr="00BD686D" w:rsidRDefault="00122556" w:rsidP="00122556">
      <w:pPr>
        <w:pStyle w:val="NoSpacing"/>
        <w:spacing w:line="276" w:lineRule="auto"/>
        <w:jc w:val="both"/>
        <w:rPr>
          <w:rFonts w:ascii="Arial" w:hAnsi="Arial" w:cs="Arial"/>
          <w:sz w:val="32"/>
          <w:szCs w:val="32"/>
          <w:lang w:val="en-GB"/>
        </w:rPr>
      </w:pPr>
      <w:r w:rsidRPr="00BD686D">
        <w:rPr>
          <w:rFonts w:ascii="Arial" w:hAnsi="Arial" w:cs="Arial"/>
          <w:sz w:val="32"/>
          <w:szCs w:val="32"/>
        </w:rPr>
        <w:t>We acknowledge that all these efforts are not perfect</w:t>
      </w:r>
      <w:r w:rsidR="00E43583">
        <w:rPr>
          <w:rFonts w:ascii="Arial" w:hAnsi="Arial" w:cs="Arial"/>
          <w:sz w:val="32"/>
          <w:szCs w:val="32"/>
        </w:rPr>
        <w:t>;</w:t>
      </w:r>
      <w:r w:rsidRPr="00BD686D">
        <w:rPr>
          <w:rFonts w:ascii="Arial" w:hAnsi="Arial" w:cs="Arial"/>
          <w:sz w:val="32"/>
          <w:szCs w:val="32"/>
        </w:rPr>
        <w:t xml:space="preserve"> however</w:t>
      </w:r>
      <w:r w:rsidR="00E43583">
        <w:rPr>
          <w:rFonts w:ascii="Arial" w:hAnsi="Arial" w:cs="Arial"/>
          <w:sz w:val="32"/>
          <w:szCs w:val="32"/>
        </w:rPr>
        <w:t>,</w:t>
      </w:r>
      <w:r w:rsidRPr="00BD686D">
        <w:rPr>
          <w:rFonts w:ascii="Arial" w:hAnsi="Arial" w:cs="Arial"/>
          <w:sz w:val="32"/>
          <w:szCs w:val="32"/>
        </w:rPr>
        <w:t xml:space="preserve"> we needed to put in place measures to close the vacuum that would have existed as a r</w:t>
      </w:r>
      <w:r w:rsidR="00E43583">
        <w:rPr>
          <w:rFonts w:ascii="Arial" w:hAnsi="Arial" w:cs="Arial"/>
          <w:sz w:val="32"/>
          <w:szCs w:val="32"/>
        </w:rPr>
        <w:t>esult of the COVID-19 lockdown.</w:t>
      </w:r>
    </w:p>
    <w:p w:rsidR="00E43583" w:rsidRPr="00BD686D" w:rsidRDefault="00E43583" w:rsidP="00122556">
      <w:pPr>
        <w:pStyle w:val="NoSpacing"/>
        <w:spacing w:line="276" w:lineRule="auto"/>
        <w:jc w:val="both"/>
        <w:rPr>
          <w:rFonts w:ascii="Arial" w:hAnsi="Arial" w:cs="Arial"/>
          <w:sz w:val="32"/>
          <w:szCs w:val="32"/>
          <w:lang w:val="en-GB"/>
        </w:rPr>
      </w:pPr>
    </w:p>
    <w:p w:rsidR="00122556" w:rsidRPr="00BD686D" w:rsidRDefault="00122556" w:rsidP="00122556">
      <w:pPr>
        <w:pStyle w:val="NoSpacing"/>
        <w:spacing w:line="276" w:lineRule="auto"/>
        <w:jc w:val="both"/>
        <w:rPr>
          <w:rFonts w:ascii="Arial" w:hAnsi="Arial" w:cs="Arial"/>
          <w:b/>
          <w:sz w:val="32"/>
          <w:szCs w:val="32"/>
          <w:lang w:val="en-GB"/>
        </w:rPr>
      </w:pPr>
      <w:r w:rsidRPr="00BD686D">
        <w:rPr>
          <w:rFonts w:ascii="Arial" w:hAnsi="Arial" w:cs="Arial"/>
          <w:b/>
          <w:sz w:val="32"/>
          <w:szCs w:val="32"/>
          <w:lang w:val="en-GB"/>
        </w:rPr>
        <w:t>The Impact of COVID-19 on basic education</w:t>
      </w:r>
    </w:p>
    <w:p w:rsidR="00122556" w:rsidRPr="00BD686D" w:rsidRDefault="00122556" w:rsidP="00122556">
      <w:pPr>
        <w:pStyle w:val="NoSpacing"/>
        <w:spacing w:line="276" w:lineRule="auto"/>
        <w:jc w:val="both"/>
        <w:rPr>
          <w:rFonts w:ascii="Arial" w:hAnsi="Arial" w:cs="Arial"/>
          <w:sz w:val="32"/>
          <w:szCs w:val="32"/>
          <w:lang w:val="en-GB"/>
        </w:rPr>
      </w:pPr>
    </w:p>
    <w:p w:rsidR="00122556" w:rsidRPr="00BD686D" w:rsidRDefault="00122556" w:rsidP="00122556">
      <w:pPr>
        <w:pStyle w:val="NoSpacing"/>
        <w:spacing w:line="276" w:lineRule="auto"/>
        <w:jc w:val="both"/>
        <w:rPr>
          <w:rFonts w:ascii="Arial" w:eastAsia="Times New Roman" w:hAnsi="Arial" w:cs="Arial"/>
          <w:sz w:val="32"/>
          <w:szCs w:val="32"/>
          <w:lang w:val="en-US"/>
        </w:rPr>
      </w:pPr>
      <w:r w:rsidRPr="00BD686D">
        <w:rPr>
          <w:rFonts w:ascii="Arial" w:eastAsia="Times New Roman" w:hAnsi="Arial" w:cs="Arial"/>
          <w:sz w:val="32"/>
          <w:szCs w:val="32"/>
          <w:lang w:val="en-US"/>
        </w:rPr>
        <w:t xml:space="preserve">The impact of COVID-19 will be felt for a long time to come. </w:t>
      </w:r>
      <w:r w:rsidR="00E43583">
        <w:rPr>
          <w:rFonts w:ascii="Arial" w:eastAsia="Times New Roman" w:hAnsi="Arial" w:cs="Arial"/>
          <w:sz w:val="32"/>
          <w:szCs w:val="32"/>
          <w:lang w:val="en-US"/>
        </w:rPr>
        <w:t xml:space="preserve"> </w:t>
      </w:r>
    </w:p>
    <w:p w:rsidR="00EC471E" w:rsidRDefault="00EC471E" w:rsidP="00122556">
      <w:pPr>
        <w:pStyle w:val="NoSpacing"/>
        <w:spacing w:line="276" w:lineRule="auto"/>
        <w:jc w:val="both"/>
        <w:rPr>
          <w:rFonts w:ascii="Arial" w:eastAsia="Times New Roman" w:hAnsi="Arial" w:cs="Arial"/>
          <w:sz w:val="32"/>
          <w:szCs w:val="32"/>
          <w:lang w:val="en-US"/>
        </w:rPr>
      </w:pPr>
    </w:p>
    <w:p w:rsidR="00122556" w:rsidRDefault="00122556" w:rsidP="00122556">
      <w:pPr>
        <w:pStyle w:val="NoSpacing"/>
        <w:spacing w:line="276" w:lineRule="auto"/>
        <w:jc w:val="both"/>
        <w:rPr>
          <w:rFonts w:ascii="Arial" w:eastAsia="Times New Roman" w:hAnsi="Arial" w:cs="Arial"/>
          <w:sz w:val="32"/>
          <w:szCs w:val="32"/>
          <w:lang w:val="en-US"/>
        </w:rPr>
      </w:pPr>
      <w:r w:rsidRPr="00BD686D">
        <w:rPr>
          <w:rFonts w:ascii="Arial" w:eastAsia="Times New Roman" w:hAnsi="Arial" w:cs="Arial"/>
          <w:sz w:val="32"/>
          <w:szCs w:val="32"/>
          <w:lang w:val="en-US"/>
        </w:rPr>
        <w:t xml:space="preserve">We have taken a decision to postpone the May/June </w:t>
      </w:r>
      <w:r w:rsidR="00836111">
        <w:rPr>
          <w:rFonts w:ascii="Arial" w:eastAsia="Times New Roman" w:hAnsi="Arial" w:cs="Arial"/>
          <w:sz w:val="32"/>
          <w:szCs w:val="32"/>
          <w:lang w:val="en-US"/>
        </w:rPr>
        <w:t>M</w:t>
      </w:r>
      <w:r w:rsidRPr="00BD686D">
        <w:rPr>
          <w:rFonts w:ascii="Arial" w:eastAsia="Times New Roman" w:hAnsi="Arial" w:cs="Arial"/>
          <w:sz w:val="32"/>
          <w:szCs w:val="32"/>
          <w:lang w:val="en-US"/>
        </w:rPr>
        <w:t xml:space="preserve">atric rewrite examinations. </w:t>
      </w:r>
      <w:r w:rsidR="00836111">
        <w:rPr>
          <w:rFonts w:ascii="Arial" w:eastAsia="Times New Roman" w:hAnsi="Arial" w:cs="Arial"/>
          <w:sz w:val="32"/>
          <w:szCs w:val="32"/>
          <w:lang w:val="en-US"/>
        </w:rPr>
        <w:t xml:space="preserve"> </w:t>
      </w:r>
      <w:r w:rsidRPr="00BD686D">
        <w:rPr>
          <w:rFonts w:ascii="Arial" w:eastAsia="Times New Roman" w:hAnsi="Arial" w:cs="Arial"/>
          <w:sz w:val="32"/>
          <w:szCs w:val="32"/>
          <w:lang w:val="en-US"/>
        </w:rPr>
        <w:t>The exam</w:t>
      </w:r>
      <w:r w:rsidR="00836111">
        <w:rPr>
          <w:rFonts w:ascii="Arial" w:eastAsia="Times New Roman" w:hAnsi="Arial" w:cs="Arial"/>
          <w:sz w:val="32"/>
          <w:szCs w:val="32"/>
          <w:lang w:val="en-US"/>
        </w:rPr>
        <w:t>s were</w:t>
      </w:r>
      <w:r w:rsidRPr="00BD686D">
        <w:rPr>
          <w:rFonts w:ascii="Arial" w:eastAsia="Times New Roman" w:hAnsi="Arial" w:cs="Arial"/>
          <w:sz w:val="32"/>
          <w:szCs w:val="32"/>
          <w:lang w:val="en-US"/>
        </w:rPr>
        <w:t xml:space="preserve"> due to be written by more than </w:t>
      </w:r>
      <w:r w:rsidR="00836111">
        <w:rPr>
          <w:rFonts w:ascii="Arial" w:eastAsia="Times New Roman" w:hAnsi="Arial" w:cs="Arial"/>
          <w:sz w:val="32"/>
          <w:szCs w:val="32"/>
          <w:lang w:val="en-US"/>
        </w:rPr>
        <w:t>three hundred and fifty thousand (</w:t>
      </w:r>
      <w:r w:rsidRPr="00BD686D">
        <w:rPr>
          <w:rFonts w:ascii="Arial" w:eastAsia="Times New Roman" w:hAnsi="Arial" w:cs="Arial"/>
          <w:sz w:val="32"/>
          <w:szCs w:val="32"/>
          <w:lang w:val="en-US"/>
        </w:rPr>
        <w:t>350</w:t>
      </w:r>
      <w:r w:rsidR="00836111">
        <w:rPr>
          <w:rFonts w:ascii="Arial" w:eastAsia="Times New Roman" w:hAnsi="Arial" w:cs="Arial"/>
          <w:sz w:val="32"/>
          <w:szCs w:val="32"/>
          <w:lang w:val="en-US"/>
        </w:rPr>
        <w:t xml:space="preserve"> </w:t>
      </w:r>
      <w:r w:rsidRPr="00BD686D">
        <w:rPr>
          <w:rFonts w:ascii="Arial" w:eastAsia="Times New Roman" w:hAnsi="Arial" w:cs="Arial"/>
          <w:sz w:val="32"/>
          <w:szCs w:val="32"/>
          <w:lang w:val="en-US"/>
        </w:rPr>
        <w:t>000</w:t>
      </w:r>
      <w:r w:rsidR="00836111">
        <w:rPr>
          <w:rFonts w:ascii="Arial" w:eastAsia="Times New Roman" w:hAnsi="Arial" w:cs="Arial"/>
          <w:sz w:val="32"/>
          <w:szCs w:val="32"/>
          <w:lang w:val="en-US"/>
        </w:rPr>
        <w:t>),</w:t>
      </w:r>
      <w:r w:rsidRPr="00BD686D">
        <w:rPr>
          <w:rFonts w:ascii="Arial" w:eastAsia="Times New Roman" w:hAnsi="Arial" w:cs="Arial"/>
          <w:sz w:val="32"/>
          <w:szCs w:val="32"/>
          <w:lang w:val="en-US"/>
        </w:rPr>
        <w:t xml:space="preserve"> mainly part-time candidates</w:t>
      </w:r>
      <w:r w:rsidR="00836111">
        <w:rPr>
          <w:rFonts w:ascii="Arial" w:eastAsia="Times New Roman" w:hAnsi="Arial" w:cs="Arial"/>
          <w:sz w:val="32"/>
          <w:szCs w:val="32"/>
          <w:lang w:val="en-US"/>
        </w:rPr>
        <w:t>,</w:t>
      </w:r>
      <w:r w:rsidRPr="00BD686D">
        <w:rPr>
          <w:rFonts w:ascii="Arial" w:eastAsia="Times New Roman" w:hAnsi="Arial" w:cs="Arial"/>
          <w:sz w:val="32"/>
          <w:szCs w:val="32"/>
          <w:lang w:val="en-US"/>
        </w:rPr>
        <w:t xml:space="preserve"> from the </w:t>
      </w:r>
      <w:r w:rsidR="004A2A1E">
        <w:rPr>
          <w:rFonts w:ascii="Arial" w:eastAsia="Times New Roman" w:hAnsi="Arial" w:cs="Arial"/>
          <w:sz w:val="32"/>
          <w:szCs w:val="32"/>
          <w:lang w:val="en-US"/>
        </w:rPr>
        <w:t>04</w:t>
      </w:r>
      <w:r w:rsidRPr="00BD686D">
        <w:rPr>
          <w:rFonts w:ascii="Arial" w:eastAsia="Times New Roman" w:hAnsi="Arial" w:cs="Arial"/>
          <w:sz w:val="32"/>
          <w:szCs w:val="32"/>
          <w:lang w:val="en-US"/>
        </w:rPr>
        <w:t xml:space="preserve"> May and conclude on </w:t>
      </w:r>
      <w:r w:rsidR="004A2A1E">
        <w:rPr>
          <w:rFonts w:ascii="Arial" w:eastAsia="Times New Roman" w:hAnsi="Arial" w:cs="Arial"/>
          <w:sz w:val="32"/>
          <w:szCs w:val="32"/>
          <w:lang w:val="en-US"/>
        </w:rPr>
        <w:t>26</w:t>
      </w:r>
      <w:r w:rsidR="00836111">
        <w:rPr>
          <w:rFonts w:ascii="Arial" w:eastAsia="Times New Roman" w:hAnsi="Arial" w:cs="Arial"/>
          <w:sz w:val="32"/>
          <w:szCs w:val="32"/>
          <w:lang w:val="en-US"/>
        </w:rPr>
        <w:t xml:space="preserve"> June 2020.</w:t>
      </w:r>
    </w:p>
    <w:p w:rsidR="00836111" w:rsidRPr="00BD686D" w:rsidRDefault="00836111" w:rsidP="00122556">
      <w:pPr>
        <w:pStyle w:val="NoSpacing"/>
        <w:spacing w:line="276" w:lineRule="auto"/>
        <w:jc w:val="both"/>
        <w:rPr>
          <w:rFonts w:ascii="Arial" w:eastAsia="Times New Roman" w:hAnsi="Arial" w:cs="Arial"/>
          <w:sz w:val="32"/>
          <w:szCs w:val="32"/>
          <w:lang w:val="en-US"/>
        </w:rPr>
      </w:pPr>
    </w:p>
    <w:p w:rsidR="00122556" w:rsidRDefault="00122556" w:rsidP="00122556">
      <w:pPr>
        <w:pStyle w:val="NoSpacing"/>
        <w:spacing w:line="276" w:lineRule="auto"/>
        <w:jc w:val="both"/>
        <w:rPr>
          <w:rFonts w:ascii="Arial" w:eastAsia="Times New Roman" w:hAnsi="Arial" w:cs="Arial"/>
          <w:sz w:val="32"/>
          <w:szCs w:val="32"/>
          <w:lang w:val="en-US"/>
        </w:rPr>
      </w:pPr>
      <w:r w:rsidRPr="00BD686D">
        <w:rPr>
          <w:rFonts w:ascii="Arial" w:eastAsia="Times New Roman" w:hAnsi="Arial" w:cs="Arial"/>
          <w:sz w:val="32"/>
          <w:szCs w:val="32"/>
          <w:lang w:val="en-US"/>
        </w:rPr>
        <w:t>Due to the lockdown</w:t>
      </w:r>
      <w:r w:rsidR="00836111">
        <w:rPr>
          <w:rFonts w:ascii="Arial" w:eastAsia="Times New Roman" w:hAnsi="Arial" w:cs="Arial"/>
          <w:sz w:val="32"/>
          <w:szCs w:val="32"/>
          <w:lang w:val="en-US"/>
        </w:rPr>
        <w:t>,</w:t>
      </w:r>
      <w:r w:rsidRPr="00BD686D">
        <w:rPr>
          <w:rFonts w:ascii="Arial" w:eastAsia="Times New Roman" w:hAnsi="Arial" w:cs="Arial"/>
          <w:sz w:val="32"/>
          <w:szCs w:val="32"/>
          <w:lang w:val="en-US"/>
        </w:rPr>
        <w:t xml:space="preserve"> we have not been able to complete our preparations</w:t>
      </w:r>
      <w:r w:rsidR="00836111">
        <w:rPr>
          <w:rFonts w:ascii="Arial" w:eastAsia="Times New Roman" w:hAnsi="Arial" w:cs="Arial"/>
          <w:sz w:val="32"/>
          <w:szCs w:val="32"/>
          <w:lang w:val="en-US"/>
        </w:rPr>
        <w:t>,</w:t>
      </w:r>
      <w:r w:rsidRPr="00BD686D">
        <w:rPr>
          <w:rFonts w:ascii="Arial" w:eastAsia="Times New Roman" w:hAnsi="Arial" w:cs="Arial"/>
          <w:sz w:val="32"/>
          <w:szCs w:val="32"/>
          <w:lang w:val="en-US"/>
        </w:rPr>
        <w:t xml:space="preserve"> which include </w:t>
      </w:r>
      <w:r w:rsidR="00836111">
        <w:rPr>
          <w:rFonts w:ascii="Arial" w:eastAsia="Times New Roman" w:hAnsi="Arial" w:cs="Arial"/>
          <w:sz w:val="32"/>
          <w:szCs w:val="32"/>
          <w:lang w:val="en-US"/>
        </w:rPr>
        <w:t xml:space="preserve">the </w:t>
      </w:r>
      <w:r w:rsidRPr="00BD686D">
        <w:rPr>
          <w:rFonts w:ascii="Arial" w:eastAsia="Times New Roman" w:hAnsi="Arial" w:cs="Arial"/>
          <w:sz w:val="32"/>
          <w:szCs w:val="32"/>
          <w:lang w:val="en-US"/>
        </w:rPr>
        <w:t xml:space="preserve">printing and distribution of questions papers, </w:t>
      </w:r>
      <w:r w:rsidR="00836111">
        <w:rPr>
          <w:rFonts w:ascii="Arial" w:eastAsia="Times New Roman" w:hAnsi="Arial" w:cs="Arial"/>
          <w:sz w:val="32"/>
          <w:szCs w:val="32"/>
          <w:lang w:val="en-US"/>
        </w:rPr>
        <w:t xml:space="preserve">the </w:t>
      </w:r>
      <w:r w:rsidRPr="00BD686D">
        <w:rPr>
          <w:rFonts w:ascii="Arial" w:eastAsia="Times New Roman" w:hAnsi="Arial" w:cs="Arial"/>
          <w:sz w:val="32"/>
          <w:szCs w:val="32"/>
          <w:lang w:val="en-US"/>
        </w:rPr>
        <w:t>appointment of invigilators, markers</w:t>
      </w:r>
      <w:r w:rsidR="00836111">
        <w:rPr>
          <w:rFonts w:ascii="Arial" w:eastAsia="Times New Roman" w:hAnsi="Arial" w:cs="Arial"/>
          <w:sz w:val="32"/>
          <w:szCs w:val="32"/>
          <w:lang w:val="en-US"/>
        </w:rPr>
        <w:t xml:space="preserve">, and the </w:t>
      </w:r>
      <w:r w:rsidRPr="00BD686D">
        <w:rPr>
          <w:rFonts w:ascii="Arial" w:eastAsia="Times New Roman" w:hAnsi="Arial" w:cs="Arial"/>
          <w:sz w:val="32"/>
          <w:szCs w:val="32"/>
          <w:lang w:val="en-US"/>
        </w:rPr>
        <w:t>genera</w:t>
      </w:r>
      <w:r w:rsidR="00836111">
        <w:rPr>
          <w:rFonts w:ascii="Arial" w:eastAsia="Times New Roman" w:hAnsi="Arial" w:cs="Arial"/>
          <w:sz w:val="32"/>
          <w:szCs w:val="32"/>
          <w:lang w:val="en-US"/>
        </w:rPr>
        <w:t>l readiness in marking centres.</w:t>
      </w:r>
    </w:p>
    <w:p w:rsidR="00836111" w:rsidRPr="00BD686D" w:rsidRDefault="00836111" w:rsidP="00122556">
      <w:pPr>
        <w:pStyle w:val="NoSpacing"/>
        <w:spacing w:line="276" w:lineRule="auto"/>
        <w:jc w:val="both"/>
        <w:rPr>
          <w:rFonts w:ascii="Arial" w:eastAsia="Times New Roman" w:hAnsi="Arial" w:cs="Arial"/>
          <w:sz w:val="32"/>
          <w:szCs w:val="32"/>
          <w:lang w:val="en-US"/>
        </w:rPr>
      </w:pPr>
    </w:p>
    <w:p w:rsidR="00122556" w:rsidRPr="00BD686D" w:rsidRDefault="00122556" w:rsidP="00122556">
      <w:pPr>
        <w:pStyle w:val="NoSpacing"/>
        <w:spacing w:line="276" w:lineRule="auto"/>
        <w:jc w:val="both"/>
        <w:rPr>
          <w:rFonts w:ascii="Arial" w:eastAsia="Times New Roman" w:hAnsi="Arial" w:cs="Arial"/>
          <w:sz w:val="32"/>
          <w:szCs w:val="32"/>
          <w:lang w:val="en-US"/>
        </w:rPr>
      </w:pPr>
      <w:r w:rsidRPr="00BD686D">
        <w:rPr>
          <w:rFonts w:ascii="Arial" w:eastAsia="Times New Roman" w:hAnsi="Arial" w:cs="Arial"/>
          <w:sz w:val="32"/>
          <w:szCs w:val="32"/>
          <w:lang w:val="en-US"/>
        </w:rPr>
        <w:t>The examinations will therefore</w:t>
      </w:r>
      <w:r w:rsidR="00836111">
        <w:rPr>
          <w:rFonts w:ascii="Arial" w:eastAsia="Times New Roman" w:hAnsi="Arial" w:cs="Arial"/>
          <w:sz w:val="32"/>
          <w:szCs w:val="32"/>
          <w:lang w:val="en-US"/>
        </w:rPr>
        <w:t>,</w:t>
      </w:r>
      <w:r w:rsidRPr="00BD686D">
        <w:rPr>
          <w:rFonts w:ascii="Arial" w:eastAsia="Times New Roman" w:hAnsi="Arial" w:cs="Arial"/>
          <w:sz w:val="32"/>
          <w:szCs w:val="32"/>
          <w:lang w:val="en-US"/>
        </w:rPr>
        <w:t xml:space="preserve"> be merged with the November </w:t>
      </w:r>
      <w:r w:rsidR="00836111">
        <w:rPr>
          <w:rFonts w:ascii="Arial" w:eastAsia="Times New Roman" w:hAnsi="Arial" w:cs="Arial"/>
          <w:sz w:val="32"/>
          <w:szCs w:val="32"/>
          <w:lang w:val="en-US"/>
        </w:rPr>
        <w:t>e</w:t>
      </w:r>
      <w:r w:rsidRPr="00BD686D">
        <w:rPr>
          <w:rFonts w:ascii="Arial" w:eastAsia="Times New Roman" w:hAnsi="Arial" w:cs="Arial"/>
          <w:sz w:val="32"/>
          <w:szCs w:val="32"/>
          <w:lang w:val="en-US"/>
        </w:rPr>
        <w:t xml:space="preserve">xaminations. </w:t>
      </w:r>
      <w:r w:rsidR="00836111">
        <w:rPr>
          <w:rFonts w:ascii="Arial" w:eastAsia="Times New Roman" w:hAnsi="Arial" w:cs="Arial"/>
          <w:sz w:val="32"/>
          <w:szCs w:val="32"/>
          <w:lang w:val="en-US"/>
        </w:rPr>
        <w:t xml:space="preserve"> </w:t>
      </w:r>
      <w:r w:rsidRPr="00BD686D">
        <w:rPr>
          <w:rFonts w:ascii="Arial" w:eastAsia="Times New Roman" w:hAnsi="Arial" w:cs="Arial"/>
          <w:sz w:val="32"/>
          <w:szCs w:val="32"/>
          <w:lang w:val="en-US"/>
        </w:rPr>
        <w:t>A new time-table for the merged examination</w:t>
      </w:r>
      <w:r w:rsidR="00836111">
        <w:rPr>
          <w:rFonts w:ascii="Arial" w:eastAsia="Times New Roman" w:hAnsi="Arial" w:cs="Arial"/>
          <w:sz w:val="32"/>
          <w:szCs w:val="32"/>
          <w:lang w:val="en-US"/>
        </w:rPr>
        <w:t>s</w:t>
      </w:r>
      <w:r w:rsidRPr="00BD686D">
        <w:rPr>
          <w:rFonts w:ascii="Arial" w:eastAsia="Times New Roman" w:hAnsi="Arial" w:cs="Arial"/>
          <w:sz w:val="32"/>
          <w:szCs w:val="32"/>
          <w:lang w:val="en-US"/>
        </w:rPr>
        <w:t xml:space="preserve"> will be communicated urgently</w:t>
      </w:r>
      <w:r w:rsidR="00836111">
        <w:rPr>
          <w:rFonts w:ascii="Arial" w:eastAsia="Times New Roman" w:hAnsi="Arial" w:cs="Arial"/>
          <w:sz w:val="32"/>
          <w:szCs w:val="32"/>
          <w:lang w:val="en-US"/>
        </w:rPr>
        <w:t>,</w:t>
      </w:r>
      <w:r w:rsidRPr="00BD686D">
        <w:rPr>
          <w:rFonts w:ascii="Arial" w:eastAsia="Times New Roman" w:hAnsi="Arial" w:cs="Arial"/>
          <w:sz w:val="32"/>
          <w:szCs w:val="32"/>
          <w:lang w:val="en-US"/>
        </w:rPr>
        <w:t xml:space="preserve"> as part of preparing the system for the </w:t>
      </w:r>
      <w:r w:rsidRPr="00BD686D">
        <w:rPr>
          <w:rFonts w:ascii="Arial" w:eastAsia="Times New Roman" w:hAnsi="Arial" w:cs="Arial"/>
          <w:sz w:val="32"/>
          <w:szCs w:val="32"/>
          <w:lang w:val="en-US"/>
        </w:rPr>
        <w:lastRenderedPageBreak/>
        <w:t>biggest matric examination ever seen</w:t>
      </w:r>
      <w:r w:rsidR="00836111">
        <w:rPr>
          <w:rFonts w:ascii="Arial" w:eastAsia="Times New Roman" w:hAnsi="Arial" w:cs="Arial"/>
          <w:sz w:val="32"/>
          <w:szCs w:val="32"/>
          <w:lang w:val="en-US"/>
        </w:rPr>
        <w:t xml:space="preserve"> in the country</w:t>
      </w:r>
      <w:r w:rsidRPr="00BD686D">
        <w:rPr>
          <w:rFonts w:ascii="Arial" w:eastAsia="Times New Roman" w:hAnsi="Arial" w:cs="Arial"/>
          <w:sz w:val="32"/>
          <w:szCs w:val="32"/>
          <w:lang w:val="en-US"/>
        </w:rPr>
        <w:t>.</w:t>
      </w:r>
      <w:r w:rsidR="00836111">
        <w:rPr>
          <w:rFonts w:ascii="Arial" w:eastAsia="Times New Roman" w:hAnsi="Arial" w:cs="Arial"/>
          <w:sz w:val="32"/>
          <w:szCs w:val="32"/>
          <w:lang w:val="en-US"/>
        </w:rPr>
        <w:t xml:space="preserve"> </w:t>
      </w:r>
      <w:r w:rsidRPr="00BD686D">
        <w:rPr>
          <w:rFonts w:ascii="Arial" w:eastAsia="Times New Roman" w:hAnsi="Arial" w:cs="Arial"/>
          <w:sz w:val="32"/>
          <w:szCs w:val="32"/>
          <w:lang w:val="en-US"/>
        </w:rPr>
        <w:t xml:space="preserve"> We estimate that </w:t>
      </w:r>
      <w:r w:rsidR="00836111">
        <w:rPr>
          <w:rFonts w:ascii="Arial" w:eastAsia="Times New Roman" w:hAnsi="Arial" w:cs="Arial"/>
          <w:sz w:val="32"/>
          <w:szCs w:val="32"/>
          <w:lang w:val="en-US"/>
        </w:rPr>
        <w:t xml:space="preserve">one </w:t>
      </w:r>
      <w:r w:rsidRPr="00BD686D">
        <w:rPr>
          <w:rFonts w:ascii="Arial" w:eastAsia="Times New Roman" w:hAnsi="Arial" w:cs="Arial"/>
          <w:sz w:val="32"/>
          <w:szCs w:val="32"/>
          <w:lang w:val="en-US"/>
        </w:rPr>
        <w:t xml:space="preserve">million </w:t>
      </w:r>
      <w:r w:rsidR="00836111">
        <w:rPr>
          <w:rFonts w:ascii="Arial" w:eastAsia="Times New Roman" w:hAnsi="Arial" w:cs="Arial"/>
          <w:sz w:val="32"/>
          <w:szCs w:val="32"/>
          <w:lang w:val="en-US"/>
        </w:rPr>
        <w:t>and one-hundred thousand candidates,</w:t>
      </w:r>
      <w:r w:rsidRPr="00BD686D">
        <w:rPr>
          <w:rFonts w:ascii="Arial" w:eastAsia="Times New Roman" w:hAnsi="Arial" w:cs="Arial"/>
          <w:sz w:val="32"/>
          <w:szCs w:val="32"/>
          <w:lang w:val="en-US"/>
        </w:rPr>
        <w:t xml:space="preserve"> will sit for the end</w:t>
      </w:r>
      <w:r w:rsidR="00836111">
        <w:rPr>
          <w:rFonts w:ascii="Arial" w:eastAsia="Times New Roman" w:hAnsi="Arial" w:cs="Arial"/>
          <w:sz w:val="32"/>
          <w:szCs w:val="32"/>
          <w:lang w:val="en-US"/>
        </w:rPr>
        <w:t>-</w:t>
      </w:r>
      <w:r w:rsidRPr="00BD686D">
        <w:rPr>
          <w:rFonts w:ascii="Arial" w:eastAsia="Times New Roman" w:hAnsi="Arial" w:cs="Arial"/>
          <w:sz w:val="32"/>
          <w:szCs w:val="32"/>
          <w:lang w:val="en-US"/>
        </w:rPr>
        <w:t>of</w:t>
      </w:r>
      <w:r w:rsidR="00836111">
        <w:rPr>
          <w:rFonts w:ascii="Arial" w:eastAsia="Times New Roman" w:hAnsi="Arial" w:cs="Arial"/>
          <w:sz w:val="32"/>
          <w:szCs w:val="32"/>
          <w:lang w:val="en-US"/>
        </w:rPr>
        <w:t>-</w:t>
      </w:r>
      <w:r w:rsidRPr="00BD686D">
        <w:rPr>
          <w:rFonts w:ascii="Arial" w:eastAsia="Times New Roman" w:hAnsi="Arial" w:cs="Arial"/>
          <w:sz w:val="32"/>
          <w:szCs w:val="32"/>
          <w:lang w:val="en-US"/>
        </w:rPr>
        <w:t>year matric examination</w:t>
      </w:r>
      <w:r w:rsidR="00836111">
        <w:rPr>
          <w:rFonts w:ascii="Arial" w:eastAsia="Times New Roman" w:hAnsi="Arial" w:cs="Arial"/>
          <w:sz w:val="32"/>
          <w:szCs w:val="32"/>
          <w:lang w:val="en-US"/>
        </w:rPr>
        <w:t>s</w:t>
      </w:r>
      <w:r w:rsidRPr="00BD686D">
        <w:rPr>
          <w:rFonts w:ascii="Arial" w:eastAsia="Times New Roman" w:hAnsi="Arial" w:cs="Arial"/>
          <w:sz w:val="32"/>
          <w:szCs w:val="32"/>
          <w:lang w:val="en-US"/>
        </w:rPr>
        <w:t xml:space="preserve"> in this merged format</w:t>
      </w:r>
      <w:r w:rsidR="00836111">
        <w:rPr>
          <w:rFonts w:ascii="Arial" w:eastAsia="Times New Roman" w:hAnsi="Arial" w:cs="Arial"/>
          <w:sz w:val="32"/>
          <w:szCs w:val="32"/>
          <w:lang w:val="en-US"/>
        </w:rPr>
        <w:t>,</w:t>
      </w:r>
      <w:r w:rsidRPr="00BD686D">
        <w:rPr>
          <w:rFonts w:ascii="Arial" w:eastAsia="Times New Roman" w:hAnsi="Arial" w:cs="Arial"/>
          <w:sz w:val="32"/>
          <w:szCs w:val="32"/>
          <w:lang w:val="en-US"/>
        </w:rPr>
        <w:t xml:space="preserve"> which includes the </w:t>
      </w:r>
      <w:r w:rsidRPr="00BD686D">
        <w:rPr>
          <w:rFonts w:ascii="Arial" w:eastAsia="Times New Roman" w:hAnsi="Arial" w:cs="Arial"/>
          <w:i/>
          <w:sz w:val="32"/>
          <w:szCs w:val="32"/>
          <w:lang w:val="en-US"/>
        </w:rPr>
        <w:t>Amended Senior Certificate</w:t>
      </w:r>
      <w:r w:rsidRPr="00BD686D">
        <w:rPr>
          <w:rFonts w:ascii="Arial" w:eastAsia="Times New Roman" w:hAnsi="Arial" w:cs="Arial"/>
          <w:sz w:val="32"/>
          <w:szCs w:val="32"/>
          <w:lang w:val="en-US"/>
        </w:rPr>
        <w:t xml:space="preserve"> and </w:t>
      </w:r>
      <w:r w:rsidRPr="00BD686D">
        <w:rPr>
          <w:rFonts w:ascii="Arial" w:eastAsia="Times New Roman" w:hAnsi="Arial" w:cs="Arial"/>
          <w:i/>
          <w:sz w:val="32"/>
          <w:szCs w:val="32"/>
          <w:lang w:val="en-US"/>
        </w:rPr>
        <w:t>National Senior Certificate.</w:t>
      </w:r>
    </w:p>
    <w:p w:rsidR="00122556" w:rsidRPr="00BD686D" w:rsidRDefault="00122556" w:rsidP="00122556">
      <w:pPr>
        <w:pStyle w:val="NoSpacing"/>
        <w:spacing w:line="276" w:lineRule="auto"/>
        <w:jc w:val="both"/>
        <w:rPr>
          <w:rFonts w:ascii="Arial" w:eastAsia="Times New Roman" w:hAnsi="Arial" w:cs="Arial"/>
          <w:sz w:val="32"/>
          <w:szCs w:val="32"/>
          <w:lang w:val="en-US"/>
        </w:rPr>
      </w:pPr>
    </w:p>
    <w:p w:rsidR="00122556" w:rsidRDefault="00122556" w:rsidP="00122556">
      <w:pPr>
        <w:pStyle w:val="NoSpacing"/>
        <w:spacing w:line="276" w:lineRule="auto"/>
        <w:jc w:val="both"/>
        <w:rPr>
          <w:rFonts w:ascii="Arial" w:eastAsia="Times New Roman" w:hAnsi="Arial" w:cs="Arial"/>
          <w:sz w:val="32"/>
          <w:szCs w:val="32"/>
          <w:lang w:val="en-US"/>
        </w:rPr>
      </w:pPr>
      <w:r w:rsidRPr="00BD686D">
        <w:rPr>
          <w:rFonts w:ascii="Arial" w:eastAsia="Times New Roman" w:hAnsi="Arial" w:cs="Arial"/>
          <w:sz w:val="32"/>
          <w:szCs w:val="32"/>
          <w:lang w:val="en-US"/>
        </w:rPr>
        <w:t xml:space="preserve">The </w:t>
      </w:r>
      <w:r w:rsidR="00836111">
        <w:rPr>
          <w:rFonts w:ascii="Arial" w:eastAsia="Times New Roman" w:hAnsi="Arial" w:cs="Arial"/>
          <w:sz w:val="32"/>
          <w:szCs w:val="32"/>
          <w:lang w:val="en-US"/>
        </w:rPr>
        <w:t>Corona V</w:t>
      </w:r>
      <w:r w:rsidRPr="00BD686D">
        <w:rPr>
          <w:rFonts w:ascii="Arial" w:eastAsia="Times New Roman" w:hAnsi="Arial" w:cs="Arial"/>
          <w:sz w:val="32"/>
          <w:szCs w:val="32"/>
          <w:lang w:val="en-US"/>
        </w:rPr>
        <w:t>irus is still with us</w:t>
      </w:r>
      <w:r w:rsidR="00836111">
        <w:rPr>
          <w:rFonts w:ascii="Arial" w:eastAsia="Times New Roman" w:hAnsi="Arial" w:cs="Arial"/>
          <w:sz w:val="32"/>
          <w:szCs w:val="32"/>
          <w:lang w:val="en-US"/>
        </w:rPr>
        <w:t>,</w:t>
      </w:r>
      <w:r w:rsidRPr="00BD686D">
        <w:rPr>
          <w:rFonts w:ascii="Arial" w:eastAsia="Times New Roman" w:hAnsi="Arial" w:cs="Arial"/>
          <w:sz w:val="32"/>
          <w:szCs w:val="32"/>
          <w:lang w:val="en-US"/>
        </w:rPr>
        <w:t xml:space="preserve"> and it will be with us for some time. </w:t>
      </w:r>
      <w:r w:rsidR="00836111">
        <w:rPr>
          <w:rFonts w:ascii="Arial" w:eastAsia="Times New Roman" w:hAnsi="Arial" w:cs="Arial"/>
          <w:sz w:val="32"/>
          <w:szCs w:val="32"/>
          <w:lang w:val="en-US"/>
        </w:rPr>
        <w:t xml:space="preserve"> </w:t>
      </w:r>
      <w:r w:rsidRPr="00BD686D">
        <w:rPr>
          <w:rFonts w:ascii="Arial" w:eastAsia="Times New Roman" w:hAnsi="Arial" w:cs="Arial"/>
          <w:sz w:val="32"/>
          <w:szCs w:val="32"/>
          <w:lang w:val="en-US"/>
        </w:rPr>
        <w:t>It is for that reason that we have taken a decision to cancel all our school enrichment programmes</w:t>
      </w:r>
      <w:r w:rsidR="00836111">
        <w:rPr>
          <w:rFonts w:ascii="Arial" w:eastAsia="Times New Roman" w:hAnsi="Arial" w:cs="Arial"/>
          <w:sz w:val="32"/>
          <w:szCs w:val="32"/>
          <w:lang w:val="en-US"/>
        </w:rPr>
        <w:t>,</w:t>
      </w:r>
      <w:r w:rsidRPr="00BD686D">
        <w:rPr>
          <w:rFonts w:ascii="Arial" w:eastAsia="Times New Roman" w:hAnsi="Arial" w:cs="Arial"/>
          <w:sz w:val="32"/>
          <w:szCs w:val="32"/>
          <w:lang w:val="en-US"/>
        </w:rPr>
        <w:t xml:space="preserve"> such as Spelling BEE, </w:t>
      </w:r>
      <w:r w:rsidR="00836111">
        <w:rPr>
          <w:rFonts w:ascii="Arial" w:eastAsia="Times New Roman" w:hAnsi="Arial" w:cs="Arial"/>
          <w:sz w:val="32"/>
          <w:szCs w:val="32"/>
          <w:lang w:val="en-US"/>
        </w:rPr>
        <w:t xml:space="preserve">the South African Schools Choral Eisteddfod (popularly known as the </w:t>
      </w:r>
      <w:r w:rsidRPr="00BD686D">
        <w:rPr>
          <w:rFonts w:ascii="Arial" w:eastAsia="Times New Roman" w:hAnsi="Arial" w:cs="Arial"/>
          <w:sz w:val="32"/>
          <w:szCs w:val="32"/>
          <w:lang w:val="en-US"/>
        </w:rPr>
        <w:t>SASCE</w:t>
      </w:r>
      <w:r w:rsidR="00836111">
        <w:rPr>
          <w:rFonts w:ascii="Arial" w:eastAsia="Times New Roman" w:hAnsi="Arial" w:cs="Arial"/>
          <w:sz w:val="32"/>
          <w:szCs w:val="32"/>
          <w:lang w:val="en-US"/>
        </w:rPr>
        <w:t>)</w:t>
      </w:r>
      <w:r w:rsidRPr="00BD686D">
        <w:rPr>
          <w:rFonts w:ascii="Arial" w:eastAsia="Times New Roman" w:hAnsi="Arial" w:cs="Arial"/>
          <w:sz w:val="32"/>
          <w:szCs w:val="32"/>
          <w:lang w:val="en-US"/>
        </w:rPr>
        <w:t xml:space="preserve">, </w:t>
      </w:r>
      <w:r w:rsidR="00836111">
        <w:rPr>
          <w:rFonts w:ascii="Arial" w:eastAsia="Times New Roman" w:hAnsi="Arial" w:cs="Arial"/>
          <w:sz w:val="32"/>
          <w:szCs w:val="32"/>
          <w:lang w:val="en-US"/>
        </w:rPr>
        <w:t>school s</w:t>
      </w:r>
      <w:r w:rsidRPr="00BD686D">
        <w:rPr>
          <w:rFonts w:ascii="Arial" w:eastAsia="Times New Roman" w:hAnsi="Arial" w:cs="Arial"/>
          <w:sz w:val="32"/>
          <w:szCs w:val="32"/>
          <w:lang w:val="en-US"/>
        </w:rPr>
        <w:t>ports, school trips</w:t>
      </w:r>
      <w:r w:rsidR="00836111">
        <w:rPr>
          <w:rFonts w:ascii="Arial" w:eastAsia="Times New Roman" w:hAnsi="Arial" w:cs="Arial"/>
          <w:sz w:val="32"/>
          <w:szCs w:val="32"/>
          <w:lang w:val="en-US"/>
        </w:rPr>
        <w:t>,</w:t>
      </w:r>
      <w:r w:rsidRPr="00BD686D">
        <w:rPr>
          <w:rFonts w:ascii="Arial" w:eastAsia="Times New Roman" w:hAnsi="Arial" w:cs="Arial"/>
          <w:sz w:val="32"/>
          <w:szCs w:val="32"/>
          <w:lang w:val="en-US"/>
        </w:rPr>
        <w:t xml:space="preserve"> and assemblies</w:t>
      </w:r>
      <w:r w:rsidR="00836111">
        <w:rPr>
          <w:rFonts w:ascii="Arial" w:eastAsia="Times New Roman" w:hAnsi="Arial" w:cs="Arial"/>
          <w:sz w:val="32"/>
          <w:szCs w:val="32"/>
          <w:lang w:val="en-US"/>
        </w:rPr>
        <w:t>.  All of these,</w:t>
      </w:r>
      <w:r w:rsidRPr="00BD686D">
        <w:rPr>
          <w:rFonts w:ascii="Arial" w:eastAsia="Times New Roman" w:hAnsi="Arial" w:cs="Arial"/>
          <w:sz w:val="32"/>
          <w:szCs w:val="32"/>
          <w:lang w:val="en-US"/>
        </w:rPr>
        <w:t xml:space="preserve"> will not be permitted in schools</w:t>
      </w:r>
      <w:r w:rsidR="00836111">
        <w:rPr>
          <w:rFonts w:ascii="Arial" w:eastAsia="Times New Roman" w:hAnsi="Arial" w:cs="Arial"/>
          <w:sz w:val="32"/>
          <w:szCs w:val="32"/>
          <w:lang w:val="en-US"/>
        </w:rPr>
        <w:t>,</w:t>
      </w:r>
      <w:r w:rsidRPr="00BD686D">
        <w:rPr>
          <w:rFonts w:ascii="Arial" w:eastAsia="Times New Roman" w:hAnsi="Arial" w:cs="Arial"/>
          <w:sz w:val="32"/>
          <w:szCs w:val="32"/>
          <w:lang w:val="en-US"/>
        </w:rPr>
        <w:t xml:space="preserve"> until such time that we inform </w:t>
      </w:r>
      <w:r w:rsidR="00836111">
        <w:rPr>
          <w:rFonts w:ascii="Arial" w:eastAsia="Times New Roman" w:hAnsi="Arial" w:cs="Arial"/>
          <w:sz w:val="32"/>
          <w:szCs w:val="32"/>
          <w:lang w:val="en-US"/>
        </w:rPr>
        <w:t xml:space="preserve">the public </w:t>
      </w:r>
      <w:r w:rsidRPr="00BD686D">
        <w:rPr>
          <w:rFonts w:ascii="Arial" w:eastAsia="Times New Roman" w:hAnsi="Arial" w:cs="Arial"/>
          <w:sz w:val="32"/>
          <w:szCs w:val="32"/>
          <w:lang w:val="en-US"/>
        </w:rPr>
        <w:t>otherwise.</w:t>
      </w:r>
      <w:r w:rsidR="00836111">
        <w:rPr>
          <w:rFonts w:ascii="Arial" w:eastAsia="Times New Roman" w:hAnsi="Arial" w:cs="Arial"/>
          <w:sz w:val="32"/>
          <w:szCs w:val="32"/>
          <w:lang w:val="en-US"/>
        </w:rPr>
        <w:t xml:space="preserve"> </w:t>
      </w:r>
      <w:r w:rsidRPr="00BD686D">
        <w:rPr>
          <w:rFonts w:ascii="Arial" w:eastAsia="Times New Roman" w:hAnsi="Arial" w:cs="Arial"/>
          <w:sz w:val="32"/>
          <w:szCs w:val="32"/>
          <w:lang w:val="en-US"/>
        </w:rPr>
        <w:t xml:space="preserve"> I will speak about the measures to b</w:t>
      </w:r>
      <w:r w:rsidR="00836111">
        <w:rPr>
          <w:rFonts w:ascii="Arial" w:eastAsia="Times New Roman" w:hAnsi="Arial" w:cs="Arial"/>
          <w:sz w:val="32"/>
          <w:szCs w:val="32"/>
          <w:lang w:val="en-US"/>
        </w:rPr>
        <w:t>e implemented in schools later.</w:t>
      </w:r>
    </w:p>
    <w:p w:rsidR="00836111" w:rsidRPr="00BD686D" w:rsidRDefault="00836111" w:rsidP="00122556">
      <w:pPr>
        <w:pStyle w:val="NoSpacing"/>
        <w:spacing w:line="276" w:lineRule="auto"/>
        <w:jc w:val="both"/>
        <w:rPr>
          <w:rFonts w:ascii="Arial" w:hAnsi="Arial" w:cs="Arial"/>
          <w:sz w:val="32"/>
          <w:szCs w:val="32"/>
          <w:lang w:val="en-GB"/>
        </w:rPr>
      </w:pPr>
    </w:p>
    <w:p w:rsidR="00122556" w:rsidRPr="00BD686D" w:rsidRDefault="00122556" w:rsidP="00122556">
      <w:pPr>
        <w:pStyle w:val="NoSpacing"/>
        <w:spacing w:line="276" w:lineRule="auto"/>
        <w:jc w:val="both"/>
        <w:rPr>
          <w:rFonts w:ascii="Arial" w:hAnsi="Arial" w:cs="Arial"/>
          <w:sz w:val="32"/>
          <w:szCs w:val="32"/>
          <w:lang w:val="en-GB"/>
        </w:rPr>
      </w:pPr>
      <w:r w:rsidRPr="00BD686D">
        <w:rPr>
          <w:rFonts w:ascii="Arial" w:hAnsi="Arial" w:cs="Arial"/>
          <w:sz w:val="32"/>
          <w:szCs w:val="32"/>
          <w:lang w:val="en-GB"/>
        </w:rPr>
        <w:t>Due to the infection rate</w:t>
      </w:r>
      <w:r w:rsidR="005B29ED">
        <w:rPr>
          <w:rFonts w:ascii="Arial" w:hAnsi="Arial" w:cs="Arial"/>
          <w:sz w:val="32"/>
          <w:szCs w:val="32"/>
          <w:lang w:val="en-GB"/>
        </w:rPr>
        <w:t>,</w:t>
      </w:r>
      <w:r w:rsidRPr="00BD686D">
        <w:rPr>
          <w:rFonts w:ascii="Arial" w:hAnsi="Arial" w:cs="Arial"/>
          <w:sz w:val="32"/>
          <w:szCs w:val="32"/>
          <w:lang w:val="en-GB"/>
        </w:rPr>
        <w:t xml:space="preserve"> it is clear that we need to continue to work together</w:t>
      </w:r>
      <w:r w:rsidR="005B29ED">
        <w:rPr>
          <w:rFonts w:ascii="Arial" w:hAnsi="Arial" w:cs="Arial"/>
          <w:sz w:val="32"/>
          <w:szCs w:val="32"/>
          <w:lang w:val="en-GB"/>
        </w:rPr>
        <w:t>,</w:t>
      </w:r>
      <w:r w:rsidRPr="00BD686D">
        <w:rPr>
          <w:rFonts w:ascii="Arial" w:hAnsi="Arial" w:cs="Arial"/>
          <w:sz w:val="32"/>
          <w:szCs w:val="32"/>
          <w:lang w:val="en-GB"/>
        </w:rPr>
        <w:t xml:space="preserve"> to contain the transmission of the virus. </w:t>
      </w:r>
      <w:r w:rsidR="005B29ED">
        <w:rPr>
          <w:rFonts w:ascii="Arial" w:hAnsi="Arial" w:cs="Arial"/>
          <w:sz w:val="32"/>
          <w:szCs w:val="32"/>
          <w:lang w:val="en-GB"/>
        </w:rPr>
        <w:t xml:space="preserve"> </w:t>
      </w:r>
      <w:r w:rsidRPr="00BD686D">
        <w:rPr>
          <w:rFonts w:ascii="Arial" w:hAnsi="Arial" w:cs="Arial"/>
          <w:sz w:val="32"/>
          <w:szCs w:val="32"/>
          <w:lang w:val="en-GB"/>
        </w:rPr>
        <w:t>As a sector</w:t>
      </w:r>
      <w:r w:rsidR="005B29ED">
        <w:rPr>
          <w:rFonts w:ascii="Arial" w:hAnsi="Arial" w:cs="Arial"/>
          <w:sz w:val="32"/>
          <w:szCs w:val="32"/>
          <w:lang w:val="en-GB"/>
        </w:rPr>
        <w:t>,</w:t>
      </w:r>
      <w:r w:rsidRPr="00BD686D">
        <w:rPr>
          <w:rFonts w:ascii="Arial" w:hAnsi="Arial" w:cs="Arial"/>
          <w:sz w:val="32"/>
          <w:szCs w:val="32"/>
          <w:lang w:val="en-GB"/>
        </w:rPr>
        <w:t xml:space="preserve"> we have to play our part toge</w:t>
      </w:r>
      <w:r w:rsidR="005B29ED">
        <w:rPr>
          <w:rFonts w:ascii="Arial" w:hAnsi="Arial" w:cs="Arial"/>
          <w:sz w:val="32"/>
          <w:szCs w:val="32"/>
          <w:lang w:val="en-GB"/>
        </w:rPr>
        <w:t>ther with all our key stakeholders.</w:t>
      </w:r>
    </w:p>
    <w:p w:rsidR="00B00EA9" w:rsidRPr="00BD686D" w:rsidRDefault="00B00EA9" w:rsidP="00122556">
      <w:pPr>
        <w:pStyle w:val="NoSpacing"/>
        <w:spacing w:line="276" w:lineRule="auto"/>
        <w:jc w:val="both"/>
        <w:rPr>
          <w:rFonts w:ascii="Arial" w:hAnsi="Arial" w:cs="Arial"/>
          <w:sz w:val="32"/>
          <w:szCs w:val="32"/>
          <w:lang w:val="en-GB"/>
        </w:rPr>
      </w:pPr>
    </w:p>
    <w:p w:rsidR="00A40D74" w:rsidRPr="00BD686D" w:rsidRDefault="00A40D74" w:rsidP="00A40D74">
      <w:pPr>
        <w:spacing w:after="0"/>
        <w:jc w:val="both"/>
        <w:rPr>
          <w:rFonts w:ascii="Arial" w:eastAsia="Times New Roman" w:hAnsi="Arial" w:cs="Arial"/>
          <w:b/>
          <w:sz w:val="32"/>
          <w:szCs w:val="32"/>
          <w:lang w:val="en-US"/>
        </w:rPr>
      </w:pPr>
      <w:r w:rsidRPr="00BD686D">
        <w:rPr>
          <w:rFonts w:ascii="Arial" w:eastAsia="Times New Roman" w:hAnsi="Arial" w:cs="Arial"/>
          <w:b/>
          <w:sz w:val="32"/>
          <w:szCs w:val="32"/>
          <w:lang w:val="en-US"/>
        </w:rPr>
        <w:t>On School Fees</w:t>
      </w:r>
    </w:p>
    <w:p w:rsidR="00A40D74" w:rsidRPr="00BD686D" w:rsidRDefault="00A40D74" w:rsidP="00A40D74">
      <w:pPr>
        <w:spacing w:after="0"/>
        <w:jc w:val="both"/>
        <w:rPr>
          <w:rFonts w:ascii="Arial" w:eastAsia="Times New Roman" w:hAnsi="Arial" w:cs="Arial"/>
          <w:sz w:val="32"/>
          <w:szCs w:val="32"/>
          <w:lang w:val="en-US"/>
        </w:rPr>
      </w:pPr>
    </w:p>
    <w:p w:rsidR="00A40D74" w:rsidRPr="00BD686D" w:rsidRDefault="005B29ED" w:rsidP="00A40D74">
      <w:pPr>
        <w:spacing w:after="0"/>
        <w:jc w:val="both"/>
        <w:rPr>
          <w:rFonts w:ascii="Arial" w:eastAsia="Times New Roman" w:hAnsi="Arial" w:cs="Arial"/>
          <w:sz w:val="32"/>
          <w:szCs w:val="32"/>
          <w:lang w:val="en-US"/>
        </w:rPr>
      </w:pPr>
      <w:r>
        <w:rPr>
          <w:rFonts w:ascii="Arial" w:eastAsia="Times New Roman" w:hAnsi="Arial" w:cs="Arial"/>
          <w:sz w:val="32"/>
          <w:szCs w:val="32"/>
          <w:lang w:val="en-US"/>
        </w:rPr>
        <w:t xml:space="preserve">The </w:t>
      </w:r>
      <w:r w:rsidR="00A40D74" w:rsidRPr="00BD686D">
        <w:rPr>
          <w:rFonts w:ascii="Arial" w:eastAsia="Times New Roman" w:hAnsi="Arial" w:cs="Arial"/>
          <w:sz w:val="32"/>
          <w:szCs w:val="32"/>
          <w:lang w:val="en-US"/>
        </w:rPr>
        <w:t>CEM took note of the concern</w:t>
      </w:r>
      <w:r>
        <w:rPr>
          <w:rFonts w:ascii="Arial" w:eastAsia="Times New Roman" w:hAnsi="Arial" w:cs="Arial"/>
          <w:sz w:val="32"/>
          <w:szCs w:val="32"/>
          <w:lang w:val="en-US"/>
        </w:rPr>
        <w:t>,</w:t>
      </w:r>
      <w:r w:rsidR="00A40D74" w:rsidRPr="00BD686D">
        <w:rPr>
          <w:rFonts w:ascii="Arial" w:eastAsia="Times New Roman" w:hAnsi="Arial" w:cs="Arial"/>
          <w:sz w:val="32"/>
          <w:szCs w:val="32"/>
          <w:lang w:val="en-US"/>
        </w:rPr>
        <w:t xml:space="preserve"> regarding the issues of school fees. </w:t>
      </w:r>
      <w:r>
        <w:rPr>
          <w:rFonts w:ascii="Arial" w:eastAsia="Times New Roman" w:hAnsi="Arial" w:cs="Arial"/>
          <w:sz w:val="32"/>
          <w:szCs w:val="32"/>
          <w:lang w:val="en-US"/>
        </w:rPr>
        <w:t xml:space="preserve"> </w:t>
      </w:r>
      <w:r w:rsidR="00A40D74" w:rsidRPr="00BD686D">
        <w:rPr>
          <w:rFonts w:ascii="Arial" w:eastAsia="Times New Roman" w:hAnsi="Arial" w:cs="Arial"/>
          <w:sz w:val="32"/>
          <w:szCs w:val="32"/>
          <w:lang w:val="en-US"/>
        </w:rPr>
        <w:t>We indicated from the start</w:t>
      </w:r>
      <w:r>
        <w:rPr>
          <w:rFonts w:ascii="Arial" w:eastAsia="Times New Roman" w:hAnsi="Arial" w:cs="Arial"/>
          <w:sz w:val="32"/>
          <w:szCs w:val="32"/>
          <w:lang w:val="en-US"/>
        </w:rPr>
        <w:t>,</w:t>
      </w:r>
      <w:r w:rsidR="00A40D74" w:rsidRPr="00BD686D">
        <w:rPr>
          <w:rFonts w:ascii="Arial" w:eastAsia="Times New Roman" w:hAnsi="Arial" w:cs="Arial"/>
          <w:sz w:val="32"/>
          <w:szCs w:val="32"/>
          <w:lang w:val="en-US"/>
        </w:rPr>
        <w:t xml:space="preserve"> that school fees are payable</w:t>
      </w:r>
      <w:r>
        <w:rPr>
          <w:rFonts w:ascii="Arial" w:eastAsia="Times New Roman" w:hAnsi="Arial" w:cs="Arial"/>
          <w:sz w:val="32"/>
          <w:szCs w:val="32"/>
          <w:lang w:val="en-US"/>
        </w:rPr>
        <w:t>,</w:t>
      </w:r>
      <w:r w:rsidR="00A40D74" w:rsidRPr="00BD686D">
        <w:rPr>
          <w:rFonts w:ascii="Arial" w:eastAsia="Times New Roman" w:hAnsi="Arial" w:cs="Arial"/>
          <w:sz w:val="32"/>
          <w:szCs w:val="32"/>
          <w:lang w:val="en-US"/>
        </w:rPr>
        <w:t xml:space="preserve"> where the children attend fee</w:t>
      </w:r>
      <w:r>
        <w:rPr>
          <w:rFonts w:ascii="Arial" w:eastAsia="Times New Roman" w:hAnsi="Arial" w:cs="Arial"/>
          <w:sz w:val="32"/>
          <w:szCs w:val="32"/>
          <w:lang w:val="en-US"/>
        </w:rPr>
        <w:t>-</w:t>
      </w:r>
      <w:r w:rsidR="00A40D74" w:rsidRPr="00BD686D">
        <w:rPr>
          <w:rFonts w:ascii="Arial" w:eastAsia="Times New Roman" w:hAnsi="Arial" w:cs="Arial"/>
          <w:sz w:val="32"/>
          <w:szCs w:val="32"/>
          <w:lang w:val="en-US"/>
        </w:rPr>
        <w:t xml:space="preserve">paying schools. </w:t>
      </w:r>
      <w:r>
        <w:rPr>
          <w:rFonts w:ascii="Arial" w:eastAsia="Times New Roman" w:hAnsi="Arial" w:cs="Arial"/>
          <w:sz w:val="32"/>
          <w:szCs w:val="32"/>
          <w:lang w:val="en-US"/>
        </w:rPr>
        <w:t xml:space="preserve"> </w:t>
      </w:r>
      <w:r w:rsidR="00A40D74" w:rsidRPr="00BD686D">
        <w:rPr>
          <w:rFonts w:ascii="Arial" w:eastAsia="Times New Roman" w:hAnsi="Arial" w:cs="Arial"/>
          <w:sz w:val="32"/>
          <w:szCs w:val="32"/>
          <w:lang w:val="en-US"/>
        </w:rPr>
        <w:t>We received reports that in some schools</w:t>
      </w:r>
      <w:r>
        <w:rPr>
          <w:rFonts w:ascii="Arial" w:eastAsia="Times New Roman" w:hAnsi="Arial" w:cs="Arial"/>
          <w:sz w:val="32"/>
          <w:szCs w:val="32"/>
          <w:lang w:val="en-US"/>
        </w:rPr>
        <w:t>,</w:t>
      </w:r>
      <w:r w:rsidR="00A40D74" w:rsidRPr="00BD686D">
        <w:rPr>
          <w:rFonts w:ascii="Arial" w:eastAsia="Times New Roman" w:hAnsi="Arial" w:cs="Arial"/>
          <w:sz w:val="32"/>
          <w:szCs w:val="32"/>
          <w:lang w:val="en-US"/>
        </w:rPr>
        <w:t xml:space="preserve"> parents did not pay fees</w:t>
      </w:r>
      <w:r>
        <w:rPr>
          <w:rFonts w:ascii="Arial" w:eastAsia="Times New Roman" w:hAnsi="Arial" w:cs="Arial"/>
          <w:sz w:val="32"/>
          <w:szCs w:val="32"/>
          <w:lang w:val="en-US"/>
        </w:rPr>
        <w:t>;</w:t>
      </w:r>
      <w:r w:rsidR="00A40D74" w:rsidRPr="00BD686D">
        <w:rPr>
          <w:rFonts w:ascii="Arial" w:eastAsia="Times New Roman" w:hAnsi="Arial" w:cs="Arial"/>
          <w:sz w:val="32"/>
          <w:szCs w:val="32"/>
          <w:lang w:val="en-US"/>
        </w:rPr>
        <w:t xml:space="preserve"> and this has affected the salaries of SGB-appointed teachers.</w:t>
      </w:r>
      <w:r>
        <w:rPr>
          <w:rFonts w:ascii="Arial" w:eastAsia="Times New Roman" w:hAnsi="Arial" w:cs="Arial"/>
          <w:sz w:val="32"/>
          <w:szCs w:val="32"/>
          <w:lang w:val="en-US"/>
        </w:rPr>
        <w:t xml:space="preserve"> </w:t>
      </w:r>
      <w:r w:rsidR="00A40D74" w:rsidRPr="00BD686D">
        <w:rPr>
          <w:rFonts w:ascii="Arial" w:eastAsia="Times New Roman" w:hAnsi="Arial" w:cs="Arial"/>
          <w:sz w:val="32"/>
          <w:szCs w:val="32"/>
          <w:lang w:val="en-US"/>
        </w:rPr>
        <w:t xml:space="preserve"> It was agreed that provinces would look into the matter</w:t>
      </w:r>
      <w:r>
        <w:rPr>
          <w:rFonts w:ascii="Arial" w:eastAsia="Times New Roman" w:hAnsi="Arial" w:cs="Arial"/>
          <w:sz w:val="32"/>
          <w:szCs w:val="32"/>
          <w:lang w:val="en-US"/>
        </w:rPr>
        <w:t>,</w:t>
      </w:r>
      <w:r w:rsidR="00A40D74" w:rsidRPr="00BD686D">
        <w:rPr>
          <w:rFonts w:ascii="Arial" w:eastAsia="Times New Roman" w:hAnsi="Arial" w:cs="Arial"/>
          <w:sz w:val="32"/>
          <w:szCs w:val="32"/>
          <w:lang w:val="en-US"/>
        </w:rPr>
        <w:t xml:space="preserve"> to find a</w:t>
      </w:r>
      <w:r>
        <w:rPr>
          <w:rFonts w:ascii="Arial" w:eastAsia="Times New Roman" w:hAnsi="Arial" w:cs="Arial"/>
          <w:sz w:val="32"/>
          <w:szCs w:val="32"/>
          <w:lang w:val="en-US"/>
        </w:rPr>
        <w:t>n amicable but implementable</w:t>
      </w:r>
      <w:r w:rsidR="00A40D74" w:rsidRPr="00BD686D">
        <w:rPr>
          <w:rFonts w:ascii="Arial" w:eastAsia="Times New Roman" w:hAnsi="Arial" w:cs="Arial"/>
          <w:sz w:val="32"/>
          <w:szCs w:val="32"/>
          <w:lang w:val="en-US"/>
        </w:rPr>
        <w:t xml:space="preserve"> solution.</w:t>
      </w:r>
      <w:r>
        <w:rPr>
          <w:rFonts w:ascii="Arial" w:eastAsia="Times New Roman" w:hAnsi="Arial" w:cs="Arial"/>
          <w:sz w:val="32"/>
          <w:szCs w:val="32"/>
          <w:lang w:val="en-US"/>
        </w:rPr>
        <w:t xml:space="preserve"> </w:t>
      </w:r>
      <w:r w:rsidR="00A40D74" w:rsidRPr="00BD686D">
        <w:rPr>
          <w:rFonts w:ascii="Arial" w:eastAsia="Times New Roman" w:hAnsi="Arial" w:cs="Arial"/>
          <w:sz w:val="32"/>
          <w:szCs w:val="32"/>
          <w:lang w:val="en-US"/>
        </w:rPr>
        <w:t xml:space="preserve"> In the meantime</w:t>
      </w:r>
      <w:r>
        <w:rPr>
          <w:rFonts w:ascii="Arial" w:eastAsia="Times New Roman" w:hAnsi="Arial" w:cs="Arial"/>
          <w:sz w:val="32"/>
          <w:szCs w:val="32"/>
          <w:lang w:val="en-US"/>
        </w:rPr>
        <w:t>,</w:t>
      </w:r>
      <w:r w:rsidR="00A40D74" w:rsidRPr="00BD686D">
        <w:rPr>
          <w:rFonts w:ascii="Arial" w:eastAsia="Times New Roman" w:hAnsi="Arial" w:cs="Arial"/>
          <w:sz w:val="32"/>
          <w:szCs w:val="32"/>
          <w:lang w:val="en-US"/>
        </w:rPr>
        <w:t xml:space="preserve"> we urge all parents to continue paying </w:t>
      </w:r>
      <w:r>
        <w:rPr>
          <w:rFonts w:ascii="Arial" w:eastAsia="Times New Roman" w:hAnsi="Arial" w:cs="Arial"/>
          <w:sz w:val="32"/>
          <w:szCs w:val="32"/>
          <w:lang w:val="en-US"/>
        </w:rPr>
        <w:t>school</w:t>
      </w:r>
      <w:r w:rsidR="00A40D74" w:rsidRPr="00BD686D">
        <w:rPr>
          <w:rFonts w:ascii="Arial" w:eastAsia="Times New Roman" w:hAnsi="Arial" w:cs="Arial"/>
          <w:sz w:val="32"/>
          <w:szCs w:val="32"/>
          <w:lang w:val="en-US"/>
        </w:rPr>
        <w:t xml:space="preserve"> fees.</w:t>
      </w:r>
      <w:r>
        <w:rPr>
          <w:rFonts w:ascii="Arial" w:eastAsia="Times New Roman" w:hAnsi="Arial" w:cs="Arial"/>
          <w:sz w:val="32"/>
          <w:szCs w:val="32"/>
          <w:lang w:val="en-US"/>
        </w:rPr>
        <w:t xml:space="preserve"> </w:t>
      </w:r>
      <w:r w:rsidR="00A40D74" w:rsidRPr="00BD686D">
        <w:rPr>
          <w:rFonts w:ascii="Arial" w:eastAsia="Times New Roman" w:hAnsi="Arial" w:cs="Arial"/>
          <w:sz w:val="32"/>
          <w:szCs w:val="32"/>
          <w:lang w:val="en-US"/>
        </w:rPr>
        <w:t xml:space="preserve"> If you cannot pay</w:t>
      </w:r>
      <w:r>
        <w:rPr>
          <w:rFonts w:ascii="Arial" w:eastAsia="Times New Roman" w:hAnsi="Arial" w:cs="Arial"/>
          <w:sz w:val="32"/>
          <w:szCs w:val="32"/>
          <w:lang w:val="en-US"/>
        </w:rPr>
        <w:t>,</w:t>
      </w:r>
      <w:r w:rsidR="00A40D74" w:rsidRPr="00BD686D">
        <w:rPr>
          <w:rFonts w:ascii="Arial" w:eastAsia="Times New Roman" w:hAnsi="Arial" w:cs="Arial"/>
          <w:sz w:val="32"/>
          <w:szCs w:val="32"/>
          <w:lang w:val="en-US"/>
        </w:rPr>
        <w:t xml:space="preserve"> because your circumstances </w:t>
      </w:r>
      <w:r>
        <w:rPr>
          <w:rFonts w:ascii="Arial" w:eastAsia="Times New Roman" w:hAnsi="Arial" w:cs="Arial"/>
          <w:sz w:val="32"/>
          <w:szCs w:val="32"/>
          <w:lang w:val="en-US"/>
        </w:rPr>
        <w:t xml:space="preserve">have </w:t>
      </w:r>
      <w:r w:rsidR="00A40D74" w:rsidRPr="00BD686D">
        <w:rPr>
          <w:rFonts w:ascii="Arial" w:eastAsia="Times New Roman" w:hAnsi="Arial" w:cs="Arial"/>
          <w:sz w:val="32"/>
          <w:szCs w:val="32"/>
          <w:lang w:val="en-US"/>
        </w:rPr>
        <w:t>changed as a result of the COVID-19, please approach the school</w:t>
      </w:r>
      <w:r>
        <w:rPr>
          <w:rFonts w:ascii="Arial" w:eastAsia="Times New Roman" w:hAnsi="Arial" w:cs="Arial"/>
          <w:sz w:val="32"/>
          <w:szCs w:val="32"/>
          <w:lang w:val="en-US"/>
        </w:rPr>
        <w:t>,</w:t>
      </w:r>
      <w:r w:rsidR="00A40D74" w:rsidRPr="00BD686D">
        <w:rPr>
          <w:rFonts w:ascii="Arial" w:eastAsia="Times New Roman" w:hAnsi="Arial" w:cs="Arial"/>
          <w:sz w:val="32"/>
          <w:szCs w:val="32"/>
          <w:lang w:val="en-US"/>
        </w:rPr>
        <w:t xml:space="preserve"> and communicate your challenges with them.</w:t>
      </w:r>
    </w:p>
    <w:p w:rsidR="00A40D74" w:rsidRPr="00BD686D" w:rsidRDefault="00A40D74" w:rsidP="00122556">
      <w:pPr>
        <w:pStyle w:val="NoSpacing"/>
        <w:spacing w:line="276" w:lineRule="auto"/>
        <w:jc w:val="both"/>
        <w:rPr>
          <w:rFonts w:ascii="Arial" w:hAnsi="Arial" w:cs="Arial"/>
          <w:sz w:val="32"/>
          <w:szCs w:val="32"/>
          <w:lang w:val="en-GB"/>
        </w:rPr>
      </w:pPr>
    </w:p>
    <w:p w:rsidR="00122556" w:rsidRPr="00BD686D" w:rsidRDefault="005B29ED" w:rsidP="00122556">
      <w:pPr>
        <w:pStyle w:val="NoSpacing"/>
        <w:spacing w:line="276" w:lineRule="auto"/>
        <w:jc w:val="both"/>
        <w:rPr>
          <w:rFonts w:ascii="Arial" w:hAnsi="Arial" w:cs="Arial"/>
          <w:b/>
          <w:sz w:val="32"/>
          <w:szCs w:val="32"/>
          <w:lang w:val="en-GB"/>
        </w:rPr>
      </w:pPr>
      <w:r>
        <w:rPr>
          <w:rFonts w:ascii="Arial" w:hAnsi="Arial" w:cs="Arial"/>
          <w:b/>
          <w:sz w:val="32"/>
          <w:szCs w:val="32"/>
          <w:lang w:val="en-GB"/>
        </w:rPr>
        <w:t xml:space="preserve">The </w:t>
      </w:r>
      <w:r w:rsidR="006244A6">
        <w:rPr>
          <w:rFonts w:ascii="Arial" w:hAnsi="Arial" w:cs="Arial"/>
          <w:b/>
          <w:sz w:val="32"/>
          <w:szCs w:val="32"/>
          <w:lang w:val="en-GB"/>
        </w:rPr>
        <w:t>Recovery</w:t>
      </w:r>
      <w:r>
        <w:rPr>
          <w:rFonts w:ascii="Arial" w:hAnsi="Arial" w:cs="Arial"/>
          <w:b/>
          <w:sz w:val="32"/>
          <w:szCs w:val="32"/>
          <w:lang w:val="en-GB"/>
        </w:rPr>
        <w:t xml:space="preserve"> Plan</w:t>
      </w:r>
    </w:p>
    <w:p w:rsidR="00122556" w:rsidRPr="00BD686D" w:rsidRDefault="00122556" w:rsidP="00122556">
      <w:pPr>
        <w:pStyle w:val="NoSpacing"/>
        <w:spacing w:line="276" w:lineRule="auto"/>
        <w:jc w:val="both"/>
        <w:rPr>
          <w:rFonts w:ascii="Arial" w:hAnsi="Arial" w:cs="Arial"/>
          <w:sz w:val="32"/>
          <w:szCs w:val="32"/>
          <w:lang w:val="en-GB"/>
        </w:rPr>
      </w:pPr>
    </w:p>
    <w:p w:rsidR="00122556" w:rsidRPr="00BD686D" w:rsidRDefault="00122556" w:rsidP="00122556">
      <w:pPr>
        <w:spacing w:after="0"/>
        <w:jc w:val="both"/>
        <w:rPr>
          <w:rFonts w:ascii="Arial" w:eastAsia="Times New Roman" w:hAnsi="Arial" w:cs="Arial"/>
          <w:sz w:val="32"/>
          <w:szCs w:val="32"/>
          <w:lang w:val="en-US"/>
        </w:rPr>
      </w:pPr>
      <w:r w:rsidRPr="00BD686D">
        <w:rPr>
          <w:rFonts w:ascii="Arial" w:eastAsia="Times New Roman" w:hAnsi="Arial" w:cs="Arial"/>
          <w:sz w:val="32"/>
          <w:szCs w:val="32"/>
          <w:lang w:val="en-US"/>
        </w:rPr>
        <w:lastRenderedPageBreak/>
        <w:t>In the past weeks</w:t>
      </w:r>
      <w:r w:rsidR="005B29ED">
        <w:rPr>
          <w:rFonts w:ascii="Arial" w:eastAsia="Times New Roman" w:hAnsi="Arial" w:cs="Arial"/>
          <w:sz w:val="32"/>
          <w:szCs w:val="32"/>
          <w:lang w:val="en-US"/>
        </w:rPr>
        <w:t>,</w:t>
      </w:r>
      <w:r w:rsidRPr="00BD686D">
        <w:rPr>
          <w:rFonts w:ascii="Arial" w:eastAsia="Times New Roman" w:hAnsi="Arial" w:cs="Arial"/>
          <w:sz w:val="32"/>
          <w:szCs w:val="32"/>
          <w:lang w:val="en-US"/>
        </w:rPr>
        <w:t xml:space="preserve"> we have worked with provinces to prepare for the reopening of schools.</w:t>
      </w:r>
    </w:p>
    <w:p w:rsidR="00122556" w:rsidRPr="00BD686D" w:rsidRDefault="00122556" w:rsidP="00122556">
      <w:pPr>
        <w:spacing w:after="0"/>
        <w:jc w:val="both"/>
        <w:rPr>
          <w:rFonts w:ascii="Arial" w:eastAsia="Times New Roman" w:hAnsi="Arial" w:cs="Arial"/>
          <w:sz w:val="32"/>
          <w:szCs w:val="32"/>
          <w:lang w:val="en-US"/>
        </w:rPr>
      </w:pPr>
    </w:p>
    <w:p w:rsidR="003018FC" w:rsidRDefault="00122556" w:rsidP="00122556">
      <w:pPr>
        <w:spacing w:after="0"/>
        <w:jc w:val="both"/>
        <w:rPr>
          <w:rFonts w:ascii="Arial" w:eastAsia="Times New Roman" w:hAnsi="Arial" w:cs="Arial"/>
          <w:sz w:val="32"/>
          <w:szCs w:val="32"/>
          <w:lang w:val="en-US"/>
        </w:rPr>
      </w:pPr>
      <w:r w:rsidRPr="00BD686D">
        <w:rPr>
          <w:rFonts w:ascii="Arial" w:eastAsia="Times New Roman" w:hAnsi="Arial" w:cs="Arial"/>
          <w:sz w:val="32"/>
          <w:szCs w:val="32"/>
          <w:lang w:val="en-US"/>
        </w:rPr>
        <w:t>Each province, district, circuit and school</w:t>
      </w:r>
      <w:r w:rsidR="005B29ED">
        <w:rPr>
          <w:rFonts w:ascii="Arial" w:eastAsia="Times New Roman" w:hAnsi="Arial" w:cs="Arial"/>
          <w:sz w:val="32"/>
          <w:szCs w:val="32"/>
          <w:lang w:val="en-US"/>
        </w:rPr>
        <w:t>,</w:t>
      </w:r>
      <w:r w:rsidRPr="00BD686D">
        <w:rPr>
          <w:rFonts w:ascii="Arial" w:eastAsia="Times New Roman" w:hAnsi="Arial" w:cs="Arial"/>
          <w:sz w:val="32"/>
          <w:szCs w:val="32"/>
          <w:lang w:val="en-US"/>
        </w:rPr>
        <w:t xml:space="preserve"> must have a practical and comprehensive catch-up plan to be implemented. </w:t>
      </w:r>
      <w:r w:rsidR="005B29ED">
        <w:rPr>
          <w:rFonts w:ascii="Arial" w:eastAsia="Times New Roman" w:hAnsi="Arial" w:cs="Arial"/>
          <w:sz w:val="32"/>
          <w:szCs w:val="32"/>
          <w:lang w:val="en-US"/>
        </w:rPr>
        <w:t xml:space="preserve"> </w:t>
      </w:r>
      <w:r w:rsidR="003018FC">
        <w:rPr>
          <w:rFonts w:ascii="Arial" w:eastAsia="Times New Roman" w:hAnsi="Arial" w:cs="Arial"/>
          <w:sz w:val="32"/>
          <w:szCs w:val="32"/>
          <w:lang w:val="en-US"/>
        </w:rPr>
        <w:t>The plans must talk to the risk profile</w:t>
      </w:r>
      <w:r w:rsidR="005B29ED">
        <w:rPr>
          <w:rFonts w:ascii="Arial" w:eastAsia="Times New Roman" w:hAnsi="Arial" w:cs="Arial"/>
          <w:sz w:val="32"/>
          <w:szCs w:val="32"/>
          <w:lang w:val="en-US"/>
        </w:rPr>
        <w:t>s</w:t>
      </w:r>
      <w:r w:rsidR="003018FC">
        <w:rPr>
          <w:rFonts w:ascii="Arial" w:eastAsia="Times New Roman" w:hAnsi="Arial" w:cs="Arial"/>
          <w:sz w:val="32"/>
          <w:szCs w:val="32"/>
          <w:lang w:val="en-US"/>
        </w:rPr>
        <w:t xml:space="preserve"> of the area</w:t>
      </w:r>
      <w:r w:rsidR="005B29ED">
        <w:rPr>
          <w:rFonts w:ascii="Arial" w:eastAsia="Times New Roman" w:hAnsi="Arial" w:cs="Arial"/>
          <w:sz w:val="32"/>
          <w:szCs w:val="32"/>
          <w:lang w:val="en-US"/>
        </w:rPr>
        <w:t>s in which schools are located,</w:t>
      </w:r>
      <w:r w:rsidR="003018FC">
        <w:rPr>
          <w:rFonts w:ascii="Arial" w:eastAsia="Times New Roman" w:hAnsi="Arial" w:cs="Arial"/>
          <w:sz w:val="32"/>
          <w:szCs w:val="32"/>
          <w:lang w:val="en-US"/>
        </w:rPr>
        <w:t xml:space="preserve"> </w:t>
      </w:r>
      <w:r w:rsidR="005B29ED">
        <w:rPr>
          <w:rFonts w:ascii="Arial" w:eastAsia="Times New Roman" w:hAnsi="Arial" w:cs="Arial"/>
          <w:sz w:val="32"/>
          <w:szCs w:val="32"/>
          <w:lang w:val="en-US"/>
        </w:rPr>
        <w:t xml:space="preserve">and this must be </w:t>
      </w:r>
      <w:r w:rsidR="003018FC">
        <w:rPr>
          <w:rFonts w:ascii="Arial" w:eastAsia="Times New Roman" w:hAnsi="Arial" w:cs="Arial"/>
          <w:sz w:val="32"/>
          <w:szCs w:val="32"/>
          <w:lang w:val="en-US"/>
        </w:rPr>
        <w:t>based on the infection rate in</w:t>
      </w:r>
      <w:r w:rsidR="005B29ED">
        <w:rPr>
          <w:rFonts w:ascii="Arial" w:eastAsia="Times New Roman" w:hAnsi="Arial" w:cs="Arial"/>
          <w:sz w:val="32"/>
          <w:szCs w:val="32"/>
          <w:lang w:val="en-US"/>
        </w:rPr>
        <w:t xml:space="preserve"> the specific geographic areas.</w:t>
      </w:r>
    </w:p>
    <w:p w:rsidR="005B29ED" w:rsidRPr="00BD686D" w:rsidRDefault="005B29ED" w:rsidP="00122556">
      <w:pPr>
        <w:spacing w:after="0"/>
        <w:jc w:val="both"/>
        <w:rPr>
          <w:rFonts w:ascii="Arial" w:eastAsia="Times New Roman" w:hAnsi="Arial" w:cs="Arial"/>
          <w:sz w:val="32"/>
          <w:szCs w:val="32"/>
          <w:lang w:val="en-US"/>
        </w:rPr>
      </w:pPr>
    </w:p>
    <w:p w:rsidR="00122556" w:rsidRDefault="00122556" w:rsidP="00122556">
      <w:pPr>
        <w:spacing w:after="0"/>
        <w:jc w:val="both"/>
        <w:rPr>
          <w:rFonts w:ascii="Arial" w:eastAsia="Times New Roman" w:hAnsi="Arial" w:cs="Arial"/>
          <w:sz w:val="32"/>
          <w:szCs w:val="32"/>
          <w:lang w:val="en-US"/>
        </w:rPr>
      </w:pPr>
      <w:r w:rsidRPr="00BD686D">
        <w:rPr>
          <w:rFonts w:ascii="Arial" w:eastAsia="Times New Roman" w:hAnsi="Arial" w:cs="Arial"/>
          <w:sz w:val="32"/>
          <w:szCs w:val="32"/>
          <w:lang w:val="en-US"/>
        </w:rPr>
        <w:t>The decisions that are taken</w:t>
      </w:r>
      <w:r w:rsidR="00852359">
        <w:rPr>
          <w:rFonts w:ascii="Arial" w:eastAsia="Times New Roman" w:hAnsi="Arial" w:cs="Arial"/>
          <w:sz w:val="32"/>
          <w:szCs w:val="32"/>
          <w:lang w:val="en-US"/>
        </w:rPr>
        <w:t>,</w:t>
      </w:r>
      <w:r w:rsidRPr="00BD686D">
        <w:rPr>
          <w:rFonts w:ascii="Arial" w:eastAsia="Times New Roman" w:hAnsi="Arial" w:cs="Arial"/>
          <w:sz w:val="32"/>
          <w:szCs w:val="32"/>
          <w:lang w:val="en-US"/>
        </w:rPr>
        <w:t xml:space="preserve"> are based on scientific considerations.</w:t>
      </w:r>
      <w:r w:rsidR="00916902">
        <w:rPr>
          <w:rFonts w:ascii="Arial" w:eastAsia="Times New Roman" w:hAnsi="Arial" w:cs="Arial"/>
          <w:sz w:val="32"/>
          <w:szCs w:val="32"/>
          <w:lang w:val="en-US"/>
        </w:rPr>
        <w:t xml:space="preserve"> </w:t>
      </w:r>
      <w:r w:rsidRPr="00BD686D">
        <w:rPr>
          <w:rFonts w:ascii="Arial" w:eastAsia="Times New Roman" w:hAnsi="Arial" w:cs="Arial"/>
          <w:sz w:val="32"/>
          <w:szCs w:val="32"/>
          <w:lang w:val="en-US"/>
        </w:rPr>
        <w:t xml:space="preserve">We have been advised to adopt a phased approach in the reopening of schools. </w:t>
      </w:r>
      <w:r w:rsidR="00852359">
        <w:rPr>
          <w:rFonts w:ascii="Arial" w:eastAsia="Times New Roman" w:hAnsi="Arial" w:cs="Arial"/>
          <w:sz w:val="32"/>
          <w:szCs w:val="32"/>
          <w:lang w:val="en-US"/>
        </w:rPr>
        <w:t xml:space="preserve"> </w:t>
      </w:r>
      <w:r w:rsidRPr="00BD686D">
        <w:rPr>
          <w:rFonts w:ascii="Arial" w:eastAsia="Times New Roman" w:hAnsi="Arial" w:cs="Arial"/>
          <w:sz w:val="32"/>
          <w:szCs w:val="32"/>
          <w:lang w:val="en-US"/>
        </w:rPr>
        <w:t>Uppermost in our planning</w:t>
      </w:r>
      <w:r w:rsidR="00852359">
        <w:rPr>
          <w:rFonts w:ascii="Arial" w:eastAsia="Times New Roman" w:hAnsi="Arial" w:cs="Arial"/>
          <w:sz w:val="32"/>
          <w:szCs w:val="32"/>
          <w:lang w:val="en-US"/>
        </w:rPr>
        <w:t>,</w:t>
      </w:r>
      <w:r w:rsidRPr="00BD686D">
        <w:rPr>
          <w:rFonts w:ascii="Arial" w:eastAsia="Times New Roman" w:hAnsi="Arial" w:cs="Arial"/>
          <w:sz w:val="32"/>
          <w:szCs w:val="32"/>
          <w:lang w:val="en-US"/>
        </w:rPr>
        <w:t xml:space="preserve"> is the </w:t>
      </w:r>
      <w:r w:rsidR="00852359">
        <w:rPr>
          <w:rFonts w:ascii="Arial" w:eastAsia="Times New Roman" w:hAnsi="Arial" w:cs="Arial"/>
          <w:sz w:val="32"/>
          <w:szCs w:val="32"/>
          <w:lang w:val="en-US"/>
        </w:rPr>
        <w:t xml:space="preserve">health and </w:t>
      </w:r>
      <w:r w:rsidRPr="00BD686D">
        <w:rPr>
          <w:rFonts w:ascii="Arial" w:eastAsia="Times New Roman" w:hAnsi="Arial" w:cs="Arial"/>
          <w:sz w:val="32"/>
          <w:szCs w:val="32"/>
          <w:lang w:val="en-US"/>
        </w:rPr>
        <w:t xml:space="preserve">safety of </w:t>
      </w:r>
      <w:r w:rsidR="00852359">
        <w:rPr>
          <w:rFonts w:ascii="Arial" w:eastAsia="Times New Roman" w:hAnsi="Arial" w:cs="Arial"/>
          <w:sz w:val="32"/>
          <w:szCs w:val="32"/>
          <w:lang w:val="en-US"/>
        </w:rPr>
        <w:t xml:space="preserve">our school communities – particularly </w:t>
      </w:r>
      <w:r w:rsidRPr="00BD686D">
        <w:rPr>
          <w:rFonts w:ascii="Arial" w:eastAsia="Times New Roman" w:hAnsi="Arial" w:cs="Arial"/>
          <w:sz w:val="32"/>
          <w:szCs w:val="32"/>
          <w:lang w:val="en-US"/>
        </w:rPr>
        <w:t>learners and teachers.</w:t>
      </w:r>
    </w:p>
    <w:p w:rsidR="00852359" w:rsidRDefault="00852359" w:rsidP="00122556">
      <w:pPr>
        <w:spacing w:after="0"/>
        <w:jc w:val="both"/>
        <w:rPr>
          <w:rFonts w:ascii="Arial" w:eastAsia="Times New Roman" w:hAnsi="Arial" w:cs="Arial"/>
          <w:sz w:val="32"/>
          <w:szCs w:val="32"/>
          <w:lang w:val="en-US"/>
        </w:rPr>
      </w:pPr>
    </w:p>
    <w:p w:rsidR="00852359" w:rsidRDefault="00852359" w:rsidP="00852359">
      <w:pPr>
        <w:spacing w:after="0"/>
        <w:ind w:left="567" w:hanging="567"/>
        <w:jc w:val="both"/>
        <w:rPr>
          <w:rFonts w:ascii="Arial" w:eastAsia="Times New Roman" w:hAnsi="Arial" w:cs="Arial"/>
          <w:sz w:val="32"/>
          <w:szCs w:val="32"/>
          <w:lang w:val="en-US"/>
        </w:rPr>
      </w:pPr>
    </w:p>
    <w:p w:rsidR="001F59C3" w:rsidRPr="001F59C3" w:rsidRDefault="001F59C3" w:rsidP="001F59C3">
      <w:pPr>
        <w:spacing w:after="0"/>
        <w:jc w:val="both"/>
        <w:rPr>
          <w:rFonts w:ascii="Arial" w:eastAsia="Times New Roman" w:hAnsi="Arial" w:cs="Arial"/>
          <w:b/>
          <w:sz w:val="32"/>
          <w:szCs w:val="32"/>
          <w:lang w:val="en-US"/>
        </w:rPr>
      </w:pPr>
      <w:r w:rsidRPr="001F59C3">
        <w:rPr>
          <w:rFonts w:ascii="Arial" w:eastAsia="Times New Roman" w:hAnsi="Arial" w:cs="Arial"/>
          <w:b/>
          <w:sz w:val="32"/>
          <w:szCs w:val="32"/>
          <w:lang w:val="en-US"/>
        </w:rPr>
        <w:t xml:space="preserve">Standard Operating Procedures for the </w:t>
      </w:r>
      <w:r>
        <w:rPr>
          <w:rFonts w:ascii="Arial" w:eastAsia="Times New Roman" w:hAnsi="Arial" w:cs="Arial"/>
          <w:b/>
          <w:sz w:val="32"/>
          <w:szCs w:val="32"/>
          <w:lang w:val="en-US"/>
        </w:rPr>
        <w:t xml:space="preserve">containment and </w:t>
      </w:r>
      <w:r w:rsidRPr="001F59C3">
        <w:rPr>
          <w:rFonts w:ascii="Arial" w:eastAsia="Times New Roman" w:hAnsi="Arial" w:cs="Arial"/>
          <w:b/>
          <w:sz w:val="32"/>
          <w:szCs w:val="32"/>
          <w:lang w:val="en-US"/>
        </w:rPr>
        <w:t>management of COVID -19</w:t>
      </w:r>
    </w:p>
    <w:p w:rsidR="001F59C3" w:rsidRDefault="00D26B15" w:rsidP="001F59C3">
      <w:pPr>
        <w:spacing w:after="0"/>
        <w:jc w:val="both"/>
        <w:rPr>
          <w:rFonts w:ascii="Arial" w:eastAsia="Times New Roman" w:hAnsi="Arial" w:cs="Arial"/>
          <w:sz w:val="32"/>
          <w:szCs w:val="32"/>
          <w:lang w:val="en-US"/>
        </w:rPr>
      </w:pPr>
      <w:r>
        <w:rPr>
          <w:rFonts w:ascii="Arial" w:eastAsia="Times New Roman" w:hAnsi="Arial" w:cs="Arial"/>
          <w:sz w:val="32"/>
          <w:szCs w:val="32"/>
          <w:lang w:val="en-US"/>
        </w:rPr>
        <w:t xml:space="preserve">As part of our preparations among other things we have </w:t>
      </w:r>
      <w:r w:rsidR="001F59C3">
        <w:rPr>
          <w:rFonts w:ascii="Arial" w:eastAsia="Times New Roman" w:hAnsi="Arial" w:cs="Arial"/>
          <w:sz w:val="32"/>
          <w:szCs w:val="32"/>
          <w:lang w:val="en-US"/>
        </w:rPr>
        <w:t xml:space="preserve">developed </w:t>
      </w:r>
      <w:r w:rsidR="001F59C3" w:rsidRPr="004A2A1E">
        <w:rPr>
          <w:rFonts w:ascii="Arial" w:eastAsia="Times New Roman" w:hAnsi="Arial" w:cs="Arial"/>
          <w:b/>
          <w:sz w:val="32"/>
          <w:szCs w:val="32"/>
          <w:lang w:val="en-US"/>
        </w:rPr>
        <w:t>Standard Operating Procedures</w:t>
      </w:r>
      <w:r w:rsidR="001F59C3">
        <w:rPr>
          <w:rFonts w:ascii="Arial" w:eastAsia="Times New Roman" w:hAnsi="Arial" w:cs="Arial"/>
          <w:sz w:val="32"/>
          <w:szCs w:val="32"/>
          <w:lang w:val="en-US"/>
        </w:rPr>
        <w:t xml:space="preserve"> for the containment and management of the Corona Virus for childcare facilities, schools, and school communities.  This we did, in consultation with the Department of Health.  The Standard Operating Procedures will provide </w:t>
      </w:r>
      <w:r w:rsidR="001F59C3" w:rsidRPr="004A2A1E">
        <w:rPr>
          <w:rFonts w:ascii="Arial" w:eastAsia="Times New Roman" w:hAnsi="Arial" w:cs="Arial"/>
          <w:b/>
          <w:sz w:val="32"/>
          <w:szCs w:val="32"/>
          <w:lang w:val="en-US"/>
        </w:rPr>
        <w:t>guidelines for all administrators</w:t>
      </w:r>
      <w:r w:rsidR="001F59C3">
        <w:rPr>
          <w:rFonts w:ascii="Arial" w:eastAsia="Times New Roman" w:hAnsi="Arial" w:cs="Arial"/>
          <w:sz w:val="32"/>
          <w:szCs w:val="32"/>
          <w:lang w:val="en-US"/>
        </w:rPr>
        <w:t xml:space="preserve"> on the </w:t>
      </w:r>
      <w:r w:rsidR="001F59C3" w:rsidRPr="004A2A1E">
        <w:rPr>
          <w:rFonts w:ascii="Arial" w:eastAsia="Times New Roman" w:hAnsi="Arial" w:cs="Arial"/>
          <w:b/>
          <w:sz w:val="32"/>
          <w:szCs w:val="32"/>
          <w:lang w:val="en-US"/>
        </w:rPr>
        <w:t>steps to be undertaken</w:t>
      </w:r>
      <w:r w:rsidR="001F59C3">
        <w:rPr>
          <w:rFonts w:ascii="Arial" w:eastAsia="Times New Roman" w:hAnsi="Arial" w:cs="Arial"/>
          <w:sz w:val="32"/>
          <w:szCs w:val="32"/>
          <w:lang w:val="en-US"/>
        </w:rPr>
        <w:t xml:space="preserve"> in order to prevent the spread, and manage cases of COVID-19, including:</w:t>
      </w:r>
    </w:p>
    <w:p w:rsidR="001F59C3" w:rsidRDefault="001F59C3" w:rsidP="004A2A1E">
      <w:pPr>
        <w:spacing w:after="0"/>
        <w:ind w:left="567" w:hanging="567"/>
        <w:jc w:val="both"/>
        <w:rPr>
          <w:rFonts w:ascii="Arial" w:eastAsia="Times New Roman" w:hAnsi="Arial" w:cs="Arial"/>
          <w:sz w:val="32"/>
          <w:szCs w:val="32"/>
          <w:lang w:val="en-US"/>
        </w:rPr>
      </w:pPr>
    </w:p>
    <w:p w:rsidR="001F59C3" w:rsidRDefault="001F59C3" w:rsidP="004A2A1E">
      <w:pPr>
        <w:pStyle w:val="ListParagraph"/>
        <w:numPr>
          <w:ilvl w:val="0"/>
          <w:numId w:val="9"/>
        </w:numPr>
        <w:spacing w:after="0"/>
        <w:ind w:left="567" w:hanging="567"/>
        <w:jc w:val="both"/>
        <w:rPr>
          <w:rFonts w:ascii="Arial" w:eastAsia="Times New Roman" w:hAnsi="Arial" w:cs="Arial"/>
          <w:sz w:val="32"/>
          <w:szCs w:val="32"/>
        </w:rPr>
      </w:pPr>
      <w:r>
        <w:rPr>
          <w:rFonts w:ascii="Arial" w:eastAsia="Times New Roman" w:hAnsi="Arial" w:cs="Arial"/>
          <w:sz w:val="32"/>
          <w:szCs w:val="32"/>
        </w:rPr>
        <w:t xml:space="preserve">Guidance for childcare facilities and schools on </w:t>
      </w:r>
      <w:r w:rsidRPr="004A2A1E">
        <w:rPr>
          <w:rFonts w:ascii="Arial" w:eastAsia="Times New Roman" w:hAnsi="Arial" w:cs="Arial"/>
          <w:b/>
          <w:sz w:val="32"/>
          <w:szCs w:val="32"/>
        </w:rPr>
        <w:t>preventing the spread</w:t>
      </w:r>
      <w:r>
        <w:rPr>
          <w:rFonts w:ascii="Arial" w:eastAsia="Times New Roman" w:hAnsi="Arial" w:cs="Arial"/>
          <w:sz w:val="32"/>
          <w:szCs w:val="32"/>
        </w:rPr>
        <w:t xml:space="preserve"> of the Corona Virus;</w:t>
      </w:r>
    </w:p>
    <w:p w:rsidR="004A2A1E" w:rsidRDefault="004A2A1E" w:rsidP="004A2A1E">
      <w:pPr>
        <w:pStyle w:val="ListParagraph"/>
        <w:spacing w:after="0"/>
        <w:ind w:left="567" w:hanging="567"/>
        <w:jc w:val="both"/>
        <w:rPr>
          <w:rFonts w:ascii="Arial" w:eastAsia="Times New Roman" w:hAnsi="Arial" w:cs="Arial"/>
          <w:sz w:val="32"/>
          <w:szCs w:val="32"/>
        </w:rPr>
      </w:pPr>
    </w:p>
    <w:p w:rsidR="004A2A1E" w:rsidRPr="00B00EA9" w:rsidRDefault="001F59C3" w:rsidP="00B00EA9">
      <w:pPr>
        <w:pStyle w:val="ListParagraph"/>
        <w:numPr>
          <w:ilvl w:val="0"/>
          <w:numId w:val="9"/>
        </w:numPr>
        <w:spacing w:after="0"/>
        <w:ind w:left="567" w:hanging="567"/>
        <w:jc w:val="both"/>
        <w:rPr>
          <w:rFonts w:ascii="Arial" w:eastAsia="Times New Roman" w:hAnsi="Arial" w:cs="Arial"/>
          <w:sz w:val="32"/>
          <w:szCs w:val="32"/>
        </w:rPr>
      </w:pPr>
      <w:r>
        <w:rPr>
          <w:rFonts w:ascii="Arial" w:eastAsia="Times New Roman" w:hAnsi="Arial" w:cs="Arial"/>
          <w:sz w:val="32"/>
          <w:szCs w:val="32"/>
        </w:rPr>
        <w:t xml:space="preserve">Role of childcare facilities and schools in </w:t>
      </w:r>
      <w:r w:rsidRPr="004A2A1E">
        <w:rPr>
          <w:rFonts w:ascii="Arial" w:eastAsia="Times New Roman" w:hAnsi="Arial" w:cs="Arial"/>
          <w:b/>
          <w:sz w:val="32"/>
          <w:szCs w:val="32"/>
        </w:rPr>
        <w:t>responding</w:t>
      </w:r>
      <w:r>
        <w:rPr>
          <w:rFonts w:ascii="Arial" w:eastAsia="Times New Roman" w:hAnsi="Arial" w:cs="Arial"/>
          <w:sz w:val="32"/>
          <w:szCs w:val="32"/>
        </w:rPr>
        <w:t xml:space="preserve"> to the COVID-19</w:t>
      </w:r>
      <w:r w:rsidR="004A2A1E">
        <w:rPr>
          <w:rFonts w:ascii="Arial" w:eastAsia="Times New Roman" w:hAnsi="Arial" w:cs="Arial"/>
          <w:sz w:val="32"/>
          <w:szCs w:val="32"/>
        </w:rPr>
        <w:t>;</w:t>
      </w:r>
    </w:p>
    <w:p w:rsidR="004A2A1E" w:rsidRDefault="004A2A1E" w:rsidP="004A2A1E">
      <w:pPr>
        <w:pStyle w:val="ListParagraph"/>
        <w:numPr>
          <w:ilvl w:val="0"/>
          <w:numId w:val="9"/>
        </w:numPr>
        <w:spacing w:after="0"/>
        <w:ind w:left="567" w:hanging="567"/>
        <w:jc w:val="both"/>
        <w:rPr>
          <w:rFonts w:ascii="Arial" w:eastAsia="Times New Roman" w:hAnsi="Arial" w:cs="Arial"/>
          <w:sz w:val="32"/>
          <w:szCs w:val="32"/>
        </w:rPr>
      </w:pPr>
      <w:r w:rsidRPr="004A2A1E">
        <w:rPr>
          <w:rFonts w:ascii="Arial" w:eastAsia="Times New Roman" w:hAnsi="Arial" w:cs="Arial"/>
          <w:b/>
          <w:sz w:val="32"/>
          <w:szCs w:val="32"/>
        </w:rPr>
        <w:t>Management</w:t>
      </w:r>
      <w:r>
        <w:rPr>
          <w:rFonts w:ascii="Arial" w:eastAsia="Times New Roman" w:hAnsi="Arial" w:cs="Arial"/>
          <w:sz w:val="32"/>
          <w:szCs w:val="32"/>
        </w:rPr>
        <w:t xml:space="preserve"> of COVD-19 cases in a childcare facility or school;</w:t>
      </w:r>
    </w:p>
    <w:p w:rsidR="004A2A1E" w:rsidRPr="00B00EA9" w:rsidRDefault="004A2A1E" w:rsidP="00B00EA9">
      <w:pPr>
        <w:pStyle w:val="ListParagraph"/>
        <w:numPr>
          <w:ilvl w:val="0"/>
          <w:numId w:val="9"/>
        </w:numPr>
        <w:spacing w:after="0"/>
        <w:ind w:left="567" w:hanging="567"/>
        <w:jc w:val="both"/>
        <w:rPr>
          <w:rFonts w:ascii="Arial" w:eastAsia="Times New Roman" w:hAnsi="Arial" w:cs="Arial"/>
          <w:sz w:val="32"/>
          <w:szCs w:val="32"/>
        </w:rPr>
      </w:pPr>
      <w:r>
        <w:rPr>
          <w:rFonts w:ascii="Arial" w:eastAsia="Times New Roman" w:hAnsi="Arial" w:cs="Arial"/>
          <w:sz w:val="32"/>
          <w:szCs w:val="32"/>
        </w:rPr>
        <w:t xml:space="preserve">Guidelines for Heads of Departments and Supervisors on COVID-19 – </w:t>
      </w:r>
      <w:r w:rsidRPr="004A2A1E">
        <w:rPr>
          <w:rFonts w:ascii="Arial" w:eastAsia="Times New Roman" w:hAnsi="Arial" w:cs="Arial"/>
          <w:b/>
          <w:sz w:val="32"/>
          <w:szCs w:val="32"/>
        </w:rPr>
        <w:t>procedures regarding employees</w:t>
      </w:r>
      <w:r>
        <w:rPr>
          <w:rFonts w:ascii="Arial" w:eastAsia="Times New Roman" w:hAnsi="Arial" w:cs="Arial"/>
          <w:sz w:val="32"/>
          <w:szCs w:val="32"/>
        </w:rPr>
        <w:t>;</w:t>
      </w:r>
    </w:p>
    <w:p w:rsidR="004A2A1E" w:rsidRPr="00B00EA9" w:rsidRDefault="004A2A1E" w:rsidP="00B00EA9">
      <w:pPr>
        <w:pStyle w:val="ListParagraph"/>
        <w:numPr>
          <w:ilvl w:val="0"/>
          <w:numId w:val="9"/>
        </w:numPr>
        <w:spacing w:after="0"/>
        <w:ind w:left="567" w:hanging="567"/>
        <w:jc w:val="both"/>
        <w:rPr>
          <w:rFonts w:ascii="Arial" w:eastAsia="Times New Roman" w:hAnsi="Arial" w:cs="Arial"/>
          <w:sz w:val="32"/>
          <w:szCs w:val="32"/>
        </w:rPr>
      </w:pPr>
      <w:r>
        <w:rPr>
          <w:rFonts w:ascii="Arial" w:eastAsia="Times New Roman" w:hAnsi="Arial" w:cs="Arial"/>
          <w:sz w:val="32"/>
          <w:szCs w:val="32"/>
        </w:rPr>
        <w:lastRenderedPageBreak/>
        <w:t xml:space="preserve">Management and monitoring of </w:t>
      </w:r>
      <w:r w:rsidRPr="004A2A1E">
        <w:rPr>
          <w:rFonts w:ascii="Arial" w:eastAsia="Times New Roman" w:hAnsi="Arial" w:cs="Arial"/>
          <w:b/>
          <w:sz w:val="32"/>
          <w:szCs w:val="32"/>
        </w:rPr>
        <w:t>absenteeism</w:t>
      </w:r>
      <w:r>
        <w:rPr>
          <w:rFonts w:ascii="Arial" w:eastAsia="Times New Roman" w:hAnsi="Arial" w:cs="Arial"/>
          <w:sz w:val="32"/>
          <w:szCs w:val="32"/>
        </w:rPr>
        <w:t xml:space="preserve"> is schools;</w:t>
      </w:r>
    </w:p>
    <w:p w:rsidR="004A2A1E" w:rsidRPr="00B00EA9" w:rsidRDefault="004A2A1E" w:rsidP="00B00EA9">
      <w:pPr>
        <w:pStyle w:val="ListParagraph"/>
        <w:numPr>
          <w:ilvl w:val="0"/>
          <w:numId w:val="9"/>
        </w:numPr>
        <w:spacing w:after="0"/>
        <w:ind w:left="567" w:hanging="567"/>
        <w:jc w:val="both"/>
        <w:rPr>
          <w:rFonts w:ascii="Arial" w:eastAsia="Times New Roman" w:hAnsi="Arial" w:cs="Arial"/>
          <w:sz w:val="32"/>
          <w:szCs w:val="32"/>
        </w:rPr>
      </w:pPr>
      <w:r>
        <w:rPr>
          <w:rFonts w:ascii="Arial" w:eastAsia="Times New Roman" w:hAnsi="Arial" w:cs="Arial"/>
          <w:sz w:val="32"/>
          <w:szCs w:val="32"/>
        </w:rPr>
        <w:t xml:space="preserve">Management of </w:t>
      </w:r>
      <w:r w:rsidRPr="004A2A1E">
        <w:rPr>
          <w:rFonts w:ascii="Arial" w:eastAsia="Times New Roman" w:hAnsi="Arial" w:cs="Arial"/>
          <w:b/>
          <w:sz w:val="32"/>
          <w:szCs w:val="32"/>
        </w:rPr>
        <w:t>learner transport measures</w:t>
      </w:r>
      <w:r>
        <w:rPr>
          <w:rFonts w:ascii="Arial" w:eastAsia="Times New Roman" w:hAnsi="Arial" w:cs="Arial"/>
          <w:sz w:val="32"/>
          <w:szCs w:val="32"/>
        </w:rPr>
        <w:t>;</w:t>
      </w:r>
    </w:p>
    <w:p w:rsidR="004A2A1E" w:rsidRPr="00B00EA9" w:rsidRDefault="004A2A1E" w:rsidP="00B00EA9">
      <w:pPr>
        <w:pStyle w:val="ListParagraph"/>
        <w:numPr>
          <w:ilvl w:val="0"/>
          <w:numId w:val="9"/>
        </w:numPr>
        <w:spacing w:after="0"/>
        <w:ind w:left="567" w:hanging="567"/>
        <w:jc w:val="both"/>
        <w:rPr>
          <w:rFonts w:ascii="Arial" w:eastAsia="Times New Roman" w:hAnsi="Arial" w:cs="Arial"/>
          <w:sz w:val="32"/>
          <w:szCs w:val="32"/>
        </w:rPr>
      </w:pPr>
      <w:r w:rsidRPr="004A2A1E">
        <w:rPr>
          <w:rFonts w:ascii="Arial" w:eastAsia="Times New Roman" w:hAnsi="Arial" w:cs="Arial"/>
          <w:b/>
          <w:sz w:val="32"/>
          <w:szCs w:val="32"/>
        </w:rPr>
        <w:t>Closure of a unit / component / office / department</w:t>
      </w:r>
      <w:r>
        <w:rPr>
          <w:rFonts w:ascii="Arial" w:eastAsia="Times New Roman" w:hAnsi="Arial" w:cs="Arial"/>
          <w:sz w:val="32"/>
          <w:szCs w:val="32"/>
        </w:rPr>
        <w:t>, if an employee tested positive for COVID-19; and</w:t>
      </w:r>
    </w:p>
    <w:p w:rsidR="004A2A1E" w:rsidRPr="001F59C3" w:rsidRDefault="004A2A1E" w:rsidP="004A2A1E">
      <w:pPr>
        <w:pStyle w:val="ListParagraph"/>
        <w:numPr>
          <w:ilvl w:val="0"/>
          <w:numId w:val="9"/>
        </w:numPr>
        <w:spacing w:after="0"/>
        <w:ind w:left="567" w:hanging="567"/>
        <w:jc w:val="both"/>
        <w:rPr>
          <w:rFonts w:ascii="Arial" w:eastAsia="Times New Roman" w:hAnsi="Arial" w:cs="Arial"/>
          <w:sz w:val="32"/>
          <w:szCs w:val="32"/>
        </w:rPr>
      </w:pPr>
      <w:r>
        <w:rPr>
          <w:rFonts w:ascii="Arial" w:eastAsia="Times New Roman" w:hAnsi="Arial" w:cs="Arial"/>
          <w:sz w:val="32"/>
          <w:szCs w:val="32"/>
        </w:rPr>
        <w:t xml:space="preserve">How to </w:t>
      </w:r>
      <w:r w:rsidRPr="004A2A1E">
        <w:rPr>
          <w:rFonts w:ascii="Arial" w:eastAsia="Times New Roman" w:hAnsi="Arial" w:cs="Arial"/>
          <w:i/>
          <w:sz w:val="32"/>
          <w:szCs w:val="32"/>
        </w:rPr>
        <w:t>clean educational establishments</w:t>
      </w:r>
      <w:r>
        <w:rPr>
          <w:rFonts w:ascii="Arial" w:eastAsia="Times New Roman" w:hAnsi="Arial" w:cs="Arial"/>
          <w:sz w:val="32"/>
          <w:szCs w:val="32"/>
        </w:rPr>
        <w:t>, where there were learners, staff members, or others, with suspected or confirmed cases of COVID-19.</w:t>
      </w:r>
    </w:p>
    <w:p w:rsidR="001F59C3" w:rsidRDefault="001F59C3" w:rsidP="001F59C3">
      <w:pPr>
        <w:spacing w:after="0"/>
        <w:jc w:val="both"/>
        <w:rPr>
          <w:rFonts w:ascii="Arial" w:eastAsia="Times New Roman" w:hAnsi="Arial" w:cs="Arial"/>
          <w:sz w:val="32"/>
          <w:szCs w:val="32"/>
          <w:lang w:val="en-US"/>
        </w:rPr>
      </w:pPr>
    </w:p>
    <w:p w:rsidR="00570028" w:rsidRPr="00570028" w:rsidRDefault="00570028" w:rsidP="001F59C3">
      <w:pPr>
        <w:spacing w:after="0"/>
        <w:jc w:val="both"/>
        <w:rPr>
          <w:rFonts w:ascii="Arial" w:eastAsia="Times New Roman" w:hAnsi="Arial" w:cs="Arial"/>
          <w:b/>
          <w:sz w:val="32"/>
          <w:szCs w:val="32"/>
          <w:lang w:val="en-US"/>
        </w:rPr>
      </w:pPr>
      <w:r w:rsidRPr="00570028">
        <w:rPr>
          <w:rFonts w:ascii="Arial" w:eastAsia="Times New Roman" w:hAnsi="Arial" w:cs="Arial"/>
          <w:b/>
          <w:sz w:val="32"/>
          <w:szCs w:val="32"/>
          <w:lang w:val="en-US"/>
        </w:rPr>
        <w:t>Pillars of our sector plan</w:t>
      </w:r>
    </w:p>
    <w:p w:rsidR="00570028" w:rsidRDefault="00570028" w:rsidP="001F59C3">
      <w:pPr>
        <w:spacing w:after="0"/>
        <w:jc w:val="both"/>
        <w:rPr>
          <w:rFonts w:ascii="Arial" w:eastAsia="Times New Roman" w:hAnsi="Arial" w:cs="Arial"/>
          <w:sz w:val="32"/>
          <w:szCs w:val="32"/>
          <w:lang w:val="en-US"/>
        </w:rPr>
      </w:pPr>
    </w:p>
    <w:p w:rsidR="00122556" w:rsidRDefault="00122556" w:rsidP="00122556">
      <w:pPr>
        <w:spacing w:after="0"/>
        <w:jc w:val="both"/>
        <w:rPr>
          <w:rFonts w:ascii="Arial" w:eastAsia="Times New Roman" w:hAnsi="Arial" w:cs="Arial"/>
          <w:sz w:val="32"/>
          <w:szCs w:val="32"/>
          <w:lang w:val="en-US"/>
        </w:rPr>
      </w:pPr>
      <w:r w:rsidRPr="00BD686D">
        <w:rPr>
          <w:rFonts w:ascii="Arial" w:eastAsia="Times New Roman" w:hAnsi="Arial" w:cs="Arial"/>
          <w:sz w:val="32"/>
          <w:szCs w:val="32"/>
          <w:lang w:val="en-US"/>
        </w:rPr>
        <w:t>In our case</w:t>
      </w:r>
      <w:r w:rsidR="00852359">
        <w:rPr>
          <w:rFonts w:ascii="Arial" w:eastAsia="Times New Roman" w:hAnsi="Arial" w:cs="Arial"/>
          <w:sz w:val="32"/>
          <w:szCs w:val="32"/>
          <w:lang w:val="en-US"/>
        </w:rPr>
        <w:t>, the</w:t>
      </w:r>
      <w:r w:rsidRPr="00BD686D">
        <w:rPr>
          <w:rFonts w:ascii="Arial" w:eastAsia="Times New Roman" w:hAnsi="Arial" w:cs="Arial"/>
          <w:sz w:val="32"/>
          <w:szCs w:val="32"/>
          <w:lang w:val="en-US"/>
        </w:rPr>
        <w:t xml:space="preserve"> CEM agreed on a number of steps that must be taken to ensure that the health </w:t>
      </w:r>
      <w:r w:rsidR="00852359">
        <w:rPr>
          <w:rFonts w:ascii="Arial" w:eastAsia="Times New Roman" w:hAnsi="Arial" w:cs="Arial"/>
          <w:sz w:val="32"/>
          <w:szCs w:val="32"/>
          <w:lang w:val="en-US"/>
        </w:rPr>
        <w:t xml:space="preserve">and safety </w:t>
      </w:r>
      <w:r w:rsidRPr="00BD686D">
        <w:rPr>
          <w:rFonts w:ascii="Arial" w:eastAsia="Times New Roman" w:hAnsi="Arial" w:cs="Arial"/>
          <w:sz w:val="32"/>
          <w:szCs w:val="32"/>
          <w:lang w:val="en-US"/>
        </w:rPr>
        <w:t xml:space="preserve">of our learners and teachers </w:t>
      </w:r>
      <w:r w:rsidR="00852359">
        <w:rPr>
          <w:rFonts w:ascii="Arial" w:eastAsia="Times New Roman" w:hAnsi="Arial" w:cs="Arial"/>
          <w:sz w:val="32"/>
          <w:szCs w:val="32"/>
          <w:lang w:val="en-US"/>
        </w:rPr>
        <w:t>are</w:t>
      </w:r>
      <w:r w:rsidRPr="00BD686D">
        <w:rPr>
          <w:rFonts w:ascii="Arial" w:eastAsia="Times New Roman" w:hAnsi="Arial" w:cs="Arial"/>
          <w:sz w:val="32"/>
          <w:szCs w:val="32"/>
          <w:lang w:val="en-US"/>
        </w:rPr>
        <w:t xml:space="preserve"> not compromised. </w:t>
      </w:r>
      <w:r w:rsidR="00852359">
        <w:rPr>
          <w:rFonts w:ascii="Arial" w:eastAsia="Times New Roman" w:hAnsi="Arial" w:cs="Arial"/>
          <w:sz w:val="32"/>
          <w:szCs w:val="32"/>
          <w:lang w:val="en-US"/>
        </w:rPr>
        <w:t xml:space="preserve"> </w:t>
      </w:r>
      <w:r w:rsidRPr="00BD686D">
        <w:rPr>
          <w:rFonts w:ascii="Arial" w:eastAsia="Times New Roman" w:hAnsi="Arial" w:cs="Arial"/>
          <w:sz w:val="32"/>
          <w:szCs w:val="32"/>
          <w:lang w:val="en-US"/>
        </w:rPr>
        <w:t xml:space="preserve">These measures are contained in the Standard Operating Procedures </w:t>
      </w:r>
      <w:r w:rsidR="00852359">
        <w:rPr>
          <w:rFonts w:ascii="Arial" w:eastAsia="Times New Roman" w:hAnsi="Arial" w:cs="Arial"/>
          <w:sz w:val="32"/>
          <w:szCs w:val="32"/>
          <w:lang w:val="en-US"/>
        </w:rPr>
        <w:t>B</w:t>
      </w:r>
      <w:r w:rsidRPr="00BD686D">
        <w:rPr>
          <w:rFonts w:ascii="Arial" w:eastAsia="Times New Roman" w:hAnsi="Arial" w:cs="Arial"/>
          <w:sz w:val="32"/>
          <w:szCs w:val="32"/>
          <w:lang w:val="en-US"/>
        </w:rPr>
        <w:t>ooklet</w:t>
      </w:r>
      <w:r w:rsidR="00852359">
        <w:rPr>
          <w:rFonts w:ascii="Arial" w:eastAsia="Times New Roman" w:hAnsi="Arial" w:cs="Arial"/>
          <w:sz w:val="32"/>
          <w:szCs w:val="32"/>
          <w:lang w:val="en-US"/>
        </w:rPr>
        <w:t>,</w:t>
      </w:r>
      <w:r w:rsidRPr="00BD686D">
        <w:rPr>
          <w:rFonts w:ascii="Arial" w:eastAsia="Times New Roman" w:hAnsi="Arial" w:cs="Arial"/>
          <w:sz w:val="32"/>
          <w:szCs w:val="32"/>
          <w:lang w:val="en-US"/>
        </w:rPr>
        <w:t xml:space="preserve"> which will be used in all schools.</w:t>
      </w:r>
    </w:p>
    <w:p w:rsidR="00852359" w:rsidRPr="00BD686D" w:rsidRDefault="00852359" w:rsidP="00122556">
      <w:pPr>
        <w:spacing w:after="0"/>
        <w:jc w:val="both"/>
        <w:rPr>
          <w:rFonts w:ascii="Arial" w:eastAsia="Times New Roman" w:hAnsi="Arial" w:cs="Arial"/>
          <w:sz w:val="32"/>
          <w:szCs w:val="32"/>
          <w:lang w:val="en-US"/>
        </w:rPr>
      </w:pPr>
    </w:p>
    <w:p w:rsidR="00D26B15" w:rsidRDefault="00D26B15" w:rsidP="00122556">
      <w:pPr>
        <w:spacing w:after="0"/>
        <w:jc w:val="both"/>
        <w:rPr>
          <w:rFonts w:ascii="Arial" w:eastAsia="Times New Roman" w:hAnsi="Arial" w:cs="Arial"/>
          <w:sz w:val="32"/>
          <w:szCs w:val="32"/>
          <w:lang w:val="en-US"/>
        </w:rPr>
      </w:pPr>
      <w:r>
        <w:rPr>
          <w:rFonts w:ascii="Arial" w:eastAsia="Times New Roman" w:hAnsi="Arial" w:cs="Arial"/>
          <w:sz w:val="32"/>
          <w:szCs w:val="32"/>
          <w:lang w:val="en-US"/>
        </w:rPr>
        <w:t xml:space="preserve">Measures contained in our plans are as follows for social distancing; </w:t>
      </w:r>
    </w:p>
    <w:p w:rsidR="00852359" w:rsidRPr="00671FA3" w:rsidRDefault="00852359" w:rsidP="00852359">
      <w:pPr>
        <w:spacing w:after="0"/>
        <w:jc w:val="both"/>
        <w:rPr>
          <w:rFonts w:ascii="Arial" w:eastAsia="Times New Roman" w:hAnsi="Arial" w:cs="Arial"/>
          <w:sz w:val="32"/>
          <w:szCs w:val="32"/>
        </w:rPr>
      </w:pPr>
    </w:p>
    <w:p w:rsidR="00852359" w:rsidRPr="00B00EA9" w:rsidRDefault="00852359" w:rsidP="00B00EA9">
      <w:pPr>
        <w:numPr>
          <w:ilvl w:val="1"/>
          <w:numId w:val="7"/>
        </w:numPr>
        <w:tabs>
          <w:tab w:val="clear" w:pos="1440"/>
        </w:tabs>
        <w:spacing w:after="0"/>
        <w:ind w:left="567" w:hanging="567"/>
        <w:jc w:val="both"/>
        <w:rPr>
          <w:rFonts w:ascii="Arial" w:eastAsia="Times New Roman" w:hAnsi="Arial" w:cs="Arial"/>
          <w:sz w:val="32"/>
          <w:szCs w:val="32"/>
        </w:rPr>
      </w:pPr>
      <w:r w:rsidRPr="00671FA3">
        <w:rPr>
          <w:rFonts w:ascii="Arial" w:eastAsia="Times New Roman" w:hAnsi="Arial" w:cs="Arial"/>
          <w:sz w:val="32"/>
          <w:szCs w:val="32"/>
          <w:lang w:val="en-US"/>
        </w:rPr>
        <w:t>Physical distances in classrooms</w:t>
      </w:r>
      <w:r>
        <w:rPr>
          <w:rFonts w:ascii="Arial" w:eastAsia="Times New Roman" w:hAnsi="Arial" w:cs="Arial"/>
          <w:sz w:val="32"/>
          <w:szCs w:val="32"/>
          <w:lang w:val="en-US"/>
        </w:rPr>
        <w:t>,</w:t>
      </w:r>
      <w:r w:rsidRPr="00671FA3">
        <w:rPr>
          <w:rFonts w:ascii="Arial" w:eastAsia="Times New Roman" w:hAnsi="Arial" w:cs="Arial"/>
          <w:sz w:val="32"/>
          <w:szCs w:val="32"/>
          <w:lang w:val="en-US"/>
        </w:rPr>
        <w:t xml:space="preserve"> includes </w:t>
      </w:r>
      <w:r w:rsidRPr="00671FA3">
        <w:rPr>
          <w:rFonts w:ascii="Arial" w:eastAsia="Times New Roman" w:hAnsi="Arial" w:cs="Arial"/>
          <w:b/>
          <w:bCs/>
          <w:sz w:val="32"/>
          <w:szCs w:val="32"/>
          <w:lang w:val="en-US"/>
        </w:rPr>
        <w:t>not more than 2 learners</w:t>
      </w:r>
      <w:r>
        <w:rPr>
          <w:rFonts w:ascii="Arial" w:eastAsia="Times New Roman" w:hAnsi="Arial" w:cs="Arial"/>
          <w:sz w:val="32"/>
          <w:szCs w:val="32"/>
          <w:lang w:val="en-US"/>
        </w:rPr>
        <w:t xml:space="preserve"> sharing desks;</w:t>
      </w:r>
    </w:p>
    <w:p w:rsidR="00852359" w:rsidRPr="00B00EA9" w:rsidRDefault="00852359" w:rsidP="00B00EA9">
      <w:pPr>
        <w:numPr>
          <w:ilvl w:val="1"/>
          <w:numId w:val="7"/>
        </w:numPr>
        <w:tabs>
          <w:tab w:val="clear" w:pos="1440"/>
        </w:tabs>
        <w:spacing w:after="0"/>
        <w:ind w:left="567" w:hanging="567"/>
        <w:jc w:val="both"/>
        <w:rPr>
          <w:rFonts w:ascii="Arial" w:eastAsia="Times New Roman" w:hAnsi="Arial" w:cs="Arial"/>
          <w:sz w:val="32"/>
          <w:szCs w:val="32"/>
        </w:rPr>
      </w:pPr>
      <w:r w:rsidRPr="00671FA3">
        <w:rPr>
          <w:rFonts w:ascii="Arial" w:eastAsia="Times New Roman" w:hAnsi="Arial" w:cs="Arial"/>
          <w:sz w:val="32"/>
          <w:szCs w:val="32"/>
          <w:lang w:val="en-US"/>
        </w:rPr>
        <w:t xml:space="preserve">No </w:t>
      </w:r>
      <w:r>
        <w:rPr>
          <w:rFonts w:ascii="Arial" w:eastAsia="Times New Roman" w:hAnsi="Arial" w:cs="Arial"/>
          <w:b/>
          <w:bCs/>
          <w:sz w:val="32"/>
          <w:szCs w:val="32"/>
          <w:lang w:val="en-US"/>
        </w:rPr>
        <w:t>hugging or</w:t>
      </w:r>
      <w:r w:rsidRPr="00671FA3">
        <w:rPr>
          <w:rFonts w:ascii="Arial" w:eastAsia="Times New Roman" w:hAnsi="Arial" w:cs="Arial"/>
          <w:b/>
          <w:bCs/>
          <w:sz w:val="32"/>
          <w:szCs w:val="32"/>
          <w:lang w:val="en-US"/>
        </w:rPr>
        <w:t xml:space="preserve"> handshaking</w:t>
      </w:r>
      <w:r>
        <w:rPr>
          <w:rFonts w:ascii="Arial" w:eastAsia="Times New Roman" w:hAnsi="Arial" w:cs="Arial"/>
          <w:bCs/>
          <w:sz w:val="32"/>
          <w:szCs w:val="32"/>
          <w:lang w:val="en-US"/>
        </w:rPr>
        <w:t>;</w:t>
      </w:r>
    </w:p>
    <w:p w:rsidR="00852359" w:rsidRPr="00B00EA9" w:rsidRDefault="00852359" w:rsidP="00B00EA9">
      <w:pPr>
        <w:numPr>
          <w:ilvl w:val="1"/>
          <w:numId w:val="7"/>
        </w:numPr>
        <w:tabs>
          <w:tab w:val="clear" w:pos="1440"/>
        </w:tabs>
        <w:spacing w:after="0"/>
        <w:ind w:left="567" w:hanging="567"/>
        <w:jc w:val="both"/>
        <w:rPr>
          <w:rFonts w:ascii="Arial" w:eastAsia="Times New Roman" w:hAnsi="Arial" w:cs="Arial"/>
          <w:sz w:val="32"/>
          <w:szCs w:val="32"/>
        </w:rPr>
      </w:pPr>
      <w:r>
        <w:rPr>
          <w:rFonts w:ascii="Arial" w:eastAsia="Times New Roman" w:hAnsi="Arial" w:cs="Arial"/>
          <w:b/>
          <w:bCs/>
          <w:sz w:val="32"/>
          <w:szCs w:val="32"/>
          <w:lang w:val="en-US"/>
        </w:rPr>
        <w:t>D</w:t>
      </w:r>
      <w:r w:rsidRPr="00671FA3">
        <w:rPr>
          <w:rFonts w:ascii="Arial" w:eastAsia="Times New Roman" w:hAnsi="Arial" w:cs="Arial"/>
          <w:b/>
          <w:bCs/>
          <w:sz w:val="32"/>
          <w:szCs w:val="32"/>
          <w:lang w:val="en-US"/>
        </w:rPr>
        <w:t xml:space="preserve">irect contact </w:t>
      </w:r>
      <w:r w:rsidRPr="00671FA3">
        <w:rPr>
          <w:rFonts w:ascii="Arial" w:eastAsia="Times New Roman" w:hAnsi="Arial" w:cs="Arial"/>
          <w:sz w:val="32"/>
          <w:szCs w:val="32"/>
          <w:lang w:val="en-US"/>
        </w:rPr>
        <w:t>must be avoided</w:t>
      </w:r>
      <w:r>
        <w:rPr>
          <w:rFonts w:ascii="Arial" w:eastAsia="Times New Roman" w:hAnsi="Arial" w:cs="Arial"/>
          <w:sz w:val="32"/>
          <w:szCs w:val="32"/>
          <w:lang w:val="en-US"/>
        </w:rPr>
        <w:t>;</w:t>
      </w:r>
    </w:p>
    <w:p w:rsidR="00852359" w:rsidRPr="00671FA3" w:rsidRDefault="00852359" w:rsidP="00852359">
      <w:pPr>
        <w:numPr>
          <w:ilvl w:val="1"/>
          <w:numId w:val="7"/>
        </w:numPr>
        <w:tabs>
          <w:tab w:val="clear" w:pos="1440"/>
        </w:tabs>
        <w:spacing w:after="0"/>
        <w:ind w:left="567" w:hanging="567"/>
        <w:jc w:val="both"/>
        <w:rPr>
          <w:rFonts w:ascii="Arial" w:eastAsia="Times New Roman" w:hAnsi="Arial" w:cs="Arial"/>
          <w:sz w:val="32"/>
          <w:szCs w:val="32"/>
        </w:rPr>
      </w:pPr>
      <w:r w:rsidRPr="00671FA3">
        <w:rPr>
          <w:rFonts w:ascii="Arial" w:eastAsia="Times New Roman" w:hAnsi="Arial" w:cs="Arial"/>
          <w:b/>
          <w:bCs/>
          <w:sz w:val="32"/>
          <w:szCs w:val="32"/>
          <w:lang w:val="en-US"/>
        </w:rPr>
        <w:t xml:space="preserve">Cloth masks </w:t>
      </w:r>
      <w:r w:rsidRPr="00671FA3">
        <w:rPr>
          <w:rFonts w:ascii="Arial" w:eastAsia="Times New Roman" w:hAnsi="Arial" w:cs="Arial"/>
          <w:sz w:val="32"/>
          <w:szCs w:val="32"/>
          <w:lang w:val="en-US"/>
        </w:rPr>
        <w:t>to be worn by learners and teachers at all times</w:t>
      </w:r>
      <w:r>
        <w:rPr>
          <w:rFonts w:ascii="Arial" w:eastAsia="Times New Roman" w:hAnsi="Arial" w:cs="Arial"/>
          <w:sz w:val="32"/>
          <w:szCs w:val="32"/>
          <w:lang w:val="en-US"/>
        </w:rPr>
        <w:t>;</w:t>
      </w:r>
    </w:p>
    <w:p w:rsidR="00EC471E" w:rsidRPr="00EC471E" w:rsidRDefault="00EC471E" w:rsidP="00EC471E">
      <w:pPr>
        <w:spacing w:after="0"/>
        <w:ind w:left="567"/>
        <w:jc w:val="both"/>
        <w:rPr>
          <w:rFonts w:ascii="Arial" w:eastAsia="Times New Roman" w:hAnsi="Arial" w:cs="Arial"/>
          <w:sz w:val="32"/>
          <w:szCs w:val="32"/>
        </w:rPr>
      </w:pPr>
    </w:p>
    <w:p w:rsidR="00852359" w:rsidRPr="00B00EA9" w:rsidRDefault="00852359" w:rsidP="00B00EA9">
      <w:pPr>
        <w:numPr>
          <w:ilvl w:val="1"/>
          <w:numId w:val="7"/>
        </w:numPr>
        <w:tabs>
          <w:tab w:val="clear" w:pos="1440"/>
        </w:tabs>
        <w:spacing w:after="0"/>
        <w:ind w:left="567" w:hanging="567"/>
        <w:jc w:val="both"/>
        <w:rPr>
          <w:rFonts w:ascii="Arial" w:eastAsia="Times New Roman" w:hAnsi="Arial" w:cs="Arial"/>
          <w:sz w:val="32"/>
          <w:szCs w:val="32"/>
        </w:rPr>
      </w:pPr>
      <w:r w:rsidRPr="00671FA3">
        <w:rPr>
          <w:rFonts w:ascii="Arial" w:eastAsia="Times New Roman" w:hAnsi="Arial" w:cs="Arial"/>
          <w:b/>
          <w:bCs/>
          <w:sz w:val="32"/>
          <w:szCs w:val="32"/>
          <w:lang w:val="en-US"/>
        </w:rPr>
        <w:t>No</w:t>
      </w:r>
      <w:r w:rsidRPr="00671FA3">
        <w:rPr>
          <w:rFonts w:ascii="Arial" w:eastAsia="Times New Roman" w:hAnsi="Arial" w:cs="Arial"/>
          <w:sz w:val="32"/>
          <w:szCs w:val="32"/>
          <w:lang w:val="en-US"/>
        </w:rPr>
        <w:t xml:space="preserve"> </w:t>
      </w:r>
      <w:r w:rsidRPr="00671FA3">
        <w:rPr>
          <w:rFonts w:ascii="Arial" w:eastAsia="Times New Roman" w:hAnsi="Arial" w:cs="Arial"/>
          <w:b/>
          <w:bCs/>
          <w:sz w:val="32"/>
          <w:szCs w:val="32"/>
          <w:lang w:val="en-US"/>
        </w:rPr>
        <w:t>mass public events</w:t>
      </w:r>
      <w:r w:rsidRPr="00671FA3">
        <w:rPr>
          <w:rFonts w:ascii="Arial" w:eastAsia="Times New Roman" w:hAnsi="Arial" w:cs="Arial"/>
          <w:sz w:val="32"/>
          <w:szCs w:val="32"/>
          <w:lang w:val="en-US"/>
        </w:rPr>
        <w:t xml:space="preserve">. </w:t>
      </w:r>
      <w:r>
        <w:rPr>
          <w:rFonts w:ascii="Arial" w:eastAsia="Times New Roman" w:hAnsi="Arial" w:cs="Arial"/>
          <w:sz w:val="32"/>
          <w:szCs w:val="32"/>
          <w:lang w:val="en-US"/>
        </w:rPr>
        <w:t xml:space="preserve"> </w:t>
      </w:r>
      <w:r w:rsidRPr="00671FA3">
        <w:rPr>
          <w:rFonts w:ascii="Arial" w:eastAsia="Times New Roman" w:hAnsi="Arial" w:cs="Arial"/>
          <w:sz w:val="32"/>
          <w:szCs w:val="32"/>
          <w:lang w:val="en-US"/>
        </w:rPr>
        <w:t xml:space="preserve">All sports matches, choral practices and festivals, </w:t>
      </w:r>
      <w:r>
        <w:rPr>
          <w:rFonts w:ascii="Arial" w:eastAsia="Times New Roman" w:hAnsi="Arial" w:cs="Arial"/>
          <w:sz w:val="32"/>
          <w:szCs w:val="32"/>
          <w:lang w:val="en-US"/>
        </w:rPr>
        <w:t>e</w:t>
      </w:r>
      <w:r w:rsidRPr="00671FA3">
        <w:rPr>
          <w:rFonts w:ascii="Arial" w:eastAsia="Times New Roman" w:hAnsi="Arial" w:cs="Arial"/>
          <w:sz w:val="32"/>
          <w:szCs w:val="32"/>
          <w:lang w:val="en-US"/>
        </w:rPr>
        <w:t>isteddfods</w:t>
      </w:r>
      <w:r>
        <w:rPr>
          <w:rFonts w:ascii="Arial" w:eastAsia="Times New Roman" w:hAnsi="Arial" w:cs="Arial"/>
          <w:sz w:val="32"/>
          <w:szCs w:val="32"/>
          <w:lang w:val="en-US"/>
        </w:rPr>
        <w:t xml:space="preserve"> are not </w:t>
      </w:r>
      <w:r w:rsidRPr="00671FA3">
        <w:rPr>
          <w:rFonts w:ascii="Arial" w:eastAsia="Times New Roman" w:hAnsi="Arial" w:cs="Arial"/>
          <w:sz w:val="32"/>
          <w:szCs w:val="32"/>
          <w:lang w:val="en-US"/>
        </w:rPr>
        <w:t>permitted</w:t>
      </w:r>
      <w:r>
        <w:rPr>
          <w:rFonts w:ascii="Arial" w:eastAsia="Times New Roman" w:hAnsi="Arial" w:cs="Arial"/>
          <w:sz w:val="32"/>
          <w:szCs w:val="32"/>
          <w:lang w:val="en-US"/>
        </w:rPr>
        <w:t>; and</w:t>
      </w:r>
    </w:p>
    <w:p w:rsidR="00852359" w:rsidRPr="00671FA3" w:rsidRDefault="00852359" w:rsidP="00852359">
      <w:pPr>
        <w:numPr>
          <w:ilvl w:val="1"/>
          <w:numId w:val="7"/>
        </w:numPr>
        <w:tabs>
          <w:tab w:val="clear" w:pos="1440"/>
        </w:tabs>
        <w:spacing w:after="0"/>
        <w:ind w:left="567" w:hanging="567"/>
        <w:jc w:val="both"/>
        <w:rPr>
          <w:rFonts w:ascii="Arial" w:eastAsia="Times New Roman" w:hAnsi="Arial" w:cs="Arial"/>
          <w:sz w:val="32"/>
          <w:szCs w:val="32"/>
        </w:rPr>
      </w:pPr>
      <w:r w:rsidRPr="00671FA3">
        <w:rPr>
          <w:rFonts w:ascii="Arial" w:eastAsia="Times New Roman" w:hAnsi="Arial" w:cs="Arial"/>
          <w:b/>
          <w:bCs/>
          <w:sz w:val="32"/>
          <w:szCs w:val="32"/>
          <w:lang w:val="en-US"/>
        </w:rPr>
        <w:t xml:space="preserve">Extra classes </w:t>
      </w:r>
      <w:r w:rsidRPr="00671FA3">
        <w:rPr>
          <w:rFonts w:ascii="Arial" w:eastAsia="Times New Roman" w:hAnsi="Arial" w:cs="Arial"/>
          <w:sz w:val="32"/>
          <w:szCs w:val="32"/>
          <w:lang w:val="en-US"/>
        </w:rPr>
        <w:t xml:space="preserve">should be arranged in </w:t>
      </w:r>
      <w:r w:rsidRPr="00671FA3">
        <w:rPr>
          <w:rFonts w:ascii="Arial" w:eastAsia="Times New Roman" w:hAnsi="Arial" w:cs="Arial"/>
          <w:b/>
          <w:bCs/>
          <w:sz w:val="32"/>
          <w:szCs w:val="32"/>
          <w:lang w:val="en-US"/>
        </w:rPr>
        <w:t>small groups</w:t>
      </w:r>
      <w:r w:rsidRPr="009D7A13">
        <w:rPr>
          <w:rFonts w:ascii="Arial" w:eastAsia="Times New Roman" w:hAnsi="Arial" w:cs="Arial"/>
          <w:bCs/>
          <w:sz w:val="32"/>
          <w:szCs w:val="32"/>
          <w:lang w:val="en-US"/>
        </w:rPr>
        <w:t xml:space="preserve"> </w:t>
      </w:r>
      <w:r w:rsidRPr="00671FA3">
        <w:rPr>
          <w:rFonts w:ascii="Arial" w:eastAsia="Times New Roman" w:hAnsi="Arial" w:cs="Arial"/>
          <w:sz w:val="32"/>
          <w:szCs w:val="32"/>
          <w:lang w:val="en-US"/>
        </w:rPr>
        <w:t>that maintain social distancing.</w:t>
      </w:r>
    </w:p>
    <w:p w:rsidR="00570028" w:rsidRPr="00570028" w:rsidRDefault="00570028" w:rsidP="00852359">
      <w:pPr>
        <w:spacing w:after="0"/>
        <w:jc w:val="both"/>
        <w:rPr>
          <w:rFonts w:ascii="Arial" w:eastAsia="Times New Roman" w:hAnsi="Arial" w:cs="Arial"/>
          <w:bCs/>
          <w:sz w:val="32"/>
          <w:szCs w:val="32"/>
          <w:lang w:val="en-US"/>
        </w:rPr>
      </w:pPr>
    </w:p>
    <w:p w:rsidR="00852359" w:rsidRDefault="00852359" w:rsidP="00852359">
      <w:pPr>
        <w:spacing w:after="0"/>
        <w:jc w:val="both"/>
        <w:rPr>
          <w:rFonts w:ascii="Arial" w:eastAsia="Times New Roman" w:hAnsi="Arial" w:cs="Arial"/>
          <w:b/>
          <w:bCs/>
          <w:sz w:val="32"/>
          <w:szCs w:val="32"/>
          <w:lang w:val="en-US"/>
        </w:rPr>
      </w:pPr>
      <w:r w:rsidRPr="00690A51">
        <w:rPr>
          <w:rFonts w:ascii="Arial" w:eastAsia="Times New Roman" w:hAnsi="Arial" w:cs="Arial"/>
          <w:b/>
          <w:bCs/>
          <w:sz w:val="32"/>
          <w:szCs w:val="32"/>
          <w:lang w:val="en-US"/>
        </w:rPr>
        <w:t>Infrastructure and Furniture</w:t>
      </w:r>
      <w:r>
        <w:rPr>
          <w:rFonts w:ascii="Arial" w:eastAsia="Times New Roman" w:hAnsi="Arial" w:cs="Arial"/>
          <w:b/>
          <w:bCs/>
          <w:sz w:val="32"/>
          <w:szCs w:val="32"/>
          <w:lang w:val="en-US"/>
        </w:rPr>
        <w:t>:</w:t>
      </w:r>
    </w:p>
    <w:p w:rsidR="00852359" w:rsidRPr="00690A51" w:rsidRDefault="00852359" w:rsidP="00852359">
      <w:pPr>
        <w:spacing w:after="0"/>
        <w:jc w:val="both"/>
        <w:rPr>
          <w:rFonts w:ascii="Arial" w:eastAsia="Times New Roman" w:hAnsi="Arial" w:cs="Arial"/>
          <w:sz w:val="32"/>
          <w:szCs w:val="32"/>
        </w:rPr>
      </w:pPr>
    </w:p>
    <w:p w:rsidR="00852359" w:rsidRPr="00B00EA9" w:rsidRDefault="00581925" w:rsidP="00B00EA9">
      <w:pPr>
        <w:numPr>
          <w:ilvl w:val="1"/>
          <w:numId w:val="3"/>
        </w:numPr>
        <w:tabs>
          <w:tab w:val="clear" w:pos="1440"/>
          <w:tab w:val="num" w:pos="0"/>
        </w:tabs>
        <w:spacing w:after="0"/>
        <w:ind w:left="567" w:hanging="567"/>
        <w:jc w:val="both"/>
        <w:rPr>
          <w:rFonts w:ascii="Arial" w:eastAsia="Times New Roman" w:hAnsi="Arial" w:cs="Arial"/>
          <w:sz w:val="32"/>
          <w:szCs w:val="32"/>
        </w:rPr>
      </w:pPr>
      <w:r w:rsidRPr="00690A51">
        <w:rPr>
          <w:rFonts w:ascii="Arial" w:eastAsia="Times New Roman" w:hAnsi="Arial" w:cs="Arial"/>
          <w:sz w:val="32"/>
          <w:szCs w:val="32"/>
          <w:lang w:val="en-US"/>
        </w:rPr>
        <w:t>Saniti</w:t>
      </w:r>
      <w:r>
        <w:rPr>
          <w:rFonts w:ascii="Arial" w:eastAsia="Times New Roman" w:hAnsi="Arial" w:cs="Arial"/>
          <w:sz w:val="32"/>
          <w:szCs w:val="32"/>
          <w:lang w:val="en-US"/>
        </w:rPr>
        <w:t>z</w:t>
      </w:r>
      <w:r w:rsidRPr="00690A51">
        <w:rPr>
          <w:rFonts w:ascii="Arial" w:eastAsia="Times New Roman" w:hAnsi="Arial" w:cs="Arial"/>
          <w:sz w:val="32"/>
          <w:szCs w:val="32"/>
          <w:lang w:val="en-US"/>
        </w:rPr>
        <w:t>e</w:t>
      </w:r>
      <w:r w:rsidR="00852359" w:rsidRPr="00690A51">
        <w:rPr>
          <w:rFonts w:ascii="Arial" w:eastAsia="Times New Roman" w:hAnsi="Arial" w:cs="Arial"/>
          <w:sz w:val="32"/>
          <w:szCs w:val="32"/>
          <w:lang w:val="en-US"/>
        </w:rPr>
        <w:t xml:space="preserve"> classroom</w:t>
      </w:r>
      <w:r w:rsidR="00852359">
        <w:rPr>
          <w:rFonts w:ascii="Arial" w:eastAsia="Times New Roman" w:hAnsi="Arial" w:cs="Arial"/>
          <w:sz w:val="32"/>
          <w:szCs w:val="32"/>
          <w:lang w:val="en-US"/>
        </w:rPr>
        <w:t>s</w:t>
      </w:r>
      <w:r w:rsidR="00852359" w:rsidRPr="00690A51">
        <w:rPr>
          <w:rFonts w:ascii="Arial" w:eastAsia="Times New Roman" w:hAnsi="Arial" w:cs="Arial"/>
          <w:sz w:val="32"/>
          <w:szCs w:val="32"/>
          <w:lang w:val="en-US"/>
        </w:rPr>
        <w:t xml:space="preserve"> </w:t>
      </w:r>
      <w:r w:rsidR="00852359" w:rsidRPr="00690A51">
        <w:rPr>
          <w:rFonts w:ascii="Arial" w:eastAsia="Times New Roman" w:hAnsi="Arial" w:cs="Arial"/>
          <w:b/>
          <w:bCs/>
          <w:sz w:val="32"/>
          <w:szCs w:val="32"/>
          <w:lang w:val="en-US"/>
        </w:rPr>
        <w:t>prior</w:t>
      </w:r>
      <w:r w:rsidR="00852359" w:rsidRPr="00690A51">
        <w:rPr>
          <w:rFonts w:ascii="Arial" w:eastAsia="Times New Roman" w:hAnsi="Arial" w:cs="Arial"/>
          <w:sz w:val="32"/>
          <w:szCs w:val="32"/>
          <w:lang w:val="en-US"/>
        </w:rPr>
        <w:t xml:space="preserve"> to </w:t>
      </w:r>
      <w:r w:rsidR="00852359">
        <w:rPr>
          <w:rFonts w:ascii="Arial" w:eastAsia="Times New Roman" w:hAnsi="Arial" w:cs="Arial"/>
          <w:sz w:val="32"/>
          <w:szCs w:val="32"/>
          <w:lang w:val="en-US"/>
        </w:rPr>
        <w:t xml:space="preserve">the </w:t>
      </w:r>
      <w:r w:rsidR="00852359" w:rsidRPr="00690A51">
        <w:rPr>
          <w:rFonts w:ascii="Arial" w:eastAsia="Times New Roman" w:hAnsi="Arial" w:cs="Arial"/>
          <w:sz w:val="32"/>
          <w:szCs w:val="32"/>
          <w:lang w:val="en-US"/>
        </w:rPr>
        <w:t>start of school day</w:t>
      </w:r>
      <w:r w:rsidR="00852359">
        <w:rPr>
          <w:rFonts w:ascii="Arial" w:eastAsia="Times New Roman" w:hAnsi="Arial" w:cs="Arial"/>
          <w:sz w:val="32"/>
          <w:szCs w:val="32"/>
          <w:lang w:val="en-US"/>
        </w:rPr>
        <w:t>;</w:t>
      </w:r>
    </w:p>
    <w:p w:rsidR="00852359" w:rsidRPr="00B00EA9" w:rsidRDefault="00581925" w:rsidP="00B00EA9">
      <w:pPr>
        <w:numPr>
          <w:ilvl w:val="1"/>
          <w:numId w:val="3"/>
        </w:numPr>
        <w:tabs>
          <w:tab w:val="clear" w:pos="1440"/>
          <w:tab w:val="num" w:pos="0"/>
        </w:tabs>
        <w:spacing w:after="0"/>
        <w:ind w:left="567" w:hanging="567"/>
        <w:jc w:val="both"/>
        <w:rPr>
          <w:rFonts w:ascii="Arial" w:eastAsia="Times New Roman" w:hAnsi="Arial" w:cs="Arial"/>
          <w:sz w:val="32"/>
          <w:szCs w:val="32"/>
        </w:rPr>
      </w:pPr>
      <w:r w:rsidRPr="00690A51">
        <w:rPr>
          <w:rFonts w:ascii="Arial" w:eastAsia="Times New Roman" w:hAnsi="Arial" w:cs="Arial"/>
          <w:sz w:val="32"/>
          <w:szCs w:val="32"/>
          <w:lang w:val="en-US"/>
        </w:rPr>
        <w:t>saniti</w:t>
      </w:r>
      <w:r>
        <w:rPr>
          <w:rFonts w:ascii="Arial" w:eastAsia="Times New Roman" w:hAnsi="Arial" w:cs="Arial"/>
          <w:sz w:val="32"/>
          <w:szCs w:val="32"/>
          <w:lang w:val="en-US"/>
        </w:rPr>
        <w:t>z</w:t>
      </w:r>
      <w:r w:rsidRPr="00690A51">
        <w:rPr>
          <w:rFonts w:ascii="Arial" w:eastAsia="Times New Roman" w:hAnsi="Arial" w:cs="Arial"/>
          <w:sz w:val="32"/>
          <w:szCs w:val="32"/>
          <w:lang w:val="en-US"/>
        </w:rPr>
        <w:t>e</w:t>
      </w:r>
      <w:r w:rsidR="00852359" w:rsidRPr="00690A51">
        <w:rPr>
          <w:rFonts w:ascii="Arial" w:eastAsia="Times New Roman" w:hAnsi="Arial" w:cs="Arial"/>
          <w:sz w:val="32"/>
          <w:szCs w:val="32"/>
          <w:lang w:val="en-US"/>
        </w:rPr>
        <w:t xml:space="preserve"> hands on </w:t>
      </w:r>
      <w:r w:rsidR="00852359" w:rsidRPr="00690A51">
        <w:rPr>
          <w:rFonts w:ascii="Arial" w:eastAsia="Times New Roman" w:hAnsi="Arial" w:cs="Arial"/>
          <w:b/>
          <w:bCs/>
          <w:sz w:val="32"/>
          <w:szCs w:val="32"/>
          <w:lang w:val="en-US"/>
        </w:rPr>
        <w:t>entering</w:t>
      </w:r>
      <w:r w:rsidR="00852359" w:rsidRPr="00690A51">
        <w:rPr>
          <w:rFonts w:ascii="Arial" w:eastAsia="Times New Roman" w:hAnsi="Arial" w:cs="Arial"/>
          <w:sz w:val="32"/>
          <w:szCs w:val="32"/>
          <w:lang w:val="en-US"/>
        </w:rPr>
        <w:t xml:space="preserve"> of classroom</w:t>
      </w:r>
      <w:r w:rsidR="00852359">
        <w:rPr>
          <w:rFonts w:ascii="Arial" w:eastAsia="Times New Roman" w:hAnsi="Arial" w:cs="Arial"/>
          <w:sz w:val="32"/>
          <w:szCs w:val="32"/>
          <w:lang w:val="en-US"/>
        </w:rPr>
        <w:t>s;</w:t>
      </w:r>
    </w:p>
    <w:p w:rsidR="00852359" w:rsidRPr="00B00EA9" w:rsidRDefault="00852359" w:rsidP="00B00EA9">
      <w:pPr>
        <w:numPr>
          <w:ilvl w:val="1"/>
          <w:numId w:val="3"/>
        </w:numPr>
        <w:tabs>
          <w:tab w:val="clear" w:pos="1440"/>
          <w:tab w:val="num" w:pos="0"/>
        </w:tabs>
        <w:spacing w:after="0"/>
        <w:ind w:left="567" w:hanging="567"/>
        <w:jc w:val="both"/>
        <w:rPr>
          <w:rFonts w:ascii="Arial" w:eastAsia="Times New Roman" w:hAnsi="Arial" w:cs="Arial"/>
          <w:sz w:val="32"/>
          <w:szCs w:val="32"/>
        </w:rPr>
      </w:pPr>
      <w:r w:rsidRPr="00690A51">
        <w:rPr>
          <w:rFonts w:ascii="Arial" w:eastAsia="Times New Roman" w:hAnsi="Arial" w:cs="Arial"/>
          <w:sz w:val="32"/>
          <w:szCs w:val="32"/>
          <w:lang w:val="en-US"/>
        </w:rPr>
        <w:t xml:space="preserve">Limit </w:t>
      </w:r>
      <w:r w:rsidRPr="00690A51">
        <w:rPr>
          <w:rFonts w:ascii="Arial" w:eastAsia="Times New Roman" w:hAnsi="Arial" w:cs="Arial"/>
          <w:b/>
          <w:bCs/>
          <w:sz w:val="32"/>
          <w:szCs w:val="32"/>
          <w:lang w:val="en-US"/>
        </w:rPr>
        <w:t>movement</w:t>
      </w:r>
      <w:r w:rsidRPr="00690A51">
        <w:rPr>
          <w:rFonts w:ascii="Arial" w:eastAsia="Times New Roman" w:hAnsi="Arial" w:cs="Arial"/>
          <w:sz w:val="32"/>
          <w:szCs w:val="32"/>
          <w:lang w:val="en-US"/>
        </w:rPr>
        <w:t xml:space="preserve"> of learners between classes</w:t>
      </w:r>
      <w:r>
        <w:rPr>
          <w:rFonts w:ascii="Arial" w:eastAsia="Times New Roman" w:hAnsi="Arial" w:cs="Arial"/>
          <w:sz w:val="32"/>
          <w:szCs w:val="32"/>
          <w:lang w:val="en-US"/>
        </w:rPr>
        <w:t>; and</w:t>
      </w:r>
    </w:p>
    <w:p w:rsidR="00852359" w:rsidRPr="00690A51" w:rsidRDefault="00852359" w:rsidP="00852359">
      <w:pPr>
        <w:numPr>
          <w:ilvl w:val="1"/>
          <w:numId w:val="3"/>
        </w:numPr>
        <w:tabs>
          <w:tab w:val="clear" w:pos="1440"/>
          <w:tab w:val="num" w:pos="0"/>
        </w:tabs>
        <w:spacing w:after="0"/>
        <w:ind w:left="567" w:hanging="567"/>
        <w:jc w:val="both"/>
        <w:rPr>
          <w:rFonts w:ascii="Arial" w:eastAsia="Times New Roman" w:hAnsi="Arial" w:cs="Arial"/>
          <w:sz w:val="32"/>
          <w:szCs w:val="32"/>
        </w:rPr>
      </w:pPr>
      <w:r w:rsidRPr="00690A51">
        <w:rPr>
          <w:rFonts w:ascii="Arial" w:eastAsia="Times New Roman" w:hAnsi="Arial" w:cs="Arial"/>
          <w:sz w:val="32"/>
          <w:szCs w:val="32"/>
          <w:lang w:val="en-US"/>
        </w:rPr>
        <w:t xml:space="preserve">No </w:t>
      </w:r>
      <w:r w:rsidRPr="00690A51">
        <w:rPr>
          <w:rFonts w:ascii="Arial" w:eastAsia="Times New Roman" w:hAnsi="Arial" w:cs="Arial"/>
          <w:b/>
          <w:bCs/>
          <w:sz w:val="32"/>
          <w:szCs w:val="32"/>
          <w:lang w:val="en-US"/>
        </w:rPr>
        <w:t>clustering</w:t>
      </w:r>
      <w:r w:rsidRPr="00690A51">
        <w:rPr>
          <w:rFonts w:ascii="Arial" w:eastAsia="Times New Roman" w:hAnsi="Arial" w:cs="Arial"/>
          <w:sz w:val="32"/>
          <w:szCs w:val="32"/>
          <w:lang w:val="en-US"/>
        </w:rPr>
        <w:t xml:space="preserve"> of desks in classrooms</w:t>
      </w:r>
      <w:r>
        <w:rPr>
          <w:rFonts w:ascii="Arial" w:eastAsia="Times New Roman" w:hAnsi="Arial" w:cs="Arial"/>
          <w:sz w:val="32"/>
          <w:szCs w:val="32"/>
          <w:lang w:val="en-US"/>
        </w:rPr>
        <w:t>.</w:t>
      </w:r>
    </w:p>
    <w:p w:rsidR="00852359" w:rsidRDefault="00852359" w:rsidP="00852359">
      <w:pPr>
        <w:spacing w:after="0"/>
        <w:jc w:val="both"/>
        <w:rPr>
          <w:rFonts w:ascii="Arial" w:eastAsia="Times New Roman" w:hAnsi="Arial" w:cs="Arial"/>
          <w:bCs/>
          <w:sz w:val="32"/>
          <w:szCs w:val="32"/>
          <w:lang w:val="en-US"/>
        </w:rPr>
      </w:pPr>
    </w:p>
    <w:p w:rsidR="00852359" w:rsidRDefault="00852359" w:rsidP="00852359">
      <w:pPr>
        <w:spacing w:after="0"/>
        <w:jc w:val="both"/>
        <w:rPr>
          <w:rFonts w:ascii="Arial" w:eastAsia="Times New Roman" w:hAnsi="Arial" w:cs="Arial"/>
          <w:b/>
          <w:bCs/>
          <w:sz w:val="32"/>
          <w:szCs w:val="32"/>
          <w:lang w:val="en-US"/>
        </w:rPr>
      </w:pPr>
      <w:r w:rsidRPr="00690A51">
        <w:rPr>
          <w:rFonts w:ascii="Arial" w:eastAsia="Times New Roman" w:hAnsi="Arial" w:cs="Arial"/>
          <w:b/>
          <w:bCs/>
          <w:sz w:val="32"/>
          <w:szCs w:val="32"/>
          <w:lang w:val="en-US"/>
        </w:rPr>
        <w:t>Transport</w:t>
      </w:r>
      <w:r>
        <w:rPr>
          <w:rFonts w:ascii="Arial" w:eastAsia="Times New Roman" w:hAnsi="Arial" w:cs="Arial"/>
          <w:b/>
          <w:bCs/>
          <w:sz w:val="32"/>
          <w:szCs w:val="32"/>
          <w:lang w:val="en-US"/>
        </w:rPr>
        <w:t>:</w:t>
      </w:r>
    </w:p>
    <w:p w:rsidR="00852359" w:rsidRPr="00690A51" w:rsidRDefault="00852359" w:rsidP="00852359">
      <w:pPr>
        <w:spacing w:after="0"/>
        <w:jc w:val="both"/>
        <w:rPr>
          <w:rFonts w:ascii="Arial" w:eastAsia="Times New Roman" w:hAnsi="Arial" w:cs="Arial"/>
          <w:sz w:val="32"/>
          <w:szCs w:val="32"/>
        </w:rPr>
      </w:pPr>
    </w:p>
    <w:p w:rsidR="00852359" w:rsidRPr="00B00EA9" w:rsidRDefault="00852359" w:rsidP="00B00EA9">
      <w:pPr>
        <w:numPr>
          <w:ilvl w:val="1"/>
          <w:numId w:val="4"/>
        </w:numPr>
        <w:tabs>
          <w:tab w:val="clear" w:pos="1440"/>
        </w:tabs>
        <w:spacing w:after="0"/>
        <w:ind w:left="567" w:hanging="567"/>
        <w:jc w:val="both"/>
        <w:rPr>
          <w:rFonts w:ascii="Arial" w:eastAsia="Times New Roman" w:hAnsi="Arial" w:cs="Arial"/>
          <w:sz w:val="32"/>
          <w:szCs w:val="32"/>
        </w:rPr>
      </w:pPr>
      <w:r>
        <w:rPr>
          <w:rFonts w:ascii="Arial" w:eastAsia="Times New Roman" w:hAnsi="Arial" w:cs="Arial"/>
          <w:sz w:val="32"/>
          <w:szCs w:val="32"/>
          <w:lang w:val="en-US"/>
        </w:rPr>
        <w:t>We are working with the</w:t>
      </w:r>
      <w:r w:rsidRPr="00690A51">
        <w:rPr>
          <w:rFonts w:ascii="Arial" w:eastAsia="Times New Roman" w:hAnsi="Arial" w:cs="Arial"/>
          <w:sz w:val="32"/>
          <w:szCs w:val="32"/>
          <w:lang w:val="en-US"/>
        </w:rPr>
        <w:t xml:space="preserve"> D</w:t>
      </w:r>
      <w:r>
        <w:rPr>
          <w:rFonts w:ascii="Arial" w:eastAsia="Times New Roman" w:hAnsi="Arial" w:cs="Arial"/>
          <w:sz w:val="32"/>
          <w:szCs w:val="32"/>
          <w:lang w:val="en-US"/>
        </w:rPr>
        <w:t xml:space="preserve">epartment </w:t>
      </w:r>
      <w:r w:rsidRPr="00690A51">
        <w:rPr>
          <w:rFonts w:ascii="Arial" w:eastAsia="Times New Roman" w:hAnsi="Arial" w:cs="Arial"/>
          <w:sz w:val="32"/>
          <w:szCs w:val="32"/>
          <w:lang w:val="en-US"/>
        </w:rPr>
        <w:t>o</w:t>
      </w:r>
      <w:r>
        <w:rPr>
          <w:rFonts w:ascii="Arial" w:eastAsia="Times New Roman" w:hAnsi="Arial" w:cs="Arial"/>
          <w:sz w:val="32"/>
          <w:szCs w:val="32"/>
          <w:lang w:val="en-US"/>
        </w:rPr>
        <w:t xml:space="preserve">f </w:t>
      </w:r>
      <w:r w:rsidRPr="00690A51">
        <w:rPr>
          <w:rFonts w:ascii="Arial" w:eastAsia="Times New Roman" w:hAnsi="Arial" w:cs="Arial"/>
          <w:sz w:val="32"/>
          <w:szCs w:val="32"/>
          <w:lang w:val="en-US"/>
        </w:rPr>
        <w:t>T</w:t>
      </w:r>
      <w:r>
        <w:rPr>
          <w:rFonts w:ascii="Arial" w:eastAsia="Times New Roman" w:hAnsi="Arial" w:cs="Arial"/>
          <w:sz w:val="32"/>
          <w:szCs w:val="32"/>
          <w:lang w:val="en-US"/>
        </w:rPr>
        <w:t>ransport</w:t>
      </w:r>
      <w:r w:rsidRPr="00690A51">
        <w:rPr>
          <w:rFonts w:ascii="Arial" w:eastAsia="Times New Roman" w:hAnsi="Arial" w:cs="Arial"/>
          <w:sz w:val="32"/>
          <w:szCs w:val="32"/>
          <w:lang w:val="en-US"/>
        </w:rPr>
        <w:t xml:space="preserve"> to ensure that </w:t>
      </w:r>
      <w:r w:rsidRPr="00690A51">
        <w:rPr>
          <w:rFonts w:ascii="Arial" w:eastAsia="Times New Roman" w:hAnsi="Arial" w:cs="Arial"/>
          <w:b/>
          <w:bCs/>
          <w:sz w:val="32"/>
          <w:szCs w:val="32"/>
          <w:lang w:val="en-US"/>
        </w:rPr>
        <w:t xml:space="preserve">buses are </w:t>
      </w:r>
      <w:r w:rsidR="00581925" w:rsidRPr="00690A51">
        <w:rPr>
          <w:rFonts w:ascii="Arial" w:eastAsia="Times New Roman" w:hAnsi="Arial" w:cs="Arial"/>
          <w:b/>
          <w:bCs/>
          <w:sz w:val="32"/>
          <w:szCs w:val="32"/>
          <w:lang w:val="en-US"/>
        </w:rPr>
        <w:t>saniti</w:t>
      </w:r>
      <w:r w:rsidR="00581925">
        <w:rPr>
          <w:rFonts w:ascii="Arial" w:eastAsia="Times New Roman" w:hAnsi="Arial" w:cs="Arial"/>
          <w:b/>
          <w:bCs/>
          <w:sz w:val="32"/>
          <w:szCs w:val="32"/>
          <w:lang w:val="en-US"/>
        </w:rPr>
        <w:t>z</w:t>
      </w:r>
      <w:r w:rsidR="00581925" w:rsidRPr="00690A51">
        <w:rPr>
          <w:rFonts w:ascii="Arial" w:eastAsia="Times New Roman" w:hAnsi="Arial" w:cs="Arial"/>
          <w:b/>
          <w:bCs/>
          <w:sz w:val="32"/>
          <w:szCs w:val="32"/>
          <w:lang w:val="en-US"/>
        </w:rPr>
        <w:t>ed</w:t>
      </w:r>
      <w:r w:rsidRPr="00690A51">
        <w:rPr>
          <w:rFonts w:ascii="Arial" w:eastAsia="Times New Roman" w:hAnsi="Arial" w:cs="Arial"/>
          <w:b/>
          <w:bCs/>
          <w:sz w:val="32"/>
          <w:szCs w:val="32"/>
          <w:lang w:val="en-US"/>
        </w:rPr>
        <w:t xml:space="preserve"> </w:t>
      </w:r>
      <w:r w:rsidRPr="00690A51">
        <w:rPr>
          <w:rFonts w:ascii="Arial" w:eastAsia="Times New Roman" w:hAnsi="Arial" w:cs="Arial"/>
          <w:sz w:val="32"/>
          <w:szCs w:val="32"/>
          <w:lang w:val="en-US"/>
        </w:rPr>
        <w:t xml:space="preserve">prior to start of </w:t>
      </w:r>
      <w:r w:rsidR="0013677C">
        <w:rPr>
          <w:rFonts w:ascii="Arial" w:eastAsia="Times New Roman" w:hAnsi="Arial" w:cs="Arial"/>
          <w:sz w:val="32"/>
          <w:szCs w:val="32"/>
          <w:lang w:val="en-US"/>
        </w:rPr>
        <w:t xml:space="preserve">all </w:t>
      </w:r>
      <w:r w:rsidRPr="00690A51">
        <w:rPr>
          <w:rFonts w:ascii="Arial" w:eastAsia="Times New Roman" w:hAnsi="Arial" w:cs="Arial"/>
          <w:sz w:val="32"/>
          <w:szCs w:val="32"/>
          <w:lang w:val="en-US"/>
        </w:rPr>
        <w:t>trip</w:t>
      </w:r>
      <w:r w:rsidR="0013677C">
        <w:rPr>
          <w:rFonts w:ascii="Arial" w:eastAsia="Times New Roman" w:hAnsi="Arial" w:cs="Arial"/>
          <w:sz w:val="32"/>
          <w:szCs w:val="32"/>
          <w:lang w:val="en-US"/>
        </w:rPr>
        <w:t>s</w:t>
      </w:r>
      <w:r>
        <w:rPr>
          <w:rFonts w:ascii="Arial" w:eastAsia="Times New Roman" w:hAnsi="Arial" w:cs="Arial"/>
          <w:sz w:val="32"/>
          <w:szCs w:val="32"/>
          <w:lang w:val="en-US"/>
        </w:rPr>
        <w:t>;</w:t>
      </w:r>
    </w:p>
    <w:p w:rsidR="00852359" w:rsidRPr="00B00EA9" w:rsidRDefault="00852359" w:rsidP="00B00EA9">
      <w:pPr>
        <w:numPr>
          <w:ilvl w:val="1"/>
          <w:numId w:val="4"/>
        </w:numPr>
        <w:tabs>
          <w:tab w:val="clear" w:pos="1440"/>
        </w:tabs>
        <w:spacing w:after="0"/>
        <w:ind w:left="567" w:hanging="567"/>
        <w:jc w:val="both"/>
        <w:rPr>
          <w:rFonts w:ascii="Arial" w:eastAsia="Times New Roman" w:hAnsi="Arial" w:cs="Arial"/>
          <w:sz w:val="32"/>
          <w:szCs w:val="32"/>
        </w:rPr>
      </w:pPr>
      <w:r>
        <w:rPr>
          <w:rFonts w:ascii="Arial" w:eastAsia="Times New Roman" w:hAnsi="Arial" w:cs="Arial"/>
          <w:sz w:val="32"/>
          <w:szCs w:val="32"/>
          <w:lang w:val="en-US"/>
        </w:rPr>
        <w:t xml:space="preserve">Everybody to </w:t>
      </w:r>
      <w:r w:rsidR="00581925">
        <w:rPr>
          <w:rFonts w:ascii="Arial" w:eastAsia="Times New Roman" w:hAnsi="Arial" w:cs="Arial"/>
          <w:sz w:val="32"/>
          <w:szCs w:val="32"/>
          <w:lang w:val="en-US"/>
        </w:rPr>
        <w:t>s</w:t>
      </w:r>
      <w:r w:rsidR="00581925" w:rsidRPr="00690A51">
        <w:rPr>
          <w:rFonts w:ascii="Arial" w:eastAsia="Times New Roman" w:hAnsi="Arial" w:cs="Arial"/>
          <w:sz w:val="32"/>
          <w:szCs w:val="32"/>
          <w:lang w:val="en-US"/>
        </w:rPr>
        <w:t>aniti</w:t>
      </w:r>
      <w:r w:rsidR="00581925">
        <w:rPr>
          <w:rFonts w:ascii="Arial" w:eastAsia="Times New Roman" w:hAnsi="Arial" w:cs="Arial"/>
          <w:sz w:val="32"/>
          <w:szCs w:val="32"/>
          <w:lang w:val="en-US"/>
        </w:rPr>
        <w:t>z</w:t>
      </w:r>
      <w:r w:rsidR="00581925" w:rsidRPr="00690A51">
        <w:rPr>
          <w:rFonts w:ascii="Arial" w:eastAsia="Times New Roman" w:hAnsi="Arial" w:cs="Arial"/>
          <w:sz w:val="32"/>
          <w:szCs w:val="32"/>
          <w:lang w:val="en-US"/>
        </w:rPr>
        <w:t>e</w:t>
      </w:r>
      <w:r w:rsidRPr="00690A51">
        <w:rPr>
          <w:rFonts w:ascii="Arial" w:eastAsia="Times New Roman" w:hAnsi="Arial" w:cs="Arial"/>
          <w:sz w:val="32"/>
          <w:szCs w:val="32"/>
          <w:lang w:val="en-US"/>
        </w:rPr>
        <w:t xml:space="preserve"> hands on </w:t>
      </w:r>
      <w:r w:rsidRPr="00690A51">
        <w:rPr>
          <w:rFonts w:ascii="Arial" w:eastAsia="Times New Roman" w:hAnsi="Arial" w:cs="Arial"/>
          <w:b/>
          <w:bCs/>
          <w:sz w:val="32"/>
          <w:szCs w:val="32"/>
          <w:lang w:val="en-US"/>
        </w:rPr>
        <w:t>entering</w:t>
      </w:r>
      <w:r w:rsidRPr="00690A51">
        <w:rPr>
          <w:rFonts w:ascii="Arial" w:eastAsia="Times New Roman" w:hAnsi="Arial" w:cs="Arial"/>
          <w:sz w:val="32"/>
          <w:szCs w:val="32"/>
          <w:lang w:val="en-US"/>
        </w:rPr>
        <w:t xml:space="preserve"> of </w:t>
      </w:r>
      <w:r w:rsidR="0013677C">
        <w:rPr>
          <w:rFonts w:ascii="Arial" w:eastAsia="Times New Roman" w:hAnsi="Arial" w:cs="Arial"/>
          <w:sz w:val="32"/>
          <w:szCs w:val="32"/>
          <w:lang w:val="en-US"/>
        </w:rPr>
        <w:t xml:space="preserve">the </w:t>
      </w:r>
      <w:r w:rsidRPr="00690A51">
        <w:rPr>
          <w:rFonts w:ascii="Arial" w:eastAsia="Times New Roman" w:hAnsi="Arial" w:cs="Arial"/>
          <w:sz w:val="32"/>
          <w:szCs w:val="32"/>
          <w:lang w:val="en-US"/>
        </w:rPr>
        <w:t>bus</w:t>
      </w:r>
      <w:r w:rsidR="0013677C">
        <w:rPr>
          <w:rFonts w:ascii="Arial" w:eastAsia="Times New Roman" w:hAnsi="Arial" w:cs="Arial"/>
          <w:sz w:val="32"/>
          <w:szCs w:val="32"/>
          <w:lang w:val="en-US"/>
        </w:rPr>
        <w:t>es</w:t>
      </w:r>
      <w:r>
        <w:rPr>
          <w:rFonts w:ascii="Arial" w:eastAsia="Times New Roman" w:hAnsi="Arial" w:cs="Arial"/>
          <w:sz w:val="32"/>
          <w:szCs w:val="32"/>
          <w:lang w:val="en-US"/>
        </w:rPr>
        <w:t>;</w:t>
      </w:r>
    </w:p>
    <w:p w:rsidR="00852359" w:rsidRPr="00B00EA9" w:rsidRDefault="0013677C" w:rsidP="00B00EA9">
      <w:pPr>
        <w:numPr>
          <w:ilvl w:val="1"/>
          <w:numId w:val="4"/>
        </w:numPr>
        <w:tabs>
          <w:tab w:val="clear" w:pos="1440"/>
        </w:tabs>
        <w:spacing w:after="0"/>
        <w:ind w:left="567" w:hanging="567"/>
        <w:jc w:val="both"/>
        <w:rPr>
          <w:rFonts w:ascii="Arial" w:eastAsia="Times New Roman" w:hAnsi="Arial" w:cs="Arial"/>
          <w:sz w:val="32"/>
          <w:szCs w:val="32"/>
        </w:rPr>
      </w:pPr>
      <w:r>
        <w:rPr>
          <w:rFonts w:ascii="Arial" w:eastAsia="Times New Roman" w:hAnsi="Arial" w:cs="Arial"/>
          <w:sz w:val="32"/>
          <w:szCs w:val="32"/>
          <w:lang w:val="en-US"/>
        </w:rPr>
        <w:t xml:space="preserve">The </w:t>
      </w:r>
      <w:r w:rsidR="00852359" w:rsidRPr="00690A51">
        <w:rPr>
          <w:rFonts w:ascii="Arial" w:eastAsia="Times New Roman" w:hAnsi="Arial" w:cs="Arial"/>
          <w:b/>
          <w:bCs/>
          <w:sz w:val="32"/>
          <w:szCs w:val="32"/>
          <w:lang w:val="en-US"/>
        </w:rPr>
        <w:t>distance</w:t>
      </w:r>
      <w:r w:rsidR="00852359" w:rsidRPr="00690A51">
        <w:rPr>
          <w:rFonts w:ascii="Arial" w:eastAsia="Times New Roman" w:hAnsi="Arial" w:cs="Arial"/>
          <w:sz w:val="32"/>
          <w:szCs w:val="32"/>
          <w:lang w:val="en-US"/>
        </w:rPr>
        <w:t xml:space="preserve"> between learners in </w:t>
      </w:r>
      <w:r w:rsidR="00852359">
        <w:rPr>
          <w:rFonts w:ascii="Arial" w:eastAsia="Times New Roman" w:hAnsi="Arial" w:cs="Arial"/>
          <w:sz w:val="32"/>
          <w:szCs w:val="32"/>
          <w:lang w:val="en-US"/>
        </w:rPr>
        <w:t xml:space="preserve">the </w:t>
      </w:r>
      <w:r w:rsidR="00852359" w:rsidRPr="00690A51">
        <w:rPr>
          <w:rFonts w:ascii="Arial" w:eastAsia="Times New Roman" w:hAnsi="Arial" w:cs="Arial"/>
          <w:sz w:val="32"/>
          <w:szCs w:val="32"/>
          <w:lang w:val="en-US"/>
        </w:rPr>
        <w:t>bus</w:t>
      </w:r>
      <w:r>
        <w:rPr>
          <w:rFonts w:ascii="Arial" w:eastAsia="Times New Roman" w:hAnsi="Arial" w:cs="Arial"/>
          <w:sz w:val="32"/>
          <w:szCs w:val="32"/>
          <w:lang w:val="en-US"/>
        </w:rPr>
        <w:t>es must be managed</w:t>
      </w:r>
      <w:r w:rsidR="00852359">
        <w:rPr>
          <w:rFonts w:ascii="Arial" w:eastAsia="Times New Roman" w:hAnsi="Arial" w:cs="Arial"/>
          <w:sz w:val="32"/>
          <w:szCs w:val="32"/>
          <w:lang w:val="en-US"/>
        </w:rPr>
        <w:t>; and</w:t>
      </w:r>
    </w:p>
    <w:p w:rsidR="00B00EA9" w:rsidRDefault="0013677C" w:rsidP="00FA297C">
      <w:pPr>
        <w:numPr>
          <w:ilvl w:val="1"/>
          <w:numId w:val="4"/>
        </w:numPr>
        <w:tabs>
          <w:tab w:val="clear" w:pos="1440"/>
        </w:tabs>
        <w:spacing w:after="0"/>
        <w:ind w:left="567" w:hanging="567"/>
        <w:jc w:val="both"/>
        <w:rPr>
          <w:rFonts w:ascii="Arial" w:eastAsia="Times New Roman" w:hAnsi="Arial" w:cs="Arial"/>
          <w:sz w:val="32"/>
          <w:szCs w:val="32"/>
        </w:rPr>
      </w:pPr>
      <w:r>
        <w:rPr>
          <w:rFonts w:ascii="Arial" w:eastAsia="Times New Roman" w:hAnsi="Arial" w:cs="Arial"/>
          <w:sz w:val="32"/>
          <w:szCs w:val="32"/>
          <w:lang w:val="en-US"/>
        </w:rPr>
        <w:t>The</w:t>
      </w:r>
      <w:r w:rsidR="00852359" w:rsidRPr="00690A51">
        <w:rPr>
          <w:rFonts w:ascii="Arial" w:eastAsia="Times New Roman" w:hAnsi="Arial" w:cs="Arial"/>
          <w:sz w:val="32"/>
          <w:szCs w:val="32"/>
          <w:lang w:val="en-US"/>
        </w:rPr>
        <w:t xml:space="preserve"> </w:t>
      </w:r>
      <w:r w:rsidR="00852359" w:rsidRPr="00690A51">
        <w:rPr>
          <w:rFonts w:ascii="Arial" w:eastAsia="Times New Roman" w:hAnsi="Arial" w:cs="Arial"/>
          <w:b/>
          <w:bCs/>
          <w:sz w:val="32"/>
          <w:szCs w:val="32"/>
          <w:lang w:val="en-US"/>
        </w:rPr>
        <w:t>wearing of masks</w:t>
      </w:r>
      <w:r w:rsidR="00852359" w:rsidRPr="00263F0F">
        <w:rPr>
          <w:rFonts w:ascii="Arial" w:eastAsia="Times New Roman" w:hAnsi="Arial" w:cs="Arial"/>
          <w:bCs/>
          <w:sz w:val="32"/>
          <w:szCs w:val="32"/>
          <w:lang w:val="en-US"/>
        </w:rPr>
        <w:t xml:space="preserve"> </w:t>
      </w:r>
      <w:r w:rsidR="00852359" w:rsidRPr="00690A51">
        <w:rPr>
          <w:rFonts w:ascii="Arial" w:eastAsia="Times New Roman" w:hAnsi="Arial" w:cs="Arial"/>
          <w:sz w:val="32"/>
          <w:szCs w:val="32"/>
          <w:lang w:val="en-US"/>
        </w:rPr>
        <w:t>throughout the school day, starting before boarding transport</w:t>
      </w:r>
      <w:r>
        <w:rPr>
          <w:rFonts w:ascii="Arial" w:eastAsia="Times New Roman" w:hAnsi="Arial" w:cs="Arial"/>
          <w:sz w:val="32"/>
          <w:szCs w:val="32"/>
          <w:lang w:val="en-US"/>
        </w:rPr>
        <w:t xml:space="preserve">, is </w:t>
      </w:r>
      <w:r w:rsidRPr="0013677C">
        <w:rPr>
          <w:rFonts w:ascii="Arial" w:eastAsia="Times New Roman" w:hAnsi="Arial" w:cs="Arial"/>
          <w:b/>
          <w:sz w:val="32"/>
          <w:szCs w:val="32"/>
          <w:lang w:val="en-US"/>
        </w:rPr>
        <w:t>compulsory</w:t>
      </w:r>
      <w:r w:rsidR="00852359">
        <w:rPr>
          <w:rFonts w:ascii="Arial" w:eastAsia="Times New Roman" w:hAnsi="Arial" w:cs="Arial"/>
          <w:sz w:val="32"/>
          <w:szCs w:val="32"/>
          <w:lang w:val="en-US"/>
        </w:rPr>
        <w:t>.</w:t>
      </w:r>
    </w:p>
    <w:p w:rsidR="00FA297C" w:rsidRPr="00FA297C" w:rsidRDefault="00FA297C" w:rsidP="00FA297C">
      <w:pPr>
        <w:spacing w:after="0"/>
        <w:ind w:left="567"/>
        <w:jc w:val="both"/>
        <w:rPr>
          <w:rFonts w:ascii="Arial" w:eastAsia="Times New Roman" w:hAnsi="Arial" w:cs="Arial"/>
          <w:sz w:val="32"/>
          <w:szCs w:val="32"/>
        </w:rPr>
      </w:pPr>
    </w:p>
    <w:p w:rsidR="00B77078" w:rsidRDefault="00B77078" w:rsidP="00852359">
      <w:pPr>
        <w:spacing w:after="0"/>
        <w:ind w:left="567" w:hanging="567"/>
        <w:jc w:val="both"/>
        <w:rPr>
          <w:rFonts w:ascii="Arial" w:eastAsia="Times New Roman" w:hAnsi="Arial" w:cs="Arial"/>
          <w:b/>
          <w:sz w:val="32"/>
          <w:szCs w:val="32"/>
          <w:lang w:val="en-US"/>
        </w:rPr>
      </w:pPr>
      <w:r w:rsidRPr="00B77078">
        <w:rPr>
          <w:rFonts w:ascii="Arial" w:eastAsia="Times New Roman" w:hAnsi="Arial" w:cs="Arial"/>
          <w:b/>
          <w:sz w:val="32"/>
          <w:szCs w:val="32"/>
          <w:lang w:val="en-US"/>
        </w:rPr>
        <w:t>Remedial measures</w:t>
      </w:r>
    </w:p>
    <w:p w:rsidR="00B77078" w:rsidRDefault="00B77078" w:rsidP="00852359">
      <w:pPr>
        <w:spacing w:after="0"/>
        <w:ind w:left="567" w:hanging="567"/>
        <w:jc w:val="both"/>
        <w:rPr>
          <w:rFonts w:ascii="Arial" w:eastAsia="Times New Roman" w:hAnsi="Arial" w:cs="Arial"/>
          <w:sz w:val="32"/>
          <w:szCs w:val="32"/>
          <w:lang w:val="en-US"/>
        </w:rPr>
      </w:pPr>
    </w:p>
    <w:p w:rsidR="00B77078" w:rsidRDefault="00B77078" w:rsidP="00B77078">
      <w:pPr>
        <w:spacing w:after="0"/>
        <w:jc w:val="both"/>
        <w:rPr>
          <w:rFonts w:ascii="Arial" w:eastAsia="Times New Roman" w:hAnsi="Arial" w:cs="Arial"/>
          <w:sz w:val="32"/>
          <w:szCs w:val="32"/>
          <w:lang w:val="en-US"/>
        </w:rPr>
      </w:pPr>
      <w:r>
        <w:rPr>
          <w:rFonts w:ascii="Arial" w:eastAsia="Times New Roman" w:hAnsi="Arial" w:cs="Arial"/>
          <w:sz w:val="32"/>
          <w:szCs w:val="32"/>
          <w:lang w:val="en-US"/>
        </w:rPr>
        <w:t xml:space="preserve">The provincial education departments have identified three thousand five hundred schools that critical water supply challenges.  These schools are spread all over the country, except for the Western Cape.  The highest numbers of these schools are in KwaZulu-Natal, Eastern Cape, Limpopo and Mpumalanga.  </w:t>
      </w:r>
    </w:p>
    <w:p w:rsidR="00B77078" w:rsidRDefault="00B77078" w:rsidP="00B77078">
      <w:pPr>
        <w:spacing w:after="0"/>
        <w:jc w:val="both"/>
        <w:rPr>
          <w:rFonts w:ascii="Arial" w:eastAsia="Times New Roman" w:hAnsi="Arial" w:cs="Arial"/>
          <w:sz w:val="32"/>
          <w:szCs w:val="32"/>
          <w:lang w:val="en-US"/>
        </w:rPr>
      </w:pPr>
    </w:p>
    <w:p w:rsidR="00B77078" w:rsidRPr="00B77078" w:rsidRDefault="00B77078" w:rsidP="00B77078">
      <w:pPr>
        <w:spacing w:after="0"/>
        <w:jc w:val="both"/>
        <w:rPr>
          <w:rFonts w:ascii="Arial" w:eastAsia="Times New Roman" w:hAnsi="Arial" w:cs="Arial"/>
          <w:sz w:val="32"/>
          <w:szCs w:val="32"/>
          <w:lang w:val="en-US"/>
        </w:rPr>
      </w:pPr>
      <w:r>
        <w:rPr>
          <w:rFonts w:ascii="Arial" w:eastAsia="Times New Roman" w:hAnsi="Arial" w:cs="Arial"/>
          <w:sz w:val="32"/>
          <w:szCs w:val="32"/>
          <w:lang w:val="en-US"/>
        </w:rPr>
        <w:t xml:space="preserve">The Department of Water and Sanitation has initiated an Emergency Water Supply programme, through which </w:t>
      </w:r>
      <w:r w:rsidRPr="00B77078">
        <w:rPr>
          <w:rFonts w:ascii="Arial" w:eastAsia="Times New Roman" w:hAnsi="Arial" w:cs="Arial"/>
          <w:b/>
          <w:sz w:val="32"/>
          <w:szCs w:val="32"/>
          <w:lang w:val="en-US"/>
        </w:rPr>
        <w:t>water tanks</w:t>
      </w:r>
      <w:r>
        <w:rPr>
          <w:rFonts w:ascii="Arial" w:eastAsia="Times New Roman" w:hAnsi="Arial" w:cs="Arial"/>
          <w:sz w:val="32"/>
          <w:szCs w:val="32"/>
          <w:lang w:val="en-US"/>
        </w:rPr>
        <w:t xml:space="preserve"> will be installed at critical supply points; and </w:t>
      </w:r>
      <w:r w:rsidRPr="00B77078">
        <w:rPr>
          <w:rFonts w:ascii="Arial" w:eastAsia="Times New Roman" w:hAnsi="Arial" w:cs="Arial"/>
          <w:b/>
          <w:sz w:val="32"/>
          <w:szCs w:val="32"/>
          <w:lang w:val="en-US"/>
        </w:rPr>
        <w:t>portable water</w:t>
      </w:r>
      <w:r>
        <w:rPr>
          <w:rFonts w:ascii="Arial" w:eastAsia="Times New Roman" w:hAnsi="Arial" w:cs="Arial"/>
          <w:sz w:val="32"/>
          <w:szCs w:val="32"/>
          <w:lang w:val="en-US"/>
        </w:rPr>
        <w:t xml:space="preserve"> will be delivered to these tanks, using </w:t>
      </w:r>
      <w:r w:rsidRPr="00B77078">
        <w:rPr>
          <w:rFonts w:ascii="Arial" w:eastAsia="Times New Roman" w:hAnsi="Arial" w:cs="Arial"/>
          <w:b/>
          <w:sz w:val="32"/>
          <w:szCs w:val="32"/>
          <w:lang w:val="en-US"/>
        </w:rPr>
        <w:t>water trucks</w:t>
      </w:r>
      <w:r>
        <w:rPr>
          <w:rFonts w:ascii="Arial" w:eastAsia="Times New Roman" w:hAnsi="Arial" w:cs="Arial"/>
          <w:sz w:val="32"/>
          <w:szCs w:val="32"/>
          <w:lang w:val="en-US"/>
        </w:rPr>
        <w:t xml:space="preserve">.  The DBE will participate in this initiative to get water tanks installed at the identified schools, and to get portable water delivered to these tanks.  </w:t>
      </w:r>
    </w:p>
    <w:p w:rsidR="00B77078" w:rsidRDefault="00B77078" w:rsidP="00852359">
      <w:pPr>
        <w:spacing w:after="0"/>
        <w:ind w:left="567" w:hanging="567"/>
        <w:jc w:val="both"/>
        <w:rPr>
          <w:rFonts w:ascii="Arial" w:eastAsia="Times New Roman" w:hAnsi="Arial" w:cs="Arial"/>
          <w:sz w:val="32"/>
          <w:szCs w:val="32"/>
          <w:lang w:val="en-US"/>
        </w:rPr>
      </w:pPr>
    </w:p>
    <w:p w:rsidR="00B77078" w:rsidRPr="00B77078" w:rsidRDefault="00B77078" w:rsidP="00F72531">
      <w:pPr>
        <w:spacing w:after="0"/>
        <w:jc w:val="both"/>
        <w:rPr>
          <w:rFonts w:ascii="Arial" w:eastAsia="Times New Roman" w:hAnsi="Arial" w:cs="Arial"/>
          <w:b/>
          <w:sz w:val="32"/>
          <w:szCs w:val="32"/>
          <w:lang w:val="en-US"/>
        </w:rPr>
      </w:pPr>
      <w:r>
        <w:rPr>
          <w:rFonts w:ascii="Arial" w:eastAsia="Times New Roman" w:hAnsi="Arial" w:cs="Arial"/>
          <w:b/>
          <w:sz w:val="32"/>
          <w:szCs w:val="32"/>
          <w:lang w:val="en-US"/>
        </w:rPr>
        <w:t>B</w:t>
      </w:r>
      <w:r w:rsidRPr="00B77078">
        <w:rPr>
          <w:rFonts w:ascii="Arial" w:eastAsia="Times New Roman" w:hAnsi="Arial" w:cs="Arial"/>
          <w:b/>
          <w:sz w:val="32"/>
          <w:szCs w:val="32"/>
          <w:lang w:val="en-US"/>
        </w:rPr>
        <w:t xml:space="preserve">asic </w:t>
      </w:r>
      <w:r>
        <w:rPr>
          <w:rFonts w:ascii="Arial" w:eastAsia="Times New Roman" w:hAnsi="Arial" w:cs="Arial"/>
          <w:b/>
          <w:sz w:val="32"/>
          <w:szCs w:val="32"/>
          <w:lang w:val="en-US"/>
        </w:rPr>
        <w:t xml:space="preserve">hygiene and </w:t>
      </w:r>
      <w:r w:rsidRPr="00B77078">
        <w:rPr>
          <w:rFonts w:ascii="Arial" w:eastAsia="Times New Roman" w:hAnsi="Arial" w:cs="Arial"/>
          <w:b/>
          <w:sz w:val="32"/>
          <w:szCs w:val="32"/>
          <w:lang w:val="en-US"/>
        </w:rPr>
        <w:t>sanitation package</w:t>
      </w:r>
    </w:p>
    <w:p w:rsidR="00B77078" w:rsidRDefault="00B77078" w:rsidP="00852359">
      <w:pPr>
        <w:spacing w:after="0"/>
        <w:ind w:left="567" w:hanging="567"/>
        <w:jc w:val="both"/>
        <w:rPr>
          <w:rFonts w:ascii="Arial" w:eastAsia="Times New Roman" w:hAnsi="Arial" w:cs="Arial"/>
          <w:sz w:val="32"/>
          <w:szCs w:val="32"/>
          <w:lang w:val="en-US"/>
        </w:rPr>
      </w:pPr>
    </w:p>
    <w:p w:rsidR="00852359" w:rsidRDefault="00852359" w:rsidP="00852359">
      <w:pPr>
        <w:spacing w:after="0"/>
        <w:jc w:val="both"/>
        <w:rPr>
          <w:rFonts w:ascii="Arial" w:eastAsia="Times New Roman" w:hAnsi="Arial" w:cs="Arial"/>
          <w:sz w:val="32"/>
          <w:szCs w:val="32"/>
          <w:lang w:val="en-US"/>
        </w:rPr>
      </w:pPr>
      <w:r w:rsidRPr="00C65B80">
        <w:rPr>
          <w:rFonts w:ascii="Arial" w:eastAsia="Times New Roman" w:hAnsi="Arial" w:cs="Arial"/>
          <w:sz w:val="32"/>
          <w:szCs w:val="32"/>
          <w:lang w:val="en-US"/>
        </w:rPr>
        <w:t xml:space="preserve">A basic and </w:t>
      </w:r>
      <w:r w:rsidRPr="00C65B80">
        <w:rPr>
          <w:rFonts w:ascii="Arial" w:eastAsia="Times New Roman" w:hAnsi="Arial" w:cs="Arial"/>
          <w:b/>
          <w:bCs/>
          <w:sz w:val="32"/>
          <w:szCs w:val="32"/>
          <w:lang w:val="en-US"/>
        </w:rPr>
        <w:t>essential hygiene</w:t>
      </w:r>
      <w:r w:rsidRPr="00263F0F">
        <w:rPr>
          <w:rFonts w:ascii="Arial" w:eastAsia="Times New Roman" w:hAnsi="Arial" w:cs="Arial"/>
          <w:bCs/>
          <w:sz w:val="32"/>
          <w:szCs w:val="32"/>
          <w:lang w:val="en-US"/>
        </w:rPr>
        <w:t xml:space="preserve"> </w:t>
      </w:r>
      <w:r w:rsidRPr="00C65B80">
        <w:rPr>
          <w:rFonts w:ascii="Arial" w:eastAsia="Times New Roman" w:hAnsi="Arial" w:cs="Arial"/>
          <w:sz w:val="32"/>
          <w:szCs w:val="32"/>
          <w:lang w:val="en-US"/>
        </w:rPr>
        <w:t xml:space="preserve">and </w:t>
      </w:r>
      <w:r w:rsidRPr="00C65B80">
        <w:rPr>
          <w:rFonts w:ascii="Arial" w:eastAsia="Times New Roman" w:hAnsi="Arial" w:cs="Arial"/>
          <w:b/>
          <w:bCs/>
          <w:sz w:val="32"/>
          <w:szCs w:val="32"/>
          <w:lang w:val="en-US"/>
        </w:rPr>
        <w:t>sanitation</w:t>
      </w:r>
      <w:r w:rsidRPr="00C65B80">
        <w:rPr>
          <w:rFonts w:ascii="Arial" w:eastAsia="Times New Roman" w:hAnsi="Arial" w:cs="Arial"/>
          <w:sz w:val="32"/>
          <w:szCs w:val="32"/>
          <w:lang w:val="en-US"/>
        </w:rPr>
        <w:t xml:space="preserve"> package has been developed, and provinces are procuring </w:t>
      </w:r>
      <w:r w:rsidR="00B77078">
        <w:rPr>
          <w:rFonts w:ascii="Arial" w:eastAsia="Times New Roman" w:hAnsi="Arial" w:cs="Arial"/>
          <w:sz w:val="32"/>
          <w:szCs w:val="32"/>
          <w:lang w:val="en-US"/>
        </w:rPr>
        <w:t xml:space="preserve">the critical </w:t>
      </w:r>
      <w:r w:rsidRPr="00C65B80">
        <w:rPr>
          <w:rFonts w:ascii="Arial" w:eastAsia="Times New Roman" w:hAnsi="Arial" w:cs="Arial"/>
          <w:sz w:val="32"/>
          <w:szCs w:val="32"/>
          <w:lang w:val="en-US"/>
        </w:rPr>
        <w:t>items.  These</w:t>
      </w:r>
      <w:r>
        <w:rPr>
          <w:rFonts w:ascii="Arial" w:eastAsia="Times New Roman" w:hAnsi="Arial" w:cs="Arial"/>
          <w:sz w:val="32"/>
          <w:szCs w:val="32"/>
          <w:lang w:val="en-US"/>
        </w:rPr>
        <w:t>,</w:t>
      </w:r>
      <w:r w:rsidRPr="00C65B80">
        <w:rPr>
          <w:rFonts w:ascii="Arial" w:eastAsia="Times New Roman" w:hAnsi="Arial" w:cs="Arial"/>
          <w:sz w:val="32"/>
          <w:szCs w:val="32"/>
          <w:lang w:val="en-US"/>
        </w:rPr>
        <w:t xml:space="preserve"> include cleaning and disinfection materials, P</w:t>
      </w:r>
      <w:r>
        <w:rPr>
          <w:rFonts w:ascii="Arial" w:eastAsia="Times New Roman" w:hAnsi="Arial" w:cs="Arial"/>
          <w:sz w:val="32"/>
          <w:szCs w:val="32"/>
          <w:lang w:val="en-US"/>
        </w:rPr>
        <w:t xml:space="preserve">ersonal </w:t>
      </w:r>
      <w:r w:rsidRPr="00C65B80">
        <w:rPr>
          <w:rFonts w:ascii="Arial" w:eastAsia="Times New Roman" w:hAnsi="Arial" w:cs="Arial"/>
          <w:sz w:val="32"/>
          <w:szCs w:val="32"/>
          <w:lang w:val="en-US"/>
        </w:rPr>
        <w:t>P</w:t>
      </w:r>
      <w:r>
        <w:rPr>
          <w:rFonts w:ascii="Arial" w:eastAsia="Times New Roman" w:hAnsi="Arial" w:cs="Arial"/>
          <w:sz w:val="32"/>
          <w:szCs w:val="32"/>
          <w:lang w:val="en-US"/>
        </w:rPr>
        <w:t xml:space="preserve">rotective </w:t>
      </w:r>
      <w:r w:rsidRPr="00C65B80">
        <w:rPr>
          <w:rFonts w:ascii="Arial" w:eastAsia="Times New Roman" w:hAnsi="Arial" w:cs="Arial"/>
          <w:sz w:val="32"/>
          <w:szCs w:val="32"/>
          <w:lang w:val="en-US"/>
        </w:rPr>
        <w:t>E</w:t>
      </w:r>
      <w:r>
        <w:rPr>
          <w:rFonts w:ascii="Arial" w:eastAsia="Times New Roman" w:hAnsi="Arial" w:cs="Arial"/>
          <w:sz w:val="32"/>
          <w:szCs w:val="32"/>
          <w:lang w:val="en-US"/>
        </w:rPr>
        <w:t>quipment (PPE)</w:t>
      </w:r>
      <w:r w:rsidRPr="00C65B80">
        <w:rPr>
          <w:rFonts w:ascii="Arial" w:eastAsia="Times New Roman" w:hAnsi="Arial" w:cs="Arial"/>
          <w:sz w:val="32"/>
          <w:szCs w:val="32"/>
          <w:lang w:val="en-US"/>
        </w:rPr>
        <w:t>, saniti</w:t>
      </w:r>
      <w:r w:rsidR="00B00EA9">
        <w:rPr>
          <w:rFonts w:ascii="Arial" w:eastAsia="Times New Roman" w:hAnsi="Arial" w:cs="Arial"/>
          <w:sz w:val="32"/>
          <w:szCs w:val="32"/>
          <w:lang w:val="en-US"/>
        </w:rPr>
        <w:t>z</w:t>
      </w:r>
      <w:r w:rsidRPr="00C65B80">
        <w:rPr>
          <w:rFonts w:ascii="Arial" w:eastAsia="Times New Roman" w:hAnsi="Arial" w:cs="Arial"/>
          <w:sz w:val="32"/>
          <w:szCs w:val="32"/>
          <w:lang w:val="en-US"/>
        </w:rPr>
        <w:t>ers, hand</w:t>
      </w:r>
      <w:r>
        <w:rPr>
          <w:rFonts w:ascii="Arial" w:eastAsia="Times New Roman" w:hAnsi="Arial" w:cs="Arial"/>
          <w:sz w:val="32"/>
          <w:szCs w:val="32"/>
          <w:lang w:val="en-US"/>
        </w:rPr>
        <w:t xml:space="preserve">-washing soap, gloves, </w:t>
      </w:r>
      <w:r w:rsidRPr="00C65B80">
        <w:rPr>
          <w:rFonts w:ascii="Arial" w:eastAsia="Times New Roman" w:hAnsi="Arial" w:cs="Arial"/>
          <w:sz w:val="32"/>
          <w:szCs w:val="32"/>
          <w:lang w:val="en-US"/>
        </w:rPr>
        <w:t xml:space="preserve">cloth masks </w:t>
      </w:r>
      <w:r>
        <w:rPr>
          <w:rFonts w:ascii="Arial" w:eastAsia="Times New Roman" w:hAnsi="Arial" w:cs="Arial"/>
          <w:sz w:val="32"/>
          <w:szCs w:val="32"/>
          <w:lang w:val="en-US"/>
        </w:rPr>
        <w:t>and thermometers.</w:t>
      </w:r>
    </w:p>
    <w:p w:rsidR="00EC471E" w:rsidRPr="00C65B80" w:rsidRDefault="00EC471E" w:rsidP="00852359">
      <w:pPr>
        <w:spacing w:after="0"/>
        <w:jc w:val="both"/>
        <w:rPr>
          <w:rFonts w:ascii="Arial" w:eastAsia="Times New Roman" w:hAnsi="Arial" w:cs="Arial"/>
          <w:sz w:val="32"/>
          <w:szCs w:val="32"/>
        </w:rPr>
      </w:pPr>
    </w:p>
    <w:p w:rsidR="00852359" w:rsidRDefault="00852359" w:rsidP="00852359">
      <w:pPr>
        <w:spacing w:after="0"/>
        <w:jc w:val="both"/>
        <w:rPr>
          <w:rFonts w:ascii="Arial" w:eastAsia="Times New Roman" w:hAnsi="Arial" w:cs="Arial"/>
          <w:sz w:val="32"/>
          <w:szCs w:val="32"/>
          <w:lang w:val="en-US"/>
        </w:rPr>
      </w:pPr>
      <w:r w:rsidRPr="00C65B80">
        <w:rPr>
          <w:rFonts w:ascii="Arial" w:eastAsia="Times New Roman" w:hAnsi="Arial" w:cs="Arial"/>
          <w:sz w:val="32"/>
          <w:szCs w:val="32"/>
          <w:lang w:val="en-US"/>
        </w:rPr>
        <w:lastRenderedPageBreak/>
        <w:t xml:space="preserve">The DBE has developed </w:t>
      </w:r>
      <w:r w:rsidRPr="00C65B80">
        <w:rPr>
          <w:rFonts w:ascii="Arial" w:eastAsia="Times New Roman" w:hAnsi="Arial" w:cs="Arial"/>
          <w:b/>
          <w:bCs/>
          <w:sz w:val="32"/>
          <w:szCs w:val="32"/>
          <w:lang w:val="en-US"/>
        </w:rPr>
        <w:t>Guidelines</w:t>
      </w:r>
      <w:r w:rsidRPr="00C65B80">
        <w:rPr>
          <w:rFonts w:ascii="Arial" w:eastAsia="Times New Roman" w:hAnsi="Arial" w:cs="Arial"/>
          <w:sz w:val="32"/>
          <w:szCs w:val="32"/>
          <w:lang w:val="en-US"/>
        </w:rPr>
        <w:t xml:space="preserve"> for schools on maintaining hygiene during the COVID-19 pandemic to provide recommendations on the proper cleaning</w:t>
      </w:r>
      <w:r>
        <w:rPr>
          <w:rFonts w:ascii="Arial" w:eastAsia="Times New Roman" w:hAnsi="Arial" w:cs="Arial"/>
          <w:sz w:val="32"/>
          <w:szCs w:val="32"/>
          <w:lang w:val="en-US"/>
        </w:rPr>
        <w:t>,</w:t>
      </w:r>
      <w:r w:rsidRPr="00C65B80">
        <w:rPr>
          <w:rFonts w:ascii="Arial" w:eastAsia="Times New Roman" w:hAnsi="Arial" w:cs="Arial"/>
          <w:sz w:val="32"/>
          <w:szCs w:val="32"/>
          <w:lang w:val="en-US"/>
        </w:rPr>
        <w:t xml:space="preserve"> and use of Personal Protective Equipment</w:t>
      </w:r>
      <w:r>
        <w:rPr>
          <w:rFonts w:ascii="Arial" w:eastAsia="Times New Roman" w:hAnsi="Arial" w:cs="Arial"/>
          <w:sz w:val="32"/>
          <w:szCs w:val="32"/>
          <w:lang w:val="en-US"/>
        </w:rPr>
        <w:t>,</w:t>
      </w:r>
      <w:r w:rsidRPr="00C65B80">
        <w:rPr>
          <w:rFonts w:ascii="Arial" w:eastAsia="Times New Roman" w:hAnsi="Arial" w:cs="Arial"/>
          <w:sz w:val="32"/>
          <w:szCs w:val="32"/>
          <w:lang w:val="en-US"/>
        </w:rPr>
        <w:t xml:space="preserve"> based on risk exposure including:</w:t>
      </w:r>
    </w:p>
    <w:p w:rsidR="00852359" w:rsidRPr="00C65B80" w:rsidRDefault="00852359" w:rsidP="00852359">
      <w:pPr>
        <w:spacing w:after="0"/>
        <w:jc w:val="both"/>
        <w:rPr>
          <w:rFonts w:ascii="Arial" w:eastAsia="Times New Roman" w:hAnsi="Arial" w:cs="Arial"/>
          <w:sz w:val="32"/>
          <w:szCs w:val="32"/>
        </w:rPr>
      </w:pPr>
    </w:p>
    <w:p w:rsidR="00852359" w:rsidRPr="00B00EA9" w:rsidRDefault="00852359" w:rsidP="00B00EA9">
      <w:pPr>
        <w:pStyle w:val="ListParagraph"/>
        <w:numPr>
          <w:ilvl w:val="0"/>
          <w:numId w:val="8"/>
        </w:numPr>
        <w:spacing w:after="0"/>
        <w:ind w:left="567" w:hanging="567"/>
        <w:jc w:val="both"/>
        <w:rPr>
          <w:rFonts w:ascii="Arial" w:eastAsia="Times New Roman" w:hAnsi="Arial" w:cs="Arial"/>
          <w:sz w:val="32"/>
          <w:szCs w:val="32"/>
        </w:rPr>
      </w:pPr>
      <w:r w:rsidRPr="00263F0F">
        <w:rPr>
          <w:rFonts w:ascii="Arial" w:eastAsia="Times New Roman" w:hAnsi="Arial" w:cs="Arial"/>
          <w:sz w:val="32"/>
          <w:szCs w:val="32"/>
        </w:rPr>
        <w:t xml:space="preserve">Basic principles of </w:t>
      </w:r>
      <w:r w:rsidRPr="00263F0F">
        <w:rPr>
          <w:rFonts w:ascii="Arial" w:eastAsia="Times New Roman" w:hAnsi="Arial" w:cs="Arial"/>
          <w:b/>
          <w:bCs/>
          <w:sz w:val="32"/>
          <w:szCs w:val="32"/>
        </w:rPr>
        <w:t>infection prevention</w:t>
      </w:r>
      <w:r w:rsidRPr="00263F0F">
        <w:rPr>
          <w:rFonts w:ascii="Arial" w:eastAsia="Times New Roman" w:hAnsi="Arial" w:cs="Arial"/>
          <w:bCs/>
          <w:sz w:val="32"/>
          <w:szCs w:val="32"/>
        </w:rPr>
        <w:t xml:space="preserve"> </w:t>
      </w:r>
      <w:r w:rsidRPr="00263F0F">
        <w:rPr>
          <w:rFonts w:ascii="Arial" w:eastAsia="Times New Roman" w:hAnsi="Arial" w:cs="Arial"/>
          <w:sz w:val="32"/>
          <w:szCs w:val="32"/>
        </w:rPr>
        <w:t>and control</w:t>
      </w:r>
      <w:r>
        <w:rPr>
          <w:rFonts w:ascii="Arial" w:eastAsia="Times New Roman" w:hAnsi="Arial" w:cs="Arial"/>
          <w:sz w:val="32"/>
          <w:szCs w:val="32"/>
        </w:rPr>
        <w:t>;</w:t>
      </w:r>
    </w:p>
    <w:p w:rsidR="00852359" w:rsidRPr="00B00EA9" w:rsidRDefault="00852359" w:rsidP="00B00EA9">
      <w:pPr>
        <w:pStyle w:val="ListParagraph"/>
        <w:numPr>
          <w:ilvl w:val="0"/>
          <w:numId w:val="8"/>
        </w:numPr>
        <w:spacing w:after="0"/>
        <w:ind w:left="567" w:hanging="567"/>
        <w:jc w:val="both"/>
        <w:rPr>
          <w:rFonts w:ascii="Arial" w:eastAsia="Times New Roman" w:hAnsi="Arial" w:cs="Arial"/>
          <w:sz w:val="32"/>
          <w:szCs w:val="32"/>
        </w:rPr>
      </w:pPr>
      <w:r w:rsidRPr="00263F0F">
        <w:rPr>
          <w:rFonts w:ascii="Arial" w:eastAsia="Times New Roman" w:hAnsi="Arial" w:cs="Arial"/>
          <w:b/>
          <w:bCs/>
          <w:sz w:val="32"/>
          <w:szCs w:val="32"/>
        </w:rPr>
        <w:t>Risk reduction</w:t>
      </w:r>
      <w:r w:rsidRPr="00263F0F">
        <w:rPr>
          <w:rFonts w:ascii="Arial" w:eastAsia="Times New Roman" w:hAnsi="Arial" w:cs="Arial"/>
          <w:sz w:val="32"/>
          <w:szCs w:val="32"/>
        </w:rPr>
        <w:t xml:space="preserve"> methods for schools, classrooms, toilets</w:t>
      </w:r>
      <w:r w:rsidR="0013677C">
        <w:rPr>
          <w:rFonts w:ascii="Arial" w:eastAsia="Times New Roman" w:hAnsi="Arial" w:cs="Arial"/>
          <w:sz w:val="32"/>
          <w:szCs w:val="32"/>
        </w:rPr>
        <w:t xml:space="preserve"> or </w:t>
      </w:r>
      <w:r w:rsidRPr="00263F0F">
        <w:rPr>
          <w:rFonts w:ascii="Arial" w:eastAsia="Times New Roman" w:hAnsi="Arial" w:cs="Arial"/>
          <w:sz w:val="32"/>
          <w:szCs w:val="32"/>
        </w:rPr>
        <w:t>bathrooms, offices, and food preparation areas;</w:t>
      </w:r>
    </w:p>
    <w:p w:rsidR="00852359" w:rsidRPr="00B00EA9" w:rsidRDefault="00852359" w:rsidP="00B00EA9">
      <w:pPr>
        <w:pStyle w:val="ListParagraph"/>
        <w:numPr>
          <w:ilvl w:val="0"/>
          <w:numId w:val="8"/>
        </w:numPr>
        <w:spacing w:after="0"/>
        <w:ind w:left="567" w:hanging="567"/>
        <w:jc w:val="both"/>
        <w:rPr>
          <w:rFonts w:ascii="Arial" w:eastAsia="Times New Roman" w:hAnsi="Arial" w:cs="Arial"/>
          <w:sz w:val="32"/>
          <w:szCs w:val="32"/>
        </w:rPr>
      </w:pPr>
      <w:r w:rsidRPr="00263F0F">
        <w:rPr>
          <w:rFonts w:ascii="Arial" w:eastAsia="Times New Roman" w:hAnsi="Arial" w:cs="Arial"/>
          <w:sz w:val="32"/>
          <w:szCs w:val="32"/>
        </w:rPr>
        <w:t xml:space="preserve">Daily </w:t>
      </w:r>
      <w:r w:rsidRPr="00263F0F">
        <w:rPr>
          <w:rFonts w:ascii="Arial" w:eastAsia="Times New Roman" w:hAnsi="Arial" w:cs="Arial"/>
          <w:b/>
          <w:bCs/>
          <w:sz w:val="32"/>
          <w:szCs w:val="32"/>
        </w:rPr>
        <w:t>duties</w:t>
      </w:r>
      <w:r w:rsidRPr="00263F0F">
        <w:rPr>
          <w:rFonts w:ascii="Arial" w:eastAsia="Times New Roman" w:hAnsi="Arial" w:cs="Arial"/>
          <w:sz w:val="32"/>
          <w:szCs w:val="32"/>
        </w:rPr>
        <w:t xml:space="preserve"> of cleaners; and</w:t>
      </w:r>
    </w:p>
    <w:p w:rsidR="00852359" w:rsidRPr="00263F0F" w:rsidRDefault="00852359" w:rsidP="00852359">
      <w:pPr>
        <w:pStyle w:val="ListParagraph"/>
        <w:numPr>
          <w:ilvl w:val="0"/>
          <w:numId w:val="8"/>
        </w:numPr>
        <w:spacing w:after="0"/>
        <w:ind w:left="567" w:hanging="567"/>
        <w:jc w:val="both"/>
        <w:rPr>
          <w:rFonts w:ascii="Arial" w:eastAsia="Times New Roman" w:hAnsi="Arial" w:cs="Arial"/>
          <w:sz w:val="32"/>
          <w:szCs w:val="32"/>
        </w:rPr>
      </w:pPr>
      <w:r w:rsidRPr="00263F0F">
        <w:rPr>
          <w:rFonts w:ascii="Arial" w:eastAsia="Times New Roman" w:hAnsi="Arial" w:cs="Arial"/>
          <w:b/>
          <w:bCs/>
          <w:sz w:val="32"/>
          <w:szCs w:val="32"/>
        </w:rPr>
        <w:t xml:space="preserve">How to use </w:t>
      </w:r>
      <w:r w:rsidRPr="00263F0F">
        <w:rPr>
          <w:rFonts w:ascii="Arial" w:eastAsia="Times New Roman" w:hAnsi="Arial" w:cs="Arial"/>
          <w:sz w:val="32"/>
          <w:szCs w:val="32"/>
        </w:rPr>
        <w:t>Personal Protective Equipment</w:t>
      </w:r>
      <w:r w:rsidRPr="00EB0275">
        <w:rPr>
          <w:rFonts w:ascii="Arial" w:eastAsia="Times New Roman" w:hAnsi="Arial" w:cs="Arial"/>
          <w:bCs/>
          <w:sz w:val="32"/>
          <w:szCs w:val="32"/>
        </w:rPr>
        <w:t>.</w:t>
      </w:r>
    </w:p>
    <w:p w:rsidR="00570028" w:rsidRDefault="00570028" w:rsidP="00852359">
      <w:pPr>
        <w:spacing w:after="0"/>
        <w:jc w:val="both"/>
        <w:rPr>
          <w:rFonts w:ascii="Arial" w:eastAsia="Times New Roman" w:hAnsi="Arial" w:cs="Arial"/>
          <w:sz w:val="32"/>
          <w:szCs w:val="32"/>
          <w:lang w:val="en-US"/>
        </w:rPr>
      </w:pPr>
    </w:p>
    <w:p w:rsidR="00852359" w:rsidRPr="001B16D5" w:rsidRDefault="00852359" w:rsidP="00852359">
      <w:pPr>
        <w:spacing w:after="0"/>
        <w:jc w:val="both"/>
        <w:rPr>
          <w:rFonts w:ascii="Arial" w:eastAsia="Times New Roman" w:hAnsi="Arial" w:cs="Arial"/>
          <w:b/>
          <w:sz w:val="32"/>
          <w:szCs w:val="32"/>
          <w:lang w:val="en-US"/>
        </w:rPr>
      </w:pPr>
      <w:r w:rsidRPr="001B16D5">
        <w:rPr>
          <w:rFonts w:ascii="Arial" w:eastAsia="Times New Roman" w:hAnsi="Arial" w:cs="Arial"/>
          <w:b/>
          <w:sz w:val="32"/>
          <w:szCs w:val="32"/>
          <w:lang w:val="en-US"/>
        </w:rPr>
        <w:t>Screening</w:t>
      </w:r>
      <w:r w:rsidR="00110C78">
        <w:rPr>
          <w:rFonts w:ascii="Arial" w:eastAsia="Times New Roman" w:hAnsi="Arial" w:cs="Arial"/>
          <w:b/>
          <w:sz w:val="32"/>
          <w:szCs w:val="32"/>
          <w:lang w:val="en-US"/>
        </w:rPr>
        <w:t xml:space="preserve"> and t</w:t>
      </w:r>
      <w:r w:rsidRPr="001B16D5">
        <w:rPr>
          <w:rFonts w:ascii="Arial" w:eastAsia="Times New Roman" w:hAnsi="Arial" w:cs="Arial"/>
          <w:b/>
          <w:sz w:val="32"/>
          <w:szCs w:val="32"/>
          <w:lang w:val="en-US"/>
        </w:rPr>
        <w:t>esting</w:t>
      </w:r>
    </w:p>
    <w:p w:rsidR="00852359" w:rsidRDefault="00852359" w:rsidP="00852359">
      <w:pPr>
        <w:spacing w:after="0"/>
        <w:jc w:val="both"/>
        <w:rPr>
          <w:rFonts w:ascii="Arial" w:eastAsia="Times New Roman" w:hAnsi="Arial" w:cs="Arial"/>
          <w:sz w:val="32"/>
          <w:szCs w:val="32"/>
          <w:lang w:val="en-US"/>
        </w:rPr>
      </w:pPr>
    </w:p>
    <w:p w:rsidR="00852359" w:rsidRPr="00FA297C" w:rsidRDefault="00852359" w:rsidP="00FA297C">
      <w:pPr>
        <w:numPr>
          <w:ilvl w:val="0"/>
          <w:numId w:val="6"/>
        </w:numPr>
        <w:tabs>
          <w:tab w:val="clear" w:pos="720"/>
        </w:tabs>
        <w:spacing w:after="0"/>
        <w:ind w:left="567" w:hanging="567"/>
        <w:jc w:val="both"/>
        <w:rPr>
          <w:rFonts w:ascii="Arial" w:eastAsia="Times New Roman" w:hAnsi="Arial" w:cs="Arial"/>
          <w:sz w:val="32"/>
          <w:szCs w:val="32"/>
        </w:rPr>
      </w:pPr>
      <w:r w:rsidRPr="001B16D5">
        <w:rPr>
          <w:rFonts w:ascii="Arial" w:eastAsia="Times New Roman" w:hAnsi="Arial" w:cs="Arial"/>
          <w:b/>
          <w:bCs/>
          <w:sz w:val="32"/>
          <w:szCs w:val="32"/>
        </w:rPr>
        <w:t xml:space="preserve">Screening </w:t>
      </w:r>
      <w:r w:rsidRPr="001B16D5">
        <w:rPr>
          <w:rFonts w:ascii="Arial" w:eastAsia="Times New Roman" w:hAnsi="Arial" w:cs="Arial"/>
          <w:sz w:val="32"/>
          <w:szCs w:val="32"/>
        </w:rPr>
        <w:t xml:space="preserve">of learners and educators will be done at </w:t>
      </w:r>
      <w:r>
        <w:rPr>
          <w:rFonts w:ascii="Arial" w:eastAsia="Times New Roman" w:hAnsi="Arial" w:cs="Arial"/>
          <w:sz w:val="32"/>
          <w:szCs w:val="32"/>
        </w:rPr>
        <w:t xml:space="preserve">the </w:t>
      </w:r>
      <w:r w:rsidRPr="001B16D5">
        <w:rPr>
          <w:rFonts w:ascii="Arial" w:eastAsia="Times New Roman" w:hAnsi="Arial" w:cs="Arial"/>
          <w:sz w:val="32"/>
          <w:szCs w:val="32"/>
        </w:rPr>
        <w:t>reopening of school</w:t>
      </w:r>
      <w:r>
        <w:rPr>
          <w:rFonts w:ascii="Arial" w:eastAsia="Times New Roman" w:hAnsi="Arial" w:cs="Arial"/>
          <w:sz w:val="32"/>
          <w:szCs w:val="32"/>
        </w:rPr>
        <w:t>s, starting with Grades 7 and 12</w:t>
      </w:r>
      <w:r w:rsidR="0013677C">
        <w:rPr>
          <w:rFonts w:ascii="Arial" w:eastAsia="Times New Roman" w:hAnsi="Arial" w:cs="Arial"/>
          <w:sz w:val="32"/>
          <w:szCs w:val="32"/>
        </w:rPr>
        <w:t xml:space="preserve">.  </w:t>
      </w:r>
      <w:r w:rsidR="0013677C" w:rsidRPr="0013677C">
        <w:rPr>
          <w:rFonts w:ascii="Arial" w:eastAsia="Times New Roman" w:hAnsi="Arial" w:cs="Arial"/>
          <w:b/>
          <w:sz w:val="32"/>
          <w:szCs w:val="32"/>
        </w:rPr>
        <w:t>T</w:t>
      </w:r>
      <w:r w:rsidRPr="0013677C">
        <w:rPr>
          <w:rFonts w:ascii="Arial" w:eastAsia="Times New Roman" w:hAnsi="Arial" w:cs="Arial"/>
          <w:b/>
          <w:sz w:val="32"/>
          <w:szCs w:val="32"/>
        </w:rPr>
        <w:t>emperature</w:t>
      </w:r>
      <w:r>
        <w:rPr>
          <w:rFonts w:ascii="Arial" w:eastAsia="Times New Roman" w:hAnsi="Arial" w:cs="Arial"/>
          <w:sz w:val="32"/>
          <w:szCs w:val="32"/>
        </w:rPr>
        <w:t xml:space="preserve"> </w:t>
      </w:r>
      <w:r w:rsidRPr="001B16D5">
        <w:rPr>
          <w:rFonts w:ascii="Arial" w:eastAsia="Times New Roman" w:hAnsi="Arial" w:cs="Arial"/>
          <w:sz w:val="32"/>
          <w:szCs w:val="32"/>
        </w:rPr>
        <w:t>check</w:t>
      </w:r>
      <w:r>
        <w:rPr>
          <w:rFonts w:ascii="Arial" w:eastAsia="Times New Roman" w:hAnsi="Arial" w:cs="Arial"/>
          <w:sz w:val="32"/>
          <w:szCs w:val="32"/>
        </w:rPr>
        <w:t>s will be administered; and</w:t>
      </w:r>
    </w:p>
    <w:p w:rsidR="00852359" w:rsidRPr="001B16D5" w:rsidRDefault="00852359" w:rsidP="00852359">
      <w:pPr>
        <w:numPr>
          <w:ilvl w:val="0"/>
          <w:numId w:val="6"/>
        </w:numPr>
        <w:tabs>
          <w:tab w:val="clear" w:pos="720"/>
        </w:tabs>
        <w:spacing w:after="0"/>
        <w:ind w:left="567" w:hanging="567"/>
        <w:jc w:val="both"/>
        <w:rPr>
          <w:rFonts w:ascii="Arial" w:eastAsia="Times New Roman" w:hAnsi="Arial" w:cs="Arial"/>
          <w:sz w:val="32"/>
          <w:szCs w:val="32"/>
        </w:rPr>
      </w:pPr>
      <w:r w:rsidRPr="001B16D5">
        <w:rPr>
          <w:rFonts w:ascii="Arial" w:eastAsia="Times New Roman" w:hAnsi="Arial" w:cs="Arial"/>
          <w:sz w:val="32"/>
          <w:szCs w:val="32"/>
          <w:lang w:val="en-GB"/>
        </w:rPr>
        <w:t xml:space="preserve">Learners or staff members </w:t>
      </w:r>
      <w:r>
        <w:rPr>
          <w:rFonts w:ascii="Arial" w:eastAsia="Times New Roman" w:hAnsi="Arial" w:cs="Arial"/>
          <w:sz w:val="32"/>
          <w:szCs w:val="32"/>
          <w:lang w:val="en-GB"/>
        </w:rPr>
        <w:t>who</w:t>
      </w:r>
      <w:r w:rsidRPr="001B16D5">
        <w:rPr>
          <w:rFonts w:ascii="Arial" w:eastAsia="Times New Roman" w:hAnsi="Arial" w:cs="Arial"/>
          <w:sz w:val="32"/>
          <w:szCs w:val="32"/>
          <w:lang w:val="en-GB"/>
        </w:rPr>
        <w:t xml:space="preserve"> present with </w:t>
      </w:r>
      <w:r w:rsidR="0013677C">
        <w:rPr>
          <w:rFonts w:ascii="Arial" w:eastAsia="Times New Roman" w:hAnsi="Arial" w:cs="Arial"/>
          <w:b/>
          <w:bCs/>
          <w:sz w:val="32"/>
          <w:szCs w:val="32"/>
          <w:lang w:val="en-GB"/>
        </w:rPr>
        <w:t xml:space="preserve">raised </w:t>
      </w:r>
      <w:r w:rsidRPr="001B16D5">
        <w:rPr>
          <w:rFonts w:ascii="Arial" w:eastAsia="Times New Roman" w:hAnsi="Arial" w:cs="Arial"/>
          <w:b/>
          <w:bCs/>
          <w:sz w:val="32"/>
          <w:szCs w:val="32"/>
          <w:lang w:val="en-GB"/>
        </w:rPr>
        <w:t>temperature</w:t>
      </w:r>
      <w:r w:rsidRPr="00263F0F">
        <w:rPr>
          <w:rFonts w:ascii="Arial" w:eastAsia="Times New Roman" w:hAnsi="Arial" w:cs="Arial"/>
          <w:b/>
          <w:sz w:val="32"/>
          <w:szCs w:val="32"/>
          <w:lang w:val="en-GB"/>
        </w:rPr>
        <w:t>s</w:t>
      </w:r>
      <w:r>
        <w:rPr>
          <w:rFonts w:ascii="Arial" w:eastAsia="Times New Roman" w:hAnsi="Arial" w:cs="Arial"/>
          <w:sz w:val="32"/>
          <w:szCs w:val="32"/>
          <w:lang w:val="en-GB"/>
        </w:rPr>
        <w:t>,</w:t>
      </w:r>
      <w:r w:rsidRPr="00263F0F">
        <w:rPr>
          <w:rFonts w:ascii="Arial" w:eastAsia="Times New Roman" w:hAnsi="Arial" w:cs="Arial"/>
          <w:sz w:val="32"/>
          <w:szCs w:val="32"/>
          <w:lang w:val="en-GB"/>
        </w:rPr>
        <w:t xml:space="preserve"> </w:t>
      </w:r>
      <w:r w:rsidRPr="001B16D5">
        <w:rPr>
          <w:rFonts w:ascii="Arial" w:eastAsia="Times New Roman" w:hAnsi="Arial" w:cs="Arial"/>
          <w:sz w:val="32"/>
          <w:szCs w:val="32"/>
          <w:lang w:val="en-GB"/>
        </w:rPr>
        <w:t xml:space="preserve">will then be considered for </w:t>
      </w:r>
      <w:r w:rsidRPr="001B16D5">
        <w:rPr>
          <w:rFonts w:ascii="Arial" w:eastAsia="Times New Roman" w:hAnsi="Arial" w:cs="Arial"/>
          <w:b/>
          <w:bCs/>
          <w:sz w:val="32"/>
          <w:szCs w:val="32"/>
          <w:lang w:val="en-GB"/>
        </w:rPr>
        <w:t>isolation</w:t>
      </w:r>
      <w:r w:rsidRPr="001B16D5">
        <w:rPr>
          <w:rFonts w:ascii="Arial" w:eastAsia="Times New Roman" w:hAnsi="Arial" w:cs="Arial"/>
          <w:sz w:val="32"/>
          <w:szCs w:val="32"/>
          <w:lang w:val="en-GB"/>
        </w:rPr>
        <w:t xml:space="preserve"> and </w:t>
      </w:r>
      <w:r w:rsidRPr="001B16D5">
        <w:rPr>
          <w:rFonts w:ascii="Arial" w:eastAsia="Times New Roman" w:hAnsi="Arial" w:cs="Arial"/>
          <w:b/>
          <w:bCs/>
          <w:sz w:val="32"/>
          <w:szCs w:val="32"/>
          <w:lang w:val="en-GB"/>
        </w:rPr>
        <w:t>testing</w:t>
      </w:r>
      <w:r w:rsidRPr="00EB0275">
        <w:rPr>
          <w:rFonts w:ascii="Arial" w:eastAsia="Times New Roman" w:hAnsi="Arial" w:cs="Arial"/>
          <w:bCs/>
          <w:sz w:val="32"/>
          <w:szCs w:val="32"/>
          <w:lang w:val="en-GB"/>
        </w:rPr>
        <w:t>.</w:t>
      </w:r>
    </w:p>
    <w:p w:rsidR="00235880" w:rsidRPr="00570028" w:rsidRDefault="00235880" w:rsidP="0013677C">
      <w:pPr>
        <w:pStyle w:val="NoSpacing"/>
        <w:spacing w:line="276" w:lineRule="auto"/>
        <w:jc w:val="both"/>
        <w:rPr>
          <w:rFonts w:ascii="Arial" w:hAnsi="Arial" w:cs="Arial"/>
          <w:sz w:val="32"/>
          <w:szCs w:val="32"/>
          <w:lang w:val="en-GB"/>
        </w:rPr>
      </w:pPr>
    </w:p>
    <w:p w:rsidR="00122556" w:rsidRPr="00BD686D" w:rsidRDefault="00122556" w:rsidP="0013677C">
      <w:pPr>
        <w:pStyle w:val="NoSpacing"/>
        <w:spacing w:line="276" w:lineRule="auto"/>
        <w:jc w:val="both"/>
        <w:rPr>
          <w:rFonts w:ascii="Arial" w:hAnsi="Arial" w:cs="Arial"/>
          <w:b/>
          <w:sz w:val="32"/>
          <w:szCs w:val="32"/>
          <w:lang w:val="en-GB"/>
        </w:rPr>
      </w:pPr>
      <w:r w:rsidRPr="00BD686D">
        <w:rPr>
          <w:rFonts w:ascii="Arial" w:hAnsi="Arial" w:cs="Arial"/>
          <w:b/>
          <w:sz w:val="32"/>
          <w:szCs w:val="32"/>
          <w:lang w:val="en-GB"/>
        </w:rPr>
        <w:t>On the Reopening of Schools</w:t>
      </w:r>
    </w:p>
    <w:p w:rsidR="00122556" w:rsidRPr="00BD686D" w:rsidRDefault="00122556" w:rsidP="0013677C">
      <w:pPr>
        <w:pStyle w:val="NoSpacing"/>
        <w:spacing w:line="276" w:lineRule="auto"/>
        <w:jc w:val="both"/>
        <w:rPr>
          <w:rFonts w:ascii="Arial" w:hAnsi="Arial" w:cs="Arial"/>
          <w:sz w:val="32"/>
          <w:szCs w:val="32"/>
          <w:lang w:val="en-GB"/>
        </w:rPr>
      </w:pPr>
    </w:p>
    <w:p w:rsidR="008A0689" w:rsidRDefault="00122556" w:rsidP="00235880">
      <w:pPr>
        <w:pStyle w:val="NoSpacing"/>
        <w:spacing w:line="276" w:lineRule="auto"/>
        <w:jc w:val="both"/>
        <w:rPr>
          <w:rFonts w:ascii="Arial" w:hAnsi="Arial" w:cs="Arial"/>
          <w:sz w:val="32"/>
          <w:szCs w:val="32"/>
          <w:lang w:val="en-GB"/>
        </w:rPr>
      </w:pPr>
      <w:r w:rsidRPr="00BD686D">
        <w:rPr>
          <w:rFonts w:ascii="Arial" w:hAnsi="Arial" w:cs="Arial"/>
          <w:sz w:val="32"/>
          <w:szCs w:val="32"/>
          <w:lang w:val="en-GB"/>
        </w:rPr>
        <w:t xml:space="preserve">There are preconditions for the reopening of schools. </w:t>
      </w:r>
      <w:r w:rsidR="0013677C">
        <w:rPr>
          <w:rFonts w:ascii="Arial" w:hAnsi="Arial" w:cs="Arial"/>
          <w:sz w:val="32"/>
          <w:szCs w:val="32"/>
          <w:lang w:val="en-GB"/>
        </w:rPr>
        <w:t xml:space="preserve"> </w:t>
      </w:r>
      <w:r w:rsidR="00570028">
        <w:rPr>
          <w:rFonts w:ascii="Arial" w:hAnsi="Arial" w:cs="Arial"/>
          <w:sz w:val="32"/>
          <w:szCs w:val="32"/>
          <w:lang w:val="en-GB"/>
        </w:rPr>
        <w:t xml:space="preserve">We have developed a </w:t>
      </w:r>
      <w:r w:rsidR="00570028" w:rsidRPr="00570028">
        <w:rPr>
          <w:rFonts w:ascii="Arial" w:hAnsi="Arial" w:cs="Arial"/>
          <w:b/>
          <w:sz w:val="32"/>
          <w:szCs w:val="32"/>
          <w:lang w:val="en-GB"/>
        </w:rPr>
        <w:t>curriculum recovery framework</w:t>
      </w:r>
      <w:r w:rsidR="00570028">
        <w:rPr>
          <w:rFonts w:ascii="Arial" w:hAnsi="Arial" w:cs="Arial"/>
          <w:sz w:val="32"/>
          <w:szCs w:val="32"/>
          <w:lang w:val="en-GB"/>
        </w:rPr>
        <w:t xml:space="preserve">, which is guided by the following </w:t>
      </w:r>
      <w:r w:rsidR="00570028" w:rsidRPr="00570028">
        <w:rPr>
          <w:rFonts w:ascii="Arial" w:hAnsi="Arial" w:cs="Arial"/>
          <w:b/>
          <w:sz w:val="32"/>
          <w:szCs w:val="32"/>
          <w:lang w:val="en-GB"/>
        </w:rPr>
        <w:t>principles</w:t>
      </w:r>
      <w:r w:rsidR="00570028">
        <w:rPr>
          <w:rFonts w:ascii="Arial" w:hAnsi="Arial" w:cs="Arial"/>
          <w:sz w:val="32"/>
          <w:szCs w:val="32"/>
          <w:lang w:val="en-GB"/>
        </w:rPr>
        <w:t>:</w:t>
      </w:r>
    </w:p>
    <w:p w:rsidR="008A0689" w:rsidRDefault="008A0689" w:rsidP="00570028">
      <w:pPr>
        <w:pStyle w:val="NoSpacing"/>
        <w:spacing w:line="276" w:lineRule="auto"/>
        <w:ind w:left="567" w:hanging="567"/>
        <w:jc w:val="both"/>
        <w:rPr>
          <w:rFonts w:ascii="Arial" w:hAnsi="Arial" w:cs="Arial"/>
          <w:sz w:val="32"/>
          <w:szCs w:val="32"/>
          <w:lang w:val="en-GB"/>
        </w:rPr>
      </w:pPr>
    </w:p>
    <w:p w:rsidR="00570028" w:rsidRPr="001304AA" w:rsidRDefault="00570028" w:rsidP="00570028">
      <w:pPr>
        <w:pStyle w:val="NoSpacing"/>
        <w:numPr>
          <w:ilvl w:val="0"/>
          <w:numId w:val="10"/>
        </w:numPr>
        <w:spacing w:line="276" w:lineRule="auto"/>
        <w:ind w:left="567" w:hanging="567"/>
        <w:jc w:val="both"/>
        <w:rPr>
          <w:rFonts w:ascii="Arial" w:hAnsi="Arial" w:cs="Arial"/>
          <w:sz w:val="32"/>
          <w:szCs w:val="32"/>
          <w:lang w:val="en-GB"/>
        </w:rPr>
      </w:pPr>
      <w:r w:rsidRPr="00570028">
        <w:rPr>
          <w:rFonts w:ascii="Arial" w:hAnsi="Arial" w:cs="Arial"/>
          <w:b/>
          <w:sz w:val="32"/>
          <w:szCs w:val="32"/>
          <w:lang w:val="en-GB"/>
        </w:rPr>
        <w:t>Responsiveness</w:t>
      </w:r>
      <w:r>
        <w:rPr>
          <w:rFonts w:ascii="Arial" w:hAnsi="Arial" w:cs="Arial"/>
          <w:sz w:val="32"/>
          <w:szCs w:val="32"/>
          <w:lang w:val="en-GB"/>
        </w:rPr>
        <w:t xml:space="preserve"> to the national COVD-19 programme to ensure that the national regulations, programmes and protocols are strictly adhered to;</w:t>
      </w:r>
    </w:p>
    <w:p w:rsidR="00503C6A" w:rsidRPr="00FA297C" w:rsidRDefault="00570028" w:rsidP="00503C6A">
      <w:pPr>
        <w:pStyle w:val="NoSpacing"/>
        <w:numPr>
          <w:ilvl w:val="0"/>
          <w:numId w:val="10"/>
        </w:numPr>
        <w:spacing w:line="276" w:lineRule="auto"/>
        <w:ind w:left="567" w:hanging="567"/>
        <w:jc w:val="both"/>
        <w:rPr>
          <w:rFonts w:ascii="Arial" w:hAnsi="Arial" w:cs="Arial"/>
          <w:sz w:val="32"/>
          <w:szCs w:val="32"/>
          <w:lang w:val="en-GB"/>
        </w:rPr>
      </w:pPr>
      <w:r w:rsidRPr="00503C6A">
        <w:rPr>
          <w:rFonts w:ascii="Arial" w:hAnsi="Arial" w:cs="Arial"/>
          <w:b/>
          <w:sz w:val="32"/>
          <w:szCs w:val="32"/>
          <w:lang w:val="en-GB"/>
        </w:rPr>
        <w:t>Inclusion and equity</w:t>
      </w:r>
      <w:r>
        <w:rPr>
          <w:rFonts w:ascii="Arial" w:hAnsi="Arial" w:cs="Arial"/>
          <w:sz w:val="32"/>
          <w:szCs w:val="32"/>
          <w:lang w:val="en-GB"/>
        </w:rPr>
        <w:t xml:space="preserve"> </w:t>
      </w:r>
      <w:r w:rsidR="00503C6A">
        <w:rPr>
          <w:rFonts w:ascii="Arial" w:hAnsi="Arial" w:cs="Arial"/>
          <w:sz w:val="32"/>
          <w:szCs w:val="32"/>
          <w:lang w:val="en-GB"/>
        </w:rPr>
        <w:t xml:space="preserve">to ensure that </w:t>
      </w:r>
      <w:r>
        <w:rPr>
          <w:rFonts w:ascii="Arial" w:hAnsi="Arial" w:cs="Arial"/>
          <w:sz w:val="32"/>
          <w:szCs w:val="32"/>
          <w:lang w:val="en-GB"/>
        </w:rPr>
        <w:t>all learners, and in particular the most vulnerable, access the planned programme;</w:t>
      </w:r>
    </w:p>
    <w:p w:rsidR="00503C6A" w:rsidRPr="00FA297C" w:rsidRDefault="00570028" w:rsidP="00503C6A">
      <w:pPr>
        <w:pStyle w:val="NoSpacing"/>
        <w:numPr>
          <w:ilvl w:val="0"/>
          <w:numId w:val="10"/>
        </w:numPr>
        <w:spacing w:line="276" w:lineRule="auto"/>
        <w:ind w:left="567" w:hanging="567"/>
        <w:jc w:val="both"/>
        <w:rPr>
          <w:rFonts w:ascii="Arial" w:hAnsi="Arial" w:cs="Arial"/>
          <w:sz w:val="32"/>
          <w:szCs w:val="32"/>
          <w:lang w:val="en-GB"/>
        </w:rPr>
      </w:pPr>
      <w:r w:rsidRPr="00503C6A">
        <w:rPr>
          <w:rFonts w:ascii="Arial" w:hAnsi="Arial" w:cs="Arial"/>
          <w:b/>
          <w:sz w:val="32"/>
          <w:szCs w:val="32"/>
          <w:lang w:val="en-GB"/>
        </w:rPr>
        <w:t>Targeted approach</w:t>
      </w:r>
      <w:r w:rsidR="00503C6A" w:rsidRPr="00503C6A">
        <w:rPr>
          <w:rFonts w:ascii="Arial" w:hAnsi="Arial" w:cs="Arial"/>
          <w:sz w:val="32"/>
          <w:szCs w:val="32"/>
          <w:lang w:val="en-GB"/>
        </w:rPr>
        <w:t>,</w:t>
      </w:r>
      <w:r>
        <w:rPr>
          <w:rFonts w:ascii="Arial" w:hAnsi="Arial" w:cs="Arial"/>
          <w:sz w:val="32"/>
          <w:szCs w:val="32"/>
          <w:lang w:val="en-GB"/>
        </w:rPr>
        <w:t xml:space="preserve"> taking cognisance of the unique needs of schools, phases and Grades;</w:t>
      </w:r>
    </w:p>
    <w:p w:rsidR="00503C6A" w:rsidRPr="00FA297C" w:rsidRDefault="00570028" w:rsidP="00503C6A">
      <w:pPr>
        <w:pStyle w:val="NoSpacing"/>
        <w:numPr>
          <w:ilvl w:val="0"/>
          <w:numId w:val="10"/>
        </w:numPr>
        <w:spacing w:line="276" w:lineRule="auto"/>
        <w:ind w:left="567" w:hanging="567"/>
        <w:jc w:val="both"/>
        <w:rPr>
          <w:rFonts w:ascii="Arial" w:hAnsi="Arial" w:cs="Arial"/>
          <w:sz w:val="32"/>
          <w:szCs w:val="32"/>
          <w:lang w:val="en-GB"/>
        </w:rPr>
      </w:pPr>
      <w:r w:rsidRPr="00503C6A">
        <w:rPr>
          <w:rFonts w:ascii="Arial" w:hAnsi="Arial" w:cs="Arial"/>
          <w:b/>
          <w:sz w:val="32"/>
          <w:szCs w:val="32"/>
          <w:lang w:val="en-GB"/>
        </w:rPr>
        <w:t>Size and scope</w:t>
      </w:r>
      <w:r>
        <w:rPr>
          <w:rFonts w:ascii="Arial" w:hAnsi="Arial" w:cs="Arial"/>
          <w:sz w:val="32"/>
          <w:szCs w:val="32"/>
          <w:lang w:val="en-GB"/>
        </w:rPr>
        <w:t xml:space="preserve"> </w:t>
      </w:r>
      <w:r w:rsidR="00503C6A">
        <w:rPr>
          <w:rFonts w:ascii="Arial" w:hAnsi="Arial" w:cs="Arial"/>
          <w:sz w:val="32"/>
          <w:szCs w:val="32"/>
          <w:lang w:val="en-GB"/>
        </w:rPr>
        <w:t>to ensure that the</w:t>
      </w:r>
      <w:r>
        <w:rPr>
          <w:rFonts w:ascii="Arial" w:hAnsi="Arial" w:cs="Arial"/>
          <w:sz w:val="32"/>
          <w:szCs w:val="32"/>
          <w:lang w:val="en-GB"/>
        </w:rPr>
        <w:t xml:space="preserve"> curriculum plans are determined in a flexible way, guided by the size and the scope of </w:t>
      </w:r>
      <w:r>
        <w:rPr>
          <w:rFonts w:ascii="Arial" w:hAnsi="Arial" w:cs="Arial"/>
          <w:sz w:val="32"/>
          <w:szCs w:val="32"/>
          <w:lang w:val="en-GB"/>
        </w:rPr>
        <w:lastRenderedPageBreak/>
        <w:t>the crisis</w:t>
      </w:r>
      <w:r w:rsidR="00503C6A">
        <w:rPr>
          <w:rFonts w:ascii="Arial" w:hAnsi="Arial" w:cs="Arial"/>
          <w:sz w:val="32"/>
          <w:szCs w:val="32"/>
          <w:lang w:val="en-GB"/>
        </w:rPr>
        <w:t>,</w:t>
      </w:r>
      <w:r>
        <w:rPr>
          <w:rFonts w:ascii="Arial" w:hAnsi="Arial" w:cs="Arial"/>
          <w:sz w:val="32"/>
          <w:szCs w:val="32"/>
          <w:lang w:val="en-GB"/>
        </w:rPr>
        <w:t xml:space="preserve"> a short</w:t>
      </w:r>
      <w:r w:rsidR="00503C6A">
        <w:rPr>
          <w:rFonts w:ascii="Arial" w:hAnsi="Arial" w:cs="Arial"/>
          <w:sz w:val="32"/>
          <w:szCs w:val="32"/>
          <w:lang w:val="en-GB"/>
        </w:rPr>
        <w:t>-</w:t>
      </w:r>
      <w:r>
        <w:rPr>
          <w:rFonts w:ascii="Arial" w:hAnsi="Arial" w:cs="Arial"/>
          <w:sz w:val="32"/>
          <w:szCs w:val="32"/>
          <w:lang w:val="en-GB"/>
        </w:rPr>
        <w:t xml:space="preserve"> or long-term lockdown, and the implications that this will have on teaching and learning;</w:t>
      </w:r>
    </w:p>
    <w:p w:rsidR="00503C6A" w:rsidRPr="00FA297C" w:rsidRDefault="00570028" w:rsidP="00503C6A">
      <w:pPr>
        <w:pStyle w:val="NoSpacing"/>
        <w:numPr>
          <w:ilvl w:val="0"/>
          <w:numId w:val="10"/>
        </w:numPr>
        <w:spacing w:line="276" w:lineRule="auto"/>
        <w:ind w:left="567" w:hanging="567"/>
        <w:jc w:val="both"/>
        <w:rPr>
          <w:rFonts w:ascii="Arial" w:hAnsi="Arial" w:cs="Arial"/>
          <w:sz w:val="32"/>
          <w:szCs w:val="32"/>
          <w:lang w:val="en-GB"/>
        </w:rPr>
      </w:pPr>
      <w:r w:rsidRPr="00503C6A">
        <w:rPr>
          <w:rFonts w:ascii="Arial" w:hAnsi="Arial" w:cs="Arial"/>
          <w:b/>
          <w:sz w:val="32"/>
          <w:szCs w:val="32"/>
          <w:lang w:val="en-GB"/>
        </w:rPr>
        <w:t>Partnerships</w:t>
      </w:r>
      <w:r>
        <w:rPr>
          <w:rFonts w:ascii="Arial" w:hAnsi="Arial" w:cs="Arial"/>
          <w:sz w:val="32"/>
          <w:szCs w:val="32"/>
          <w:lang w:val="en-GB"/>
        </w:rPr>
        <w:t xml:space="preserve"> </w:t>
      </w:r>
      <w:r w:rsidR="00503C6A">
        <w:rPr>
          <w:rFonts w:ascii="Arial" w:hAnsi="Arial" w:cs="Arial"/>
          <w:sz w:val="32"/>
          <w:szCs w:val="32"/>
          <w:lang w:val="en-GB"/>
        </w:rPr>
        <w:t>that promote</w:t>
      </w:r>
      <w:r>
        <w:rPr>
          <w:rFonts w:ascii="Arial" w:hAnsi="Arial" w:cs="Arial"/>
          <w:sz w:val="32"/>
          <w:szCs w:val="32"/>
          <w:lang w:val="en-GB"/>
        </w:rPr>
        <w:t xml:space="preserve"> full participation and ow</w:t>
      </w:r>
      <w:r w:rsidR="00503C6A">
        <w:rPr>
          <w:rFonts w:ascii="Arial" w:hAnsi="Arial" w:cs="Arial"/>
          <w:sz w:val="32"/>
          <w:szCs w:val="32"/>
          <w:lang w:val="en-GB"/>
        </w:rPr>
        <w:t>n</w:t>
      </w:r>
      <w:r>
        <w:rPr>
          <w:rFonts w:ascii="Arial" w:hAnsi="Arial" w:cs="Arial"/>
          <w:sz w:val="32"/>
          <w:szCs w:val="32"/>
          <w:lang w:val="en-GB"/>
        </w:rPr>
        <w:t>ership of all key stakeholders;</w:t>
      </w:r>
    </w:p>
    <w:p w:rsidR="00503C6A" w:rsidRPr="00FA297C" w:rsidRDefault="00570028" w:rsidP="00503C6A">
      <w:pPr>
        <w:pStyle w:val="NoSpacing"/>
        <w:numPr>
          <w:ilvl w:val="0"/>
          <w:numId w:val="10"/>
        </w:numPr>
        <w:spacing w:line="276" w:lineRule="auto"/>
        <w:ind w:left="567" w:hanging="567"/>
        <w:jc w:val="both"/>
        <w:rPr>
          <w:rFonts w:ascii="Arial" w:hAnsi="Arial" w:cs="Arial"/>
          <w:sz w:val="32"/>
          <w:szCs w:val="32"/>
          <w:lang w:val="en-GB"/>
        </w:rPr>
      </w:pPr>
      <w:r w:rsidRPr="00503C6A">
        <w:rPr>
          <w:rFonts w:ascii="Arial" w:hAnsi="Arial" w:cs="Arial"/>
          <w:b/>
          <w:sz w:val="32"/>
          <w:szCs w:val="32"/>
          <w:lang w:val="en-GB"/>
        </w:rPr>
        <w:t>Safety and security</w:t>
      </w:r>
      <w:r>
        <w:rPr>
          <w:rFonts w:ascii="Arial" w:hAnsi="Arial" w:cs="Arial"/>
          <w:sz w:val="32"/>
          <w:szCs w:val="32"/>
          <w:lang w:val="en-GB"/>
        </w:rPr>
        <w:t xml:space="preserve"> </w:t>
      </w:r>
      <w:r w:rsidR="00503C6A">
        <w:rPr>
          <w:rFonts w:ascii="Arial" w:hAnsi="Arial" w:cs="Arial"/>
          <w:sz w:val="32"/>
          <w:szCs w:val="32"/>
          <w:lang w:val="en-GB"/>
        </w:rPr>
        <w:t xml:space="preserve">in order to </w:t>
      </w:r>
      <w:r>
        <w:rPr>
          <w:rFonts w:ascii="Arial" w:hAnsi="Arial" w:cs="Arial"/>
          <w:sz w:val="32"/>
          <w:szCs w:val="32"/>
          <w:lang w:val="en-GB"/>
        </w:rPr>
        <w:t xml:space="preserve">maintain the safety, </w:t>
      </w:r>
      <w:r w:rsidR="00503C6A">
        <w:rPr>
          <w:rFonts w:ascii="Arial" w:hAnsi="Arial" w:cs="Arial"/>
          <w:sz w:val="32"/>
          <w:szCs w:val="32"/>
          <w:lang w:val="en-GB"/>
        </w:rPr>
        <w:t xml:space="preserve">the </w:t>
      </w:r>
      <w:r>
        <w:rPr>
          <w:rFonts w:ascii="Arial" w:hAnsi="Arial" w:cs="Arial"/>
          <w:sz w:val="32"/>
          <w:szCs w:val="32"/>
          <w:lang w:val="en-GB"/>
        </w:rPr>
        <w:t xml:space="preserve">health and </w:t>
      </w:r>
      <w:r w:rsidR="00503C6A">
        <w:rPr>
          <w:rFonts w:ascii="Arial" w:hAnsi="Arial" w:cs="Arial"/>
          <w:sz w:val="32"/>
          <w:szCs w:val="32"/>
          <w:lang w:val="en-GB"/>
        </w:rPr>
        <w:t xml:space="preserve">the </w:t>
      </w:r>
      <w:r>
        <w:rPr>
          <w:rFonts w:ascii="Arial" w:hAnsi="Arial" w:cs="Arial"/>
          <w:sz w:val="32"/>
          <w:szCs w:val="32"/>
          <w:lang w:val="en-GB"/>
        </w:rPr>
        <w:t>well-being of teachers, learners and support staff;</w:t>
      </w:r>
    </w:p>
    <w:p w:rsidR="00503C6A" w:rsidRPr="00FA297C" w:rsidRDefault="00570028" w:rsidP="00503C6A">
      <w:pPr>
        <w:pStyle w:val="NoSpacing"/>
        <w:numPr>
          <w:ilvl w:val="0"/>
          <w:numId w:val="10"/>
        </w:numPr>
        <w:spacing w:line="276" w:lineRule="auto"/>
        <w:ind w:left="567" w:hanging="567"/>
        <w:jc w:val="both"/>
        <w:rPr>
          <w:rFonts w:ascii="Arial" w:hAnsi="Arial" w:cs="Arial"/>
          <w:sz w:val="32"/>
          <w:szCs w:val="32"/>
          <w:lang w:val="en-GB"/>
        </w:rPr>
      </w:pPr>
      <w:r w:rsidRPr="00503C6A">
        <w:rPr>
          <w:rFonts w:ascii="Arial" w:hAnsi="Arial" w:cs="Arial"/>
          <w:b/>
          <w:sz w:val="32"/>
          <w:szCs w:val="32"/>
          <w:lang w:val="en-GB"/>
        </w:rPr>
        <w:t>Time management</w:t>
      </w:r>
      <w:r w:rsidR="00503C6A">
        <w:rPr>
          <w:rFonts w:ascii="Arial" w:hAnsi="Arial" w:cs="Arial"/>
          <w:sz w:val="32"/>
          <w:szCs w:val="32"/>
          <w:lang w:val="en-GB"/>
        </w:rPr>
        <w:t xml:space="preserve">, as the </w:t>
      </w:r>
      <w:r>
        <w:rPr>
          <w:rFonts w:ascii="Arial" w:hAnsi="Arial" w:cs="Arial"/>
          <w:sz w:val="32"/>
          <w:szCs w:val="32"/>
          <w:lang w:val="en-GB"/>
        </w:rPr>
        <w:t xml:space="preserve">time </w:t>
      </w:r>
      <w:r w:rsidR="00503C6A">
        <w:rPr>
          <w:rFonts w:ascii="Arial" w:hAnsi="Arial" w:cs="Arial"/>
          <w:sz w:val="32"/>
          <w:szCs w:val="32"/>
          <w:lang w:val="en-GB"/>
        </w:rPr>
        <w:t>i</w:t>
      </w:r>
      <w:r>
        <w:rPr>
          <w:rFonts w:ascii="Arial" w:hAnsi="Arial" w:cs="Arial"/>
          <w:sz w:val="32"/>
          <w:szCs w:val="32"/>
          <w:lang w:val="en-GB"/>
        </w:rPr>
        <w:t>s of essence in the recovery plan, and a focus on skills</w:t>
      </w:r>
      <w:r w:rsidR="00503C6A">
        <w:rPr>
          <w:rFonts w:ascii="Arial" w:hAnsi="Arial" w:cs="Arial"/>
          <w:sz w:val="32"/>
          <w:szCs w:val="32"/>
          <w:lang w:val="en-GB"/>
        </w:rPr>
        <w:t>,</w:t>
      </w:r>
      <w:r>
        <w:rPr>
          <w:rFonts w:ascii="Arial" w:hAnsi="Arial" w:cs="Arial"/>
          <w:sz w:val="32"/>
          <w:szCs w:val="32"/>
          <w:lang w:val="en-GB"/>
        </w:rPr>
        <w:t xml:space="preserve"> knowledge and values;</w:t>
      </w:r>
    </w:p>
    <w:p w:rsidR="00570028" w:rsidRDefault="00570028" w:rsidP="00570028">
      <w:pPr>
        <w:pStyle w:val="NoSpacing"/>
        <w:numPr>
          <w:ilvl w:val="0"/>
          <w:numId w:val="10"/>
        </w:numPr>
        <w:spacing w:line="276" w:lineRule="auto"/>
        <w:ind w:left="567" w:hanging="567"/>
        <w:jc w:val="both"/>
        <w:rPr>
          <w:rFonts w:ascii="Arial" w:hAnsi="Arial" w:cs="Arial"/>
          <w:sz w:val="32"/>
          <w:szCs w:val="32"/>
          <w:lang w:val="en-GB"/>
        </w:rPr>
      </w:pPr>
      <w:r w:rsidRPr="00503C6A">
        <w:rPr>
          <w:rFonts w:ascii="Arial" w:hAnsi="Arial" w:cs="Arial"/>
          <w:b/>
          <w:sz w:val="32"/>
          <w:szCs w:val="32"/>
          <w:lang w:val="en-GB"/>
        </w:rPr>
        <w:t xml:space="preserve">Nationally </w:t>
      </w:r>
      <w:r w:rsidR="00503C6A">
        <w:rPr>
          <w:rFonts w:ascii="Arial" w:hAnsi="Arial" w:cs="Arial"/>
          <w:b/>
          <w:sz w:val="32"/>
          <w:szCs w:val="32"/>
          <w:lang w:val="en-GB"/>
        </w:rPr>
        <w:t>coordinated approach</w:t>
      </w:r>
      <w:r w:rsidR="00503C6A">
        <w:rPr>
          <w:rFonts w:ascii="Arial" w:hAnsi="Arial" w:cs="Arial"/>
          <w:sz w:val="32"/>
          <w:szCs w:val="32"/>
          <w:lang w:val="en-GB"/>
        </w:rPr>
        <w:t xml:space="preserve">, through which, </w:t>
      </w:r>
      <w:r>
        <w:rPr>
          <w:rFonts w:ascii="Arial" w:hAnsi="Arial" w:cs="Arial"/>
          <w:sz w:val="32"/>
          <w:szCs w:val="32"/>
          <w:lang w:val="en-GB"/>
        </w:rPr>
        <w:t xml:space="preserve">the DBE will provide clear directives of what is expected of each provincial education departments, </w:t>
      </w:r>
      <w:r w:rsidR="00503C6A">
        <w:rPr>
          <w:rFonts w:ascii="Arial" w:hAnsi="Arial" w:cs="Arial"/>
          <w:sz w:val="32"/>
          <w:szCs w:val="32"/>
          <w:lang w:val="en-GB"/>
        </w:rPr>
        <w:t xml:space="preserve">followed by strict monitoring of </w:t>
      </w:r>
      <w:r>
        <w:rPr>
          <w:rFonts w:ascii="Arial" w:hAnsi="Arial" w:cs="Arial"/>
          <w:sz w:val="32"/>
          <w:szCs w:val="32"/>
          <w:lang w:val="en-GB"/>
        </w:rPr>
        <w:t>compliance to the</w:t>
      </w:r>
      <w:r w:rsidR="00503C6A">
        <w:rPr>
          <w:rFonts w:ascii="Arial" w:hAnsi="Arial" w:cs="Arial"/>
          <w:sz w:val="32"/>
          <w:szCs w:val="32"/>
          <w:lang w:val="en-GB"/>
        </w:rPr>
        <w:t xml:space="preserve"> given </w:t>
      </w:r>
      <w:r>
        <w:rPr>
          <w:rFonts w:ascii="Arial" w:hAnsi="Arial" w:cs="Arial"/>
          <w:sz w:val="32"/>
          <w:szCs w:val="32"/>
          <w:lang w:val="en-GB"/>
        </w:rPr>
        <w:t>directives.</w:t>
      </w:r>
    </w:p>
    <w:p w:rsidR="00FA297C" w:rsidRDefault="00FA297C" w:rsidP="0013677C">
      <w:pPr>
        <w:pStyle w:val="NoSpacing"/>
        <w:spacing w:line="276" w:lineRule="auto"/>
        <w:jc w:val="both"/>
        <w:rPr>
          <w:rFonts w:ascii="Arial" w:hAnsi="Arial" w:cs="Arial"/>
          <w:b/>
          <w:sz w:val="32"/>
          <w:szCs w:val="32"/>
          <w:lang w:val="en-GB"/>
        </w:rPr>
      </w:pPr>
    </w:p>
    <w:p w:rsidR="00570028" w:rsidRPr="00503C6A" w:rsidRDefault="00503C6A" w:rsidP="0013677C">
      <w:pPr>
        <w:pStyle w:val="NoSpacing"/>
        <w:spacing w:line="276" w:lineRule="auto"/>
        <w:jc w:val="both"/>
        <w:rPr>
          <w:rFonts w:ascii="Arial" w:hAnsi="Arial" w:cs="Arial"/>
          <w:b/>
          <w:sz w:val="32"/>
          <w:szCs w:val="32"/>
          <w:lang w:val="en-GB"/>
        </w:rPr>
      </w:pPr>
      <w:r w:rsidRPr="00503C6A">
        <w:rPr>
          <w:rFonts w:ascii="Arial" w:hAnsi="Arial" w:cs="Arial"/>
          <w:b/>
          <w:sz w:val="32"/>
          <w:szCs w:val="32"/>
          <w:lang w:val="en-GB"/>
        </w:rPr>
        <w:t xml:space="preserve">Orientation and training </w:t>
      </w:r>
      <w:r>
        <w:rPr>
          <w:rFonts w:ascii="Arial" w:hAnsi="Arial" w:cs="Arial"/>
          <w:b/>
          <w:sz w:val="32"/>
          <w:szCs w:val="32"/>
          <w:lang w:val="en-GB"/>
        </w:rPr>
        <w:t xml:space="preserve">as well as psychosocial support </w:t>
      </w:r>
      <w:r w:rsidRPr="00503C6A">
        <w:rPr>
          <w:rFonts w:ascii="Arial" w:hAnsi="Arial" w:cs="Arial"/>
          <w:b/>
          <w:sz w:val="32"/>
          <w:szCs w:val="32"/>
          <w:lang w:val="en-GB"/>
        </w:rPr>
        <w:t>programme</w:t>
      </w:r>
      <w:r>
        <w:rPr>
          <w:rFonts w:ascii="Arial" w:hAnsi="Arial" w:cs="Arial"/>
          <w:b/>
          <w:sz w:val="32"/>
          <w:szCs w:val="32"/>
          <w:lang w:val="en-GB"/>
        </w:rPr>
        <w:t>s</w:t>
      </w:r>
    </w:p>
    <w:p w:rsidR="00570028" w:rsidRDefault="00570028" w:rsidP="0013677C">
      <w:pPr>
        <w:pStyle w:val="NoSpacing"/>
        <w:spacing w:line="276" w:lineRule="auto"/>
        <w:jc w:val="both"/>
        <w:rPr>
          <w:rFonts w:ascii="Arial" w:hAnsi="Arial" w:cs="Arial"/>
          <w:sz w:val="32"/>
          <w:szCs w:val="32"/>
          <w:lang w:val="en-GB"/>
        </w:rPr>
      </w:pPr>
    </w:p>
    <w:p w:rsidR="00122556" w:rsidRDefault="00122556" w:rsidP="0013677C">
      <w:pPr>
        <w:pStyle w:val="NoSpacing"/>
        <w:spacing w:line="276" w:lineRule="auto"/>
        <w:jc w:val="both"/>
        <w:rPr>
          <w:rFonts w:ascii="Arial" w:hAnsi="Arial" w:cs="Arial"/>
          <w:sz w:val="32"/>
          <w:szCs w:val="32"/>
          <w:lang w:val="en-GB"/>
        </w:rPr>
      </w:pPr>
      <w:r w:rsidRPr="00BD686D">
        <w:rPr>
          <w:rFonts w:ascii="Arial" w:hAnsi="Arial" w:cs="Arial"/>
          <w:sz w:val="32"/>
          <w:szCs w:val="32"/>
          <w:lang w:val="en-GB"/>
        </w:rPr>
        <w:t xml:space="preserve">We have decided on an orientation </w:t>
      </w:r>
      <w:r w:rsidR="00110C78">
        <w:rPr>
          <w:rFonts w:ascii="Arial" w:hAnsi="Arial" w:cs="Arial"/>
          <w:sz w:val="32"/>
          <w:szCs w:val="32"/>
          <w:lang w:val="en-GB"/>
        </w:rPr>
        <w:t xml:space="preserve">and training </w:t>
      </w:r>
      <w:r w:rsidRPr="00BD686D">
        <w:rPr>
          <w:rFonts w:ascii="Arial" w:hAnsi="Arial" w:cs="Arial"/>
          <w:sz w:val="32"/>
          <w:szCs w:val="32"/>
          <w:lang w:val="en-GB"/>
        </w:rPr>
        <w:t>programme for all stakeholders in the sector.</w:t>
      </w:r>
    </w:p>
    <w:p w:rsidR="0013677C" w:rsidRPr="00BD686D" w:rsidRDefault="0013677C" w:rsidP="0013677C">
      <w:pPr>
        <w:pStyle w:val="NoSpacing"/>
        <w:spacing w:line="276" w:lineRule="auto"/>
        <w:jc w:val="both"/>
        <w:rPr>
          <w:rFonts w:ascii="Arial" w:hAnsi="Arial" w:cs="Arial"/>
          <w:sz w:val="32"/>
          <w:szCs w:val="32"/>
          <w:lang w:val="en-GB"/>
        </w:rPr>
      </w:pPr>
    </w:p>
    <w:p w:rsidR="00122556" w:rsidRDefault="00122556" w:rsidP="0013677C">
      <w:pPr>
        <w:pStyle w:val="NoSpacing"/>
        <w:spacing w:line="276" w:lineRule="auto"/>
        <w:jc w:val="both"/>
        <w:rPr>
          <w:rFonts w:ascii="Arial" w:hAnsi="Arial" w:cs="Arial"/>
          <w:sz w:val="32"/>
          <w:szCs w:val="32"/>
          <w:lang w:val="en-GB"/>
        </w:rPr>
      </w:pPr>
      <w:r w:rsidRPr="00BD686D">
        <w:rPr>
          <w:rFonts w:ascii="Arial" w:hAnsi="Arial" w:cs="Arial"/>
          <w:sz w:val="32"/>
          <w:szCs w:val="32"/>
          <w:lang w:val="en-GB"/>
        </w:rPr>
        <w:t xml:space="preserve">The purpose of the orientation and training programme is to enable learners, educators and non-teaching staff to </w:t>
      </w:r>
      <w:r w:rsidRPr="00BD686D">
        <w:rPr>
          <w:rFonts w:ascii="Arial" w:hAnsi="Arial" w:cs="Arial"/>
          <w:b/>
          <w:bCs/>
          <w:sz w:val="32"/>
          <w:szCs w:val="32"/>
          <w:lang w:val="en-GB"/>
        </w:rPr>
        <w:t>adjust</w:t>
      </w:r>
      <w:r w:rsidRPr="00BD686D">
        <w:rPr>
          <w:rFonts w:ascii="Arial" w:hAnsi="Arial" w:cs="Arial"/>
          <w:sz w:val="32"/>
          <w:szCs w:val="32"/>
          <w:lang w:val="en-GB"/>
        </w:rPr>
        <w:t xml:space="preserve"> to and become </w:t>
      </w:r>
      <w:r w:rsidRPr="00BD686D">
        <w:rPr>
          <w:rFonts w:ascii="Arial" w:hAnsi="Arial" w:cs="Arial"/>
          <w:b/>
          <w:bCs/>
          <w:sz w:val="32"/>
          <w:szCs w:val="32"/>
          <w:lang w:val="en-GB"/>
        </w:rPr>
        <w:t>familiar</w:t>
      </w:r>
      <w:r w:rsidRPr="00BD686D">
        <w:rPr>
          <w:rFonts w:ascii="Arial" w:hAnsi="Arial" w:cs="Arial"/>
          <w:sz w:val="32"/>
          <w:szCs w:val="32"/>
          <w:lang w:val="en-GB"/>
        </w:rPr>
        <w:t xml:space="preserve"> with the </w:t>
      </w:r>
      <w:r w:rsidRPr="00BD686D">
        <w:rPr>
          <w:rFonts w:ascii="Arial" w:hAnsi="Arial" w:cs="Arial"/>
          <w:b/>
          <w:bCs/>
          <w:sz w:val="32"/>
          <w:szCs w:val="32"/>
          <w:lang w:val="en-GB"/>
        </w:rPr>
        <w:t>special arrangements</w:t>
      </w:r>
      <w:r w:rsidRPr="0013677C">
        <w:rPr>
          <w:rFonts w:ascii="Arial" w:hAnsi="Arial" w:cs="Arial"/>
          <w:bCs/>
          <w:sz w:val="32"/>
          <w:szCs w:val="32"/>
          <w:lang w:val="en-GB"/>
        </w:rPr>
        <w:t xml:space="preserve"> </w:t>
      </w:r>
      <w:r w:rsidRPr="00BD686D">
        <w:rPr>
          <w:rFonts w:ascii="Arial" w:hAnsi="Arial" w:cs="Arial"/>
          <w:sz w:val="32"/>
          <w:szCs w:val="32"/>
          <w:lang w:val="en-GB"/>
        </w:rPr>
        <w:t>at schools</w:t>
      </w:r>
      <w:r w:rsidR="0013677C">
        <w:rPr>
          <w:rFonts w:ascii="Arial" w:hAnsi="Arial" w:cs="Arial"/>
          <w:sz w:val="32"/>
          <w:szCs w:val="32"/>
          <w:lang w:val="en-GB"/>
        </w:rPr>
        <w:t>,</w:t>
      </w:r>
      <w:r w:rsidRPr="00BD686D">
        <w:rPr>
          <w:rFonts w:ascii="Arial" w:hAnsi="Arial" w:cs="Arial"/>
          <w:sz w:val="32"/>
          <w:szCs w:val="32"/>
          <w:lang w:val="en-GB"/>
        </w:rPr>
        <w:t xml:space="preserve"> following the outbreak of the </w:t>
      </w:r>
      <w:r w:rsidR="0013677C">
        <w:rPr>
          <w:rFonts w:ascii="Arial" w:hAnsi="Arial" w:cs="Arial"/>
          <w:sz w:val="32"/>
          <w:szCs w:val="32"/>
          <w:lang w:val="en-GB"/>
        </w:rPr>
        <w:t>C</w:t>
      </w:r>
      <w:r w:rsidRPr="00BD686D">
        <w:rPr>
          <w:rFonts w:ascii="Arial" w:hAnsi="Arial" w:cs="Arial"/>
          <w:sz w:val="32"/>
          <w:szCs w:val="32"/>
          <w:lang w:val="en-GB"/>
        </w:rPr>
        <w:t xml:space="preserve">orona </w:t>
      </w:r>
      <w:r w:rsidR="0013677C">
        <w:rPr>
          <w:rFonts w:ascii="Arial" w:hAnsi="Arial" w:cs="Arial"/>
          <w:sz w:val="32"/>
          <w:szCs w:val="32"/>
          <w:lang w:val="en-GB"/>
        </w:rPr>
        <w:t>V</w:t>
      </w:r>
      <w:r w:rsidRPr="00BD686D">
        <w:rPr>
          <w:rFonts w:ascii="Arial" w:hAnsi="Arial" w:cs="Arial"/>
          <w:sz w:val="32"/>
          <w:szCs w:val="32"/>
          <w:lang w:val="en-GB"/>
        </w:rPr>
        <w:t>irus in South Africa.</w:t>
      </w:r>
    </w:p>
    <w:p w:rsidR="00122556" w:rsidRDefault="00122556" w:rsidP="0013677C">
      <w:pPr>
        <w:pStyle w:val="NoSpacing"/>
        <w:spacing w:line="276" w:lineRule="auto"/>
        <w:jc w:val="both"/>
        <w:rPr>
          <w:rFonts w:ascii="Arial" w:hAnsi="Arial" w:cs="Arial"/>
          <w:sz w:val="32"/>
          <w:szCs w:val="32"/>
          <w:lang w:val="en-GB"/>
        </w:rPr>
      </w:pPr>
      <w:r w:rsidRPr="00BD686D">
        <w:rPr>
          <w:rFonts w:ascii="Arial" w:hAnsi="Arial" w:cs="Arial"/>
          <w:sz w:val="32"/>
          <w:szCs w:val="32"/>
          <w:lang w:val="en-GB"/>
        </w:rPr>
        <w:t xml:space="preserve">The orientation programme provides </w:t>
      </w:r>
      <w:r w:rsidRPr="00BD686D">
        <w:rPr>
          <w:rFonts w:ascii="Arial" w:hAnsi="Arial" w:cs="Arial"/>
          <w:b/>
          <w:bCs/>
          <w:sz w:val="32"/>
          <w:szCs w:val="32"/>
          <w:lang w:val="en-GB"/>
        </w:rPr>
        <w:t>guidelines</w:t>
      </w:r>
      <w:r w:rsidRPr="00BD686D">
        <w:rPr>
          <w:rFonts w:ascii="Arial" w:hAnsi="Arial" w:cs="Arial"/>
          <w:sz w:val="32"/>
          <w:szCs w:val="32"/>
          <w:lang w:val="en-GB"/>
        </w:rPr>
        <w:t xml:space="preserve"> for </w:t>
      </w:r>
      <w:r w:rsidRPr="00BD686D">
        <w:rPr>
          <w:rFonts w:ascii="Arial" w:hAnsi="Arial" w:cs="Arial"/>
          <w:b/>
          <w:bCs/>
          <w:sz w:val="32"/>
          <w:szCs w:val="32"/>
          <w:lang w:val="en-GB"/>
        </w:rPr>
        <w:t>interaction</w:t>
      </w:r>
      <w:r w:rsidRPr="00BD686D">
        <w:rPr>
          <w:rFonts w:ascii="Arial" w:hAnsi="Arial" w:cs="Arial"/>
          <w:sz w:val="32"/>
          <w:szCs w:val="32"/>
          <w:lang w:val="en-GB"/>
        </w:rPr>
        <w:t xml:space="preserve"> with learners, parents, educators and non-teaching staff in the school community.</w:t>
      </w:r>
      <w:r w:rsidRPr="00BD686D">
        <w:rPr>
          <w:rFonts w:ascii="Arial" w:hAnsi="Arial" w:cs="Arial"/>
          <w:sz w:val="32"/>
          <w:szCs w:val="32"/>
        </w:rPr>
        <w:t xml:space="preserve"> </w:t>
      </w:r>
      <w:r w:rsidR="0013677C">
        <w:rPr>
          <w:rFonts w:ascii="Arial" w:hAnsi="Arial" w:cs="Arial"/>
          <w:sz w:val="32"/>
          <w:szCs w:val="32"/>
        </w:rPr>
        <w:t xml:space="preserve"> </w:t>
      </w:r>
      <w:r w:rsidRPr="00BD686D">
        <w:rPr>
          <w:rFonts w:ascii="Arial" w:hAnsi="Arial" w:cs="Arial"/>
          <w:sz w:val="32"/>
          <w:szCs w:val="32"/>
          <w:lang w:val="en-GB"/>
        </w:rPr>
        <w:t xml:space="preserve">All </w:t>
      </w:r>
      <w:r w:rsidRPr="00BD686D">
        <w:rPr>
          <w:rFonts w:ascii="Arial" w:hAnsi="Arial" w:cs="Arial"/>
          <w:b/>
          <w:bCs/>
          <w:sz w:val="32"/>
          <w:szCs w:val="32"/>
          <w:lang w:val="en-GB"/>
        </w:rPr>
        <w:t xml:space="preserve">learners, educators </w:t>
      </w:r>
      <w:r w:rsidRPr="00BD686D">
        <w:rPr>
          <w:rFonts w:ascii="Arial" w:hAnsi="Arial" w:cs="Arial"/>
          <w:sz w:val="32"/>
          <w:szCs w:val="32"/>
          <w:lang w:val="en-GB"/>
        </w:rPr>
        <w:t xml:space="preserve">and </w:t>
      </w:r>
      <w:r w:rsidRPr="00BD686D">
        <w:rPr>
          <w:rFonts w:ascii="Arial" w:hAnsi="Arial" w:cs="Arial"/>
          <w:b/>
          <w:bCs/>
          <w:sz w:val="32"/>
          <w:szCs w:val="32"/>
          <w:lang w:val="en-GB"/>
        </w:rPr>
        <w:t xml:space="preserve">support staff </w:t>
      </w:r>
      <w:r w:rsidRPr="00BD686D">
        <w:rPr>
          <w:rFonts w:ascii="Arial" w:hAnsi="Arial" w:cs="Arial"/>
          <w:sz w:val="32"/>
          <w:szCs w:val="32"/>
          <w:lang w:val="en-GB"/>
        </w:rPr>
        <w:t>will receive orientation and training at the start of the school reopening</w:t>
      </w:r>
      <w:r w:rsidR="0013677C">
        <w:rPr>
          <w:rFonts w:ascii="Arial" w:hAnsi="Arial" w:cs="Arial"/>
          <w:sz w:val="32"/>
          <w:szCs w:val="32"/>
          <w:lang w:val="en-GB"/>
        </w:rPr>
        <w:t>,</w:t>
      </w:r>
      <w:r w:rsidRPr="00BD686D">
        <w:rPr>
          <w:rFonts w:ascii="Arial" w:hAnsi="Arial" w:cs="Arial"/>
          <w:sz w:val="32"/>
          <w:szCs w:val="32"/>
          <w:lang w:val="en-GB"/>
        </w:rPr>
        <w:t xml:space="preserve"> commencing with Grade</w:t>
      </w:r>
      <w:r w:rsidR="0013677C">
        <w:rPr>
          <w:rFonts w:ascii="Arial" w:hAnsi="Arial" w:cs="Arial"/>
          <w:sz w:val="32"/>
          <w:szCs w:val="32"/>
          <w:lang w:val="en-GB"/>
        </w:rPr>
        <w:t>s</w:t>
      </w:r>
      <w:r w:rsidRPr="00BD686D">
        <w:rPr>
          <w:rFonts w:ascii="Arial" w:hAnsi="Arial" w:cs="Arial"/>
          <w:sz w:val="32"/>
          <w:szCs w:val="32"/>
          <w:lang w:val="en-GB"/>
        </w:rPr>
        <w:t xml:space="preserve"> 7 and 12.</w:t>
      </w:r>
    </w:p>
    <w:p w:rsidR="00122556" w:rsidRPr="00BD686D" w:rsidRDefault="00122556" w:rsidP="0013677C">
      <w:pPr>
        <w:pStyle w:val="NoSpacing"/>
        <w:spacing w:line="276" w:lineRule="auto"/>
        <w:jc w:val="both"/>
        <w:rPr>
          <w:rFonts w:ascii="Arial" w:hAnsi="Arial" w:cs="Arial"/>
          <w:sz w:val="32"/>
          <w:szCs w:val="32"/>
        </w:rPr>
      </w:pPr>
      <w:r w:rsidRPr="00BD686D">
        <w:rPr>
          <w:rFonts w:ascii="Arial" w:hAnsi="Arial" w:cs="Arial"/>
          <w:sz w:val="32"/>
          <w:szCs w:val="32"/>
          <w:lang w:val="en-GB"/>
        </w:rPr>
        <w:t>We are aware of the impact of the COVID-19 lockdown on families and society in general</w:t>
      </w:r>
      <w:r w:rsidRPr="0013677C">
        <w:rPr>
          <w:rFonts w:ascii="Arial" w:hAnsi="Arial" w:cs="Arial"/>
          <w:sz w:val="32"/>
          <w:szCs w:val="32"/>
          <w:lang w:val="en-GB"/>
        </w:rPr>
        <w:t xml:space="preserve">. </w:t>
      </w:r>
      <w:r w:rsidR="0013677C">
        <w:rPr>
          <w:rFonts w:ascii="Arial" w:hAnsi="Arial" w:cs="Arial"/>
          <w:sz w:val="32"/>
          <w:szCs w:val="32"/>
          <w:lang w:val="en-GB"/>
        </w:rPr>
        <w:t xml:space="preserve"> </w:t>
      </w:r>
      <w:r w:rsidRPr="00BD686D">
        <w:rPr>
          <w:rFonts w:ascii="Arial" w:hAnsi="Arial" w:cs="Arial"/>
          <w:sz w:val="32"/>
          <w:szCs w:val="32"/>
          <w:lang w:val="en-GB"/>
        </w:rPr>
        <w:t>It is unprecedented</w:t>
      </w:r>
      <w:r w:rsidR="0013677C">
        <w:rPr>
          <w:rFonts w:ascii="Arial" w:hAnsi="Arial" w:cs="Arial"/>
          <w:sz w:val="32"/>
          <w:szCs w:val="32"/>
          <w:lang w:val="en-GB"/>
        </w:rPr>
        <w:t>,</w:t>
      </w:r>
      <w:r w:rsidRPr="00BD686D">
        <w:rPr>
          <w:rFonts w:ascii="Arial" w:hAnsi="Arial" w:cs="Arial"/>
          <w:sz w:val="32"/>
          <w:szCs w:val="32"/>
          <w:lang w:val="en-GB"/>
        </w:rPr>
        <w:t xml:space="preserve"> and as a result</w:t>
      </w:r>
      <w:r w:rsidR="0013677C">
        <w:rPr>
          <w:rFonts w:ascii="Arial" w:hAnsi="Arial" w:cs="Arial"/>
          <w:sz w:val="32"/>
          <w:szCs w:val="32"/>
          <w:lang w:val="en-GB"/>
        </w:rPr>
        <w:t>,</w:t>
      </w:r>
      <w:r w:rsidRPr="00BD686D">
        <w:rPr>
          <w:rFonts w:ascii="Arial" w:hAnsi="Arial" w:cs="Arial"/>
          <w:sz w:val="32"/>
          <w:szCs w:val="32"/>
          <w:lang w:val="en-GB"/>
        </w:rPr>
        <w:t xml:space="preserve"> an increase in </w:t>
      </w:r>
      <w:r w:rsidRPr="00BD686D">
        <w:rPr>
          <w:rFonts w:ascii="Arial" w:hAnsi="Arial" w:cs="Arial"/>
          <w:b/>
          <w:bCs/>
          <w:sz w:val="32"/>
          <w:szCs w:val="32"/>
          <w:lang w:val="en-GB"/>
        </w:rPr>
        <w:t>social, mental, psychological and emotional difficulties</w:t>
      </w:r>
      <w:r w:rsidRPr="0013677C">
        <w:rPr>
          <w:rFonts w:ascii="Arial" w:hAnsi="Arial" w:cs="Arial"/>
          <w:bCs/>
          <w:sz w:val="32"/>
          <w:szCs w:val="32"/>
          <w:lang w:val="en-GB"/>
        </w:rPr>
        <w:t xml:space="preserve"> </w:t>
      </w:r>
      <w:r w:rsidRPr="00BD686D">
        <w:rPr>
          <w:rFonts w:ascii="Arial" w:hAnsi="Arial" w:cs="Arial"/>
          <w:sz w:val="32"/>
          <w:szCs w:val="32"/>
          <w:lang w:val="en-GB"/>
        </w:rPr>
        <w:t>amongst learners, educators and officials, is anticipated</w:t>
      </w:r>
      <w:r w:rsidR="0013677C">
        <w:rPr>
          <w:rFonts w:ascii="Arial" w:hAnsi="Arial" w:cs="Arial"/>
          <w:sz w:val="32"/>
          <w:szCs w:val="32"/>
          <w:lang w:val="en-GB"/>
        </w:rPr>
        <w:t>,</w:t>
      </w:r>
      <w:r w:rsidRPr="00BD686D">
        <w:rPr>
          <w:rFonts w:ascii="Arial" w:hAnsi="Arial" w:cs="Arial"/>
          <w:sz w:val="32"/>
          <w:szCs w:val="32"/>
          <w:lang w:val="en-GB"/>
        </w:rPr>
        <w:t xml:space="preserve"> due to losses and trauma experienced through COVID-19. </w:t>
      </w:r>
      <w:r w:rsidRPr="00BD686D">
        <w:rPr>
          <w:rFonts w:ascii="Arial" w:hAnsi="Arial" w:cs="Arial"/>
          <w:sz w:val="32"/>
          <w:szCs w:val="32"/>
        </w:rPr>
        <w:t xml:space="preserve"> </w:t>
      </w:r>
      <w:r w:rsidRPr="00BD686D">
        <w:rPr>
          <w:rFonts w:ascii="Arial" w:hAnsi="Arial" w:cs="Arial"/>
          <w:sz w:val="32"/>
          <w:szCs w:val="32"/>
          <w:lang w:val="en-US"/>
        </w:rPr>
        <w:t>Schools</w:t>
      </w:r>
      <w:r w:rsidR="0013677C">
        <w:rPr>
          <w:rFonts w:ascii="Arial" w:hAnsi="Arial" w:cs="Arial"/>
          <w:sz w:val="32"/>
          <w:szCs w:val="32"/>
          <w:lang w:val="en-US"/>
        </w:rPr>
        <w:t>,</w:t>
      </w:r>
      <w:r w:rsidRPr="00BD686D">
        <w:rPr>
          <w:rFonts w:ascii="Arial" w:hAnsi="Arial" w:cs="Arial"/>
          <w:sz w:val="32"/>
          <w:szCs w:val="32"/>
          <w:lang w:val="en-US"/>
        </w:rPr>
        <w:t xml:space="preserve"> as social institutions</w:t>
      </w:r>
      <w:r w:rsidR="0013677C">
        <w:rPr>
          <w:rFonts w:ascii="Arial" w:hAnsi="Arial" w:cs="Arial"/>
          <w:sz w:val="32"/>
          <w:szCs w:val="32"/>
          <w:lang w:val="en-US"/>
        </w:rPr>
        <w:t>,</w:t>
      </w:r>
      <w:r w:rsidRPr="00BD686D">
        <w:rPr>
          <w:rFonts w:ascii="Arial" w:hAnsi="Arial" w:cs="Arial"/>
          <w:sz w:val="32"/>
          <w:szCs w:val="32"/>
          <w:lang w:val="en-US"/>
        </w:rPr>
        <w:t xml:space="preserve"> are serviced by the Psychosocial Support </w:t>
      </w:r>
      <w:r w:rsidRPr="00BD686D">
        <w:rPr>
          <w:rFonts w:ascii="Arial" w:hAnsi="Arial" w:cs="Arial"/>
          <w:sz w:val="32"/>
          <w:szCs w:val="32"/>
          <w:lang w:val="en-US"/>
        </w:rPr>
        <w:lastRenderedPageBreak/>
        <w:t xml:space="preserve">Services of the </w:t>
      </w:r>
      <w:r w:rsidRPr="00BD686D">
        <w:rPr>
          <w:rFonts w:ascii="Arial" w:hAnsi="Arial" w:cs="Arial"/>
          <w:b/>
          <w:bCs/>
          <w:sz w:val="32"/>
          <w:szCs w:val="32"/>
          <w:lang w:val="en-US"/>
        </w:rPr>
        <w:t>Departments of Social Development</w:t>
      </w:r>
      <w:r w:rsidRPr="0013677C">
        <w:rPr>
          <w:rFonts w:ascii="Arial" w:hAnsi="Arial" w:cs="Arial"/>
          <w:bCs/>
          <w:sz w:val="32"/>
          <w:szCs w:val="32"/>
          <w:lang w:val="en-US"/>
        </w:rPr>
        <w:t xml:space="preserve"> </w:t>
      </w:r>
      <w:r w:rsidRPr="00BD686D">
        <w:rPr>
          <w:rFonts w:ascii="Arial" w:hAnsi="Arial" w:cs="Arial"/>
          <w:sz w:val="32"/>
          <w:szCs w:val="32"/>
          <w:lang w:val="en-US"/>
        </w:rPr>
        <w:t xml:space="preserve">and </w:t>
      </w:r>
      <w:r w:rsidRPr="00BD686D">
        <w:rPr>
          <w:rFonts w:ascii="Arial" w:hAnsi="Arial" w:cs="Arial"/>
          <w:b/>
          <w:bCs/>
          <w:sz w:val="32"/>
          <w:szCs w:val="32"/>
          <w:lang w:val="en-US"/>
        </w:rPr>
        <w:t>Health</w:t>
      </w:r>
      <w:r w:rsidRPr="00BD686D">
        <w:rPr>
          <w:rFonts w:ascii="Arial" w:hAnsi="Arial" w:cs="Arial"/>
          <w:sz w:val="32"/>
          <w:szCs w:val="32"/>
          <w:lang w:val="en-US"/>
        </w:rPr>
        <w:t xml:space="preserve">. We have </w:t>
      </w:r>
      <w:r w:rsidR="0013677C">
        <w:rPr>
          <w:rFonts w:ascii="Arial" w:hAnsi="Arial" w:cs="Arial"/>
          <w:sz w:val="32"/>
          <w:szCs w:val="32"/>
          <w:lang w:val="en-US"/>
        </w:rPr>
        <w:t xml:space="preserve">also </w:t>
      </w:r>
      <w:r w:rsidRPr="00BD686D">
        <w:rPr>
          <w:rFonts w:ascii="Arial" w:hAnsi="Arial" w:cs="Arial"/>
          <w:sz w:val="32"/>
          <w:szCs w:val="32"/>
          <w:lang w:val="en-US"/>
        </w:rPr>
        <w:t>been working closely with other departments in the Social Cluster.</w:t>
      </w:r>
    </w:p>
    <w:p w:rsidR="00122556" w:rsidRDefault="00122556" w:rsidP="0013677C">
      <w:pPr>
        <w:pStyle w:val="NoSpacing"/>
        <w:spacing w:line="276" w:lineRule="auto"/>
        <w:jc w:val="both"/>
        <w:rPr>
          <w:rFonts w:ascii="Arial" w:hAnsi="Arial" w:cs="Arial"/>
          <w:sz w:val="32"/>
          <w:szCs w:val="32"/>
          <w:lang w:val="en-US"/>
        </w:rPr>
      </w:pPr>
      <w:r w:rsidRPr="00BD686D">
        <w:rPr>
          <w:rFonts w:ascii="Arial" w:hAnsi="Arial" w:cs="Arial"/>
          <w:sz w:val="32"/>
          <w:szCs w:val="32"/>
          <w:lang w:val="en-US"/>
        </w:rPr>
        <w:t xml:space="preserve">In addition to these, the Basic Education Sector has </w:t>
      </w:r>
      <w:r w:rsidRPr="00503C6A">
        <w:rPr>
          <w:rFonts w:ascii="Arial" w:hAnsi="Arial" w:cs="Arial"/>
          <w:b/>
          <w:sz w:val="32"/>
          <w:szCs w:val="32"/>
          <w:lang w:val="en-US"/>
        </w:rPr>
        <w:t>p</w:t>
      </w:r>
      <w:r w:rsidRPr="00BD686D">
        <w:rPr>
          <w:rFonts w:ascii="Arial" w:hAnsi="Arial" w:cs="Arial"/>
          <w:b/>
          <w:bCs/>
          <w:sz w:val="32"/>
          <w:szCs w:val="32"/>
          <w:lang w:val="en-US"/>
        </w:rPr>
        <w:t>sychologists and social workers</w:t>
      </w:r>
      <w:r w:rsidR="0013677C">
        <w:rPr>
          <w:rFonts w:ascii="Arial" w:hAnsi="Arial" w:cs="Arial"/>
          <w:sz w:val="32"/>
          <w:szCs w:val="32"/>
          <w:lang w:val="en-US"/>
        </w:rPr>
        <w:t xml:space="preserve">, </w:t>
      </w:r>
      <w:r w:rsidRPr="00BD686D">
        <w:rPr>
          <w:rFonts w:ascii="Arial" w:hAnsi="Arial" w:cs="Arial"/>
          <w:sz w:val="32"/>
          <w:szCs w:val="32"/>
          <w:lang w:val="en-US"/>
        </w:rPr>
        <w:t xml:space="preserve">who had prior training on counseling. </w:t>
      </w:r>
      <w:r w:rsidR="0013677C">
        <w:rPr>
          <w:rFonts w:ascii="Arial" w:hAnsi="Arial" w:cs="Arial"/>
          <w:sz w:val="32"/>
          <w:szCs w:val="32"/>
          <w:lang w:val="en-US"/>
        </w:rPr>
        <w:t xml:space="preserve"> </w:t>
      </w:r>
      <w:r w:rsidRPr="00BD686D">
        <w:rPr>
          <w:rFonts w:ascii="Arial" w:hAnsi="Arial" w:cs="Arial"/>
          <w:sz w:val="32"/>
          <w:szCs w:val="32"/>
          <w:lang w:val="en-US"/>
        </w:rPr>
        <w:t>They will be able to use their skills to support schools.</w:t>
      </w:r>
      <w:r w:rsidR="0013677C">
        <w:rPr>
          <w:rFonts w:ascii="Arial" w:hAnsi="Arial" w:cs="Arial"/>
          <w:sz w:val="32"/>
          <w:szCs w:val="32"/>
          <w:lang w:val="en-US"/>
        </w:rPr>
        <w:t xml:space="preserve"> </w:t>
      </w:r>
      <w:r w:rsidRPr="00BD686D">
        <w:rPr>
          <w:rFonts w:ascii="Arial" w:hAnsi="Arial" w:cs="Arial"/>
          <w:sz w:val="32"/>
          <w:szCs w:val="32"/>
          <w:lang w:val="en-US"/>
        </w:rPr>
        <w:t xml:space="preserve"> </w:t>
      </w:r>
      <w:r w:rsidR="00A40D74" w:rsidRPr="00BD686D">
        <w:rPr>
          <w:rFonts w:ascii="Arial" w:hAnsi="Arial" w:cs="Arial"/>
          <w:sz w:val="32"/>
          <w:szCs w:val="32"/>
          <w:lang w:val="en-US"/>
        </w:rPr>
        <w:t xml:space="preserve">We are mindful of the needs of learners with disabilities. </w:t>
      </w:r>
      <w:r w:rsidR="0013677C">
        <w:rPr>
          <w:rFonts w:ascii="Arial" w:hAnsi="Arial" w:cs="Arial"/>
          <w:sz w:val="32"/>
          <w:szCs w:val="32"/>
          <w:lang w:val="en-US"/>
        </w:rPr>
        <w:t xml:space="preserve"> </w:t>
      </w:r>
      <w:r w:rsidR="00A40D74" w:rsidRPr="00BD686D">
        <w:rPr>
          <w:rFonts w:ascii="Arial" w:hAnsi="Arial" w:cs="Arial"/>
          <w:sz w:val="32"/>
          <w:szCs w:val="32"/>
          <w:lang w:val="en-US"/>
        </w:rPr>
        <w:t>The DBE is working with provinces to ensure that special schools are adequately provided for in all the plans we have put together.</w:t>
      </w:r>
    </w:p>
    <w:p w:rsidR="008A0689" w:rsidRDefault="008A0689" w:rsidP="0013677C">
      <w:pPr>
        <w:spacing w:after="0"/>
        <w:jc w:val="both"/>
        <w:rPr>
          <w:rFonts w:ascii="Arial" w:eastAsia="Times New Roman" w:hAnsi="Arial" w:cs="Arial"/>
          <w:b/>
          <w:sz w:val="32"/>
          <w:szCs w:val="32"/>
          <w:lang w:val="en-US"/>
        </w:rPr>
      </w:pPr>
    </w:p>
    <w:p w:rsidR="00122556" w:rsidRPr="00BD686D" w:rsidRDefault="00122556" w:rsidP="0013677C">
      <w:pPr>
        <w:spacing w:after="0"/>
        <w:jc w:val="both"/>
        <w:rPr>
          <w:rFonts w:ascii="Arial" w:eastAsia="Times New Roman" w:hAnsi="Arial" w:cs="Arial"/>
          <w:b/>
          <w:sz w:val="32"/>
          <w:szCs w:val="32"/>
          <w:lang w:val="en-US"/>
        </w:rPr>
      </w:pPr>
      <w:r w:rsidRPr="00BD686D">
        <w:rPr>
          <w:rFonts w:ascii="Arial" w:eastAsia="Times New Roman" w:hAnsi="Arial" w:cs="Arial"/>
          <w:b/>
          <w:sz w:val="32"/>
          <w:szCs w:val="32"/>
          <w:lang w:val="en-US"/>
        </w:rPr>
        <w:t>On the revised School Calendar</w:t>
      </w:r>
    </w:p>
    <w:p w:rsidR="00122556" w:rsidRPr="00BD686D" w:rsidRDefault="00122556" w:rsidP="0013677C">
      <w:pPr>
        <w:spacing w:after="0"/>
        <w:jc w:val="both"/>
        <w:rPr>
          <w:rFonts w:ascii="Arial" w:eastAsia="Times New Roman" w:hAnsi="Arial" w:cs="Arial"/>
          <w:sz w:val="32"/>
          <w:szCs w:val="32"/>
          <w:lang w:val="en-US"/>
        </w:rPr>
      </w:pPr>
    </w:p>
    <w:p w:rsidR="00122556" w:rsidRDefault="00122556" w:rsidP="0013677C">
      <w:pPr>
        <w:pStyle w:val="NoSpacing"/>
        <w:spacing w:line="276" w:lineRule="auto"/>
        <w:jc w:val="both"/>
        <w:rPr>
          <w:rFonts w:ascii="Arial" w:hAnsi="Arial" w:cs="Arial"/>
          <w:sz w:val="32"/>
          <w:szCs w:val="32"/>
          <w:lang w:val="en-US"/>
        </w:rPr>
      </w:pPr>
      <w:r w:rsidRPr="00BD686D">
        <w:rPr>
          <w:rFonts w:ascii="Arial" w:hAnsi="Arial" w:cs="Arial"/>
          <w:sz w:val="32"/>
          <w:szCs w:val="32"/>
          <w:lang w:val="en-US"/>
        </w:rPr>
        <w:t xml:space="preserve">As I </w:t>
      </w:r>
      <w:r w:rsidR="00503C6A">
        <w:rPr>
          <w:rFonts w:ascii="Arial" w:hAnsi="Arial" w:cs="Arial"/>
          <w:sz w:val="32"/>
          <w:szCs w:val="32"/>
          <w:lang w:val="en-US"/>
        </w:rPr>
        <w:t xml:space="preserve">had indicated </w:t>
      </w:r>
      <w:r w:rsidRPr="00BD686D">
        <w:rPr>
          <w:rFonts w:ascii="Arial" w:hAnsi="Arial" w:cs="Arial"/>
          <w:sz w:val="32"/>
          <w:szCs w:val="32"/>
          <w:lang w:val="en-US"/>
        </w:rPr>
        <w:t>earlier</w:t>
      </w:r>
      <w:r w:rsidR="00FD7C09">
        <w:rPr>
          <w:rFonts w:ascii="Arial" w:hAnsi="Arial" w:cs="Arial"/>
          <w:sz w:val="32"/>
          <w:szCs w:val="32"/>
          <w:lang w:val="en-US"/>
        </w:rPr>
        <w:t xml:space="preserve"> t</w:t>
      </w:r>
      <w:r w:rsidR="00110C78">
        <w:rPr>
          <w:rFonts w:ascii="Arial" w:hAnsi="Arial" w:cs="Arial"/>
          <w:sz w:val="32"/>
          <w:szCs w:val="32"/>
          <w:lang w:val="en-US"/>
        </w:rPr>
        <w:t xml:space="preserve">he CEM was </w:t>
      </w:r>
      <w:r w:rsidRPr="00BD686D">
        <w:rPr>
          <w:rFonts w:ascii="Arial" w:hAnsi="Arial" w:cs="Arial"/>
          <w:sz w:val="32"/>
          <w:szCs w:val="32"/>
          <w:lang w:val="en-US"/>
        </w:rPr>
        <w:t xml:space="preserve">not rigid in looking </w:t>
      </w:r>
      <w:r w:rsidR="00110C78">
        <w:rPr>
          <w:rFonts w:ascii="Arial" w:hAnsi="Arial" w:cs="Arial"/>
          <w:sz w:val="32"/>
          <w:szCs w:val="32"/>
          <w:lang w:val="en-US"/>
        </w:rPr>
        <w:t xml:space="preserve">about </w:t>
      </w:r>
      <w:r w:rsidRPr="00BD686D">
        <w:rPr>
          <w:rFonts w:ascii="Arial" w:hAnsi="Arial" w:cs="Arial"/>
          <w:sz w:val="32"/>
          <w:szCs w:val="32"/>
          <w:lang w:val="en-US"/>
        </w:rPr>
        <w:t>the reopening</w:t>
      </w:r>
      <w:r w:rsidR="00110C78">
        <w:rPr>
          <w:rFonts w:ascii="Arial" w:hAnsi="Arial" w:cs="Arial"/>
          <w:sz w:val="32"/>
          <w:szCs w:val="32"/>
          <w:lang w:val="en-US"/>
        </w:rPr>
        <w:t xml:space="preserve"> date</w:t>
      </w:r>
      <w:r w:rsidRPr="00BD686D">
        <w:rPr>
          <w:rFonts w:ascii="Arial" w:hAnsi="Arial" w:cs="Arial"/>
          <w:sz w:val="32"/>
          <w:szCs w:val="32"/>
          <w:lang w:val="en-US"/>
        </w:rPr>
        <w:t xml:space="preserve">. </w:t>
      </w:r>
      <w:r w:rsidR="00110C78">
        <w:rPr>
          <w:rFonts w:ascii="Arial" w:hAnsi="Arial" w:cs="Arial"/>
          <w:sz w:val="32"/>
          <w:szCs w:val="32"/>
          <w:lang w:val="en-US"/>
        </w:rPr>
        <w:t xml:space="preserve"> </w:t>
      </w:r>
      <w:r w:rsidRPr="00BD686D">
        <w:rPr>
          <w:rFonts w:ascii="Arial" w:hAnsi="Arial" w:cs="Arial"/>
          <w:sz w:val="32"/>
          <w:szCs w:val="32"/>
          <w:lang w:val="en-US"/>
        </w:rPr>
        <w:t>In our school readiness plans</w:t>
      </w:r>
      <w:r w:rsidR="00110C78">
        <w:rPr>
          <w:rFonts w:ascii="Arial" w:hAnsi="Arial" w:cs="Arial"/>
          <w:sz w:val="32"/>
          <w:szCs w:val="32"/>
          <w:lang w:val="en-US"/>
        </w:rPr>
        <w:t>,</w:t>
      </w:r>
      <w:r w:rsidRPr="00BD686D">
        <w:rPr>
          <w:rFonts w:ascii="Arial" w:hAnsi="Arial" w:cs="Arial"/>
          <w:sz w:val="32"/>
          <w:szCs w:val="32"/>
          <w:lang w:val="en-US"/>
        </w:rPr>
        <w:t xml:space="preserve"> we need</w:t>
      </w:r>
      <w:r w:rsidR="00FD7C09">
        <w:rPr>
          <w:rFonts w:ascii="Arial" w:hAnsi="Arial" w:cs="Arial"/>
          <w:sz w:val="32"/>
          <w:szCs w:val="32"/>
          <w:lang w:val="en-US"/>
        </w:rPr>
        <w:t>ed</w:t>
      </w:r>
      <w:r w:rsidRPr="00BD686D">
        <w:rPr>
          <w:rFonts w:ascii="Arial" w:hAnsi="Arial" w:cs="Arial"/>
          <w:sz w:val="32"/>
          <w:szCs w:val="32"/>
          <w:lang w:val="en-US"/>
        </w:rPr>
        <w:t xml:space="preserve"> to make sure that they are aligned to the Risk Adjusted Plans</w:t>
      </w:r>
      <w:r w:rsidR="00110C78">
        <w:rPr>
          <w:rFonts w:ascii="Arial" w:hAnsi="Arial" w:cs="Arial"/>
          <w:sz w:val="32"/>
          <w:szCs w:val="32"/>
          <w:lang w:val="en-US"/>
        </w:rPr>
        <w:t xml:space="preserve">, taking into account </w:t>
      </w:r>
      <w:r w:rsidRPr="00BD686D">
        <w:rPr>
          <w:rFonts w:ascii="Arial" w:hAnsi="Arial" w:cs="Arial"/>
          <w:sz w:val="32"/>
          <w:szCs w:val="32"/>
          <w:lang w:val="en-US"/>
        </w:rPr>
        <w:t xml:space="preserve">epicenters </w:t>
      </w:r>
      <w:r w:rsidR="00110C78">
        <w:rPr>
          <w:rFonts w:ascii="Arial" w:hAnsi="Arial" w:cs="Arial"/>
          <w:sz w:val="32"/>
          <w:szCs w:val="32"/>
          <w:lang w:val="en-US"/>
        </w:rPr>
        <w:t>of the spread of the Corona Virus in the different provinces and the Metros.</w:t>
      </w:r>
    </w:p>
    <w:p w:rsidR="00235880" w:rsidRPr="00BD686D" w:rsidRDefault="00235880" w:rsidP="0013677C">
      <w:pPr>
        <w:pStyle w:val="NoSpacing"/>
        <w:spacing w:line="276" w:lineRule="auto"/>
        <w:jc w:val="both"/>
        <w:rPr>
          <w:rFonts w:ascii="Arial" w:hAnsi="Arial" w:cs="Arial"/>
          <w:sz w:val="32"/>
          <w:szCs w:val="32"/>
          <w:lang w:val="en-US"/>
        </w:rPr>
      </w:pPr>
    </w:p>
    <w:p w:rsidR="00122556" w:rsidRDefault="00122556" w:rsidP="00122556">
      <w:pPr>
        <w:spacing w:after="0"/>
        <w:jc w:val="both"/>
        <w:rPr>
          <w:rFonts w:ascii="Arial" w:eastAsia="Times New Roman" w:hAnsi="Arial" w:cs="Arial"/>
          <w:bCs/>
          <w:sz w:val="32"/>
          <w:szCs w:val="32"/>
          <w:lang w:val="en-GB"/>
        </w:rPr>
      </w:pPr>
      <w:r w:rsidRPr="00BD686D">
        <w:rPr>
          <w:rFonts w:ascii="Arial" w:eastAsia="Times New Roman" w:hAnsi="Arial" w:cs="Arial"/>
          <w:sz w:val="32"/>
          <w:szCs w:val="32"/>
          <w:lang w:val="en-GB"/>
        </w:rPr>
        <w:t xml:space="preserve">The </w:t>
      </w:r>
      <w:r w:rsidRPr="00BD686D">
        <w:rPr>
          <w:rFonts w:ascii="Arial" w:eastAsia="Times New Roman" w:hAnsi="Arial" w:cs="Arial"/>
          <w:bCs/>
          <w:sz w:val="32"/>
          <w:szCs w:val="32"/>
          <w:lang w:val="en-GB"/>
        </w:rPr>
        <w:t xml:space="preserve">original school calendar </w:t>
      </w:r>
      <w:r w:rsidRPr="00BD686D">
        <w:rPr>
          <w:rFonts w:ascii="Arial" w:eastAsia="Times New Roman" w:hAnsi="Arial" w:cs="Arial"/>
          <w:sz w:val="32"/>
          <w:szCs w:val="32"/>
          <w:lang w:val="en-GB"/>
        </w:rPr>
        <w:t>year</w:t>
      </w:r>
      <w:r w:rsidR="00110C78">
        <w:rPr>
          <w:rFonts w:ascii="Arial" w:eastAsia="Times New Roman" w:hAnsi="Arial" w:cs="Arial"/>
          <w:sz w:val="32"/>
          <w:szCs w:val="32"/>
          <w:lang w:val="en-GB"/>
        </w:rPr>
        <w:t>,</w:t>
      </w:r>
      <w:r w:rsidRPr="00BD686D">
        <w:rPr>
          <w:rFonts w:ascii="Arial" w:eastAsia="Times New Roman" w:hAnsi="Arial" w:cs="Arial"/>
          <w:sz w:val="32"/>
          <w:szCs w:val="32"/>
          <w:lang w:val="en-GB"/>
        </w:rPr>
        <w:t xml:space="preserve"> started on 15 January 2020</w:t>
      </w:r>
      <w:r w:rsidR="00110C78">
        <w:rPr>
          <w:rFonts w:ascii="Arial" w:eastAsia="Times New Roman" w:hAnsi="Arial" w:cs="Arial"/>
          <w:sz w:val="32"/>
          <w:szCs w:val="32"/>
          <w:lang w:val="en-GB"/>
        </w:rPr>
        <w:t>,</w:t>
      </w:r>
      <w:r w:rsidRPr="00BD686D">
        <w:rPr>
          <w:rFonts w:ascii="Arial" w:eastAsia="Times New Roman" w:hAnsi="Arial" w:cs="Arial"/>
          <w:sz w:val="32"/>
          <w:szCs w:val="32"/>
          <w:lang w:val="en-GB"/>
        </w:rPr>
        <w:t xml:space="preserve"> and would have ended on </w:t>
      </w:r>
      <w:r w:rsidR="00110C78">
        <w:rPr>
          <w:rFonts w:ascii="Arial" w:eastAsia="Times New Roman" w:hAnsi="Arial" w:cs="Arial"/>
          <w:sz w:val="32"/>
          <w:szCs w:val="32"/>
          <w:lang w:val="en-GB"/>
        </w:rPr>
        <w:t>0</w:t>
      </w:r>
      <w:r w:rsidRPr="00BD686D">
        <w:rPr>
          <w:rFonts w:ascii="Arial" w:eastAsia="Times New Roman" w:hAnsi="Arial" w:cs="Arial"/>
          <w:bCs/>
          <w:sz w:val="32"/>
          <w:szCs w:val="32"/>
          <w:lang w:val="en-GB"/>
        </w:rPr>
        <w:t>4 December 2020</w:t>
      </w:r>
      <w:r w:rsidR="00260229">
        <w:rPr>
          <w:rFonts w:ascii="Arial" w:eastAsia="Times New Roman" w:hAnsi="Arial" w:cs="Arial"/>
          <w:bCs/>
          <w:sz w:val="32"/>
          <w:szCs w:val="32"/>
          <w:lang w:val="en-GB"/>
        </w:rPr>
        <w:t>.</w:t>
      </w:r>
    </w:p>
    <w:p w:rsidR="00235880" w:rsidRDefault="00235880" w:rsidP="00122556">
      <w:pPr>
        <w:spacing w:after="0"/>
        <w:jc w:val="both"/>
        <w:rPr>
          <w:rFonts w:ascii="Arial" w:eastAsia="Times New Roman" w:hAnsi="Arial" w:cs="Arial"/>
          <w:bCs/>
          <w:sz w:val="32"/>
          <w:szCs w:val="32"/>
          <w:lang w:val="en-GB"/>
        </w:rPr>
      </w:pPr>
    </w:p>
    <w:p w:rsidR="00F4474F" w:rsidRDefault="00235880" w:rsidP="00122556">
      <w:pPr>
        <w:spacing w:after="0"/>
        <w:jc w:val="both"/>
        <w:rPr>
          <w:rFonts w:ascii="Arial" w:eastAsia="Times New Roman" w:hAnsi="Arial" w:cs="Arial"/>
          <w:sz w:val="32"/>
          <w:szCs w:val="32"/>
          <w:lang w:val="en-US"/>
        </w:rPr>
      </w:pPr>
      <w:r>
        <w:rPr>
          <w:rFonts w:ascii="Arial" w:eastAsia="Times New Roman" w:hAnsi="Arial" w:cs="Arial"/>
          <w:bCs/>
          <w:sz w:val="32"/>
          <w:szCs w:val="32"/>
          <w:lang w:val="en-GB"/>
        </w:rPr>
        <w:t xml:space="preserve">This morning the National Coronavirus Command Council approved </w:t>
      </w:r>
      <w:r w:rsidR="00F4474F">
        <w:rPr>
          <w:rFonts w:ascii="Arial" w:eastAsia="Times New Roman" w:hAnsi="Arial" w:cs="Arial"/>
          <w:sz w:val="32"/>
          <w:szCs w:val="32"/>
          <w:lang w:val="en-US"/>
        </w:rPr>
        <w:t xml:space="preserve">that </w:t>
      </w:r>
      <w:r>
        <w:rPr>
          <w:rFonts w:ascii="Arial" w:eastAsia="Times New Roman" w:hAnsi="Arial" w:cs="Arial"/>
          <w:sz w:val="32"/>
          <w:szCs w:val="32"/>
          <w:lang w:val="en-US"/>
        </w:rPr>
        <w:t>t</w:t>
      </w:r>
      <w:r w:rsidR="00122556" w:rsidRPr="00BD686D">
        <w:rPr>
          <w:rFonts w:ascii="Arial" w:eastAsia="Times New Roman" w:hAnsi="Arial" w:cs="Arial"/>
          <w:sz w:val="32"/>
          <w:szCs w:val="32"/>
          <w:lang w:val="en-US"/>
        </w:rPr>
        <w:t>he School Calendar for 2020 be adjusted</w:t>
      </w:r>
      <w:r w:rsidR="00F4474F">
        <w:rPr>
          <w:rFonts w:ascii="Arial" w:eastAsia="Times New Roman" w:hAnsi="Arial" w:cs="Arial"/>
          <w:sz w:val="32"/>
          <w:szCs w:val="32"/>
          <w:lang w:val="en-US"/>
        </w:rPr>
        <w:t xml:space="preserve"> as follows;</w:t>
      </w:r>
    </w:p>
    <w:p w:rsidR="00F4474F" w:rsidRDefault="00F4474F" w:rsidP="00122556">
      <w:pPr>
        <w:spacing w:after="0"/>
        <w:jc w:val="both"/>
        <w:rPr>
          <w:rFonts w:ascii="Arial" w:eastAsia="Times New Roman" w:hAnsi="Arial" w:cs="Arial"/>
          <w:sz w:val="32"/>
          <w:szCs w:val="32"/>
          <w:lang w:val="en-US"/>
        </w:rPr>
      </w:pPr>
    </w:p>
    <w:p w:rsidR="00F4474F" w:rsidRPr="00F4474F" w:rsidRDefault="00F4474F" w:rsidP="00F4474F">
      <w:pPr>
        <w:pStyle w:val="ListParagraph"/>
        <w:numPr>
          <w:ilvl w:val="0"/>
          <w:numId w:val="12"/>
        </w:numPr>
        <w:spacing w:after="0"/>
        <w:jc w:val="both"/>
        <w:rPr>
          <w:rFonts w:ascii="Arial" w:eastAsia="Times New Roman" w:hAnsi="Arial" w:cs="Arial"/>
          <w:sz w:val="32"/>
          <w:szCs w:val="32"/>
        </w:rPr>
      </w:pPr>
      <w:r w:rsidRPr="00F4474F">
        <w:rPr>
          <w:rFonts w:ascii="Arial" w:eastAsia="Times New Roman" w:hAnsi="Arial" w:cs="Arial"/>
          <w:sz w:val="32"/>
          <w:szCs w:val="32"/>
        </w:rPr>
        <w:t>Office</w:t>
      </w:r>
      <w:r>
        <w:rPr>
          <w:rFonts w:ascii="Arial" w:eastAsia="Times New Roman" w:hAnsi="Arial" w:cs="Arial"/>
          <w:sz w:val="32"/>
          <w:szCs w:val="32"/>
        </w:rPr>
        <w:t xml:space="preserve">-based staff </w:t>
      </w:r>
      <w:r w:rsidRPr="00F4474F">
        <w:rPr>
          <w:rFonts w:ascii="Arial" w:eastAsia="Times New Roman" w:hAnsi="Arial" w:cs="Arial"/>
          <w:sz w:val="32"/>
          <w:szCs w:val="32"/>
        </w:rPr>
        <w:t xml:space="preserve">to return to work on </w:t>
      </w:r>
      <w:r w:rsidRPr="00F4474F">
        <w:rPr>
          <w:rFonts w:ascii="Arial" w:eastAsia="Times New Roman" w:hAnsi="Arial" w:cs="Arial"/>
          <w:b/>
          <w:sz w:val="32"/>
          <w:szCs w:val="32"/>
        </w:rPr>
        <w:t>4</w:t>
      </w:r>
      <w:r w:rsidRPr="00F4474F">
        <w:rPr>
          <w:rFonts w:ascii="Arial" w:eastAsia="Times New Roman" w:hAnsi="Arial" w:cs="Arial"/>
          <w:b/>
          <w:sz w:val="32"/>
          <w:szCs w:val="32"/>
          <w:vertAlign w:val="superscript"/>
        </w:rPr>
        <w:t>th</w:t>
      </w:r>
      <w:r w:rsidRPr="00F4474F">
        <w:rPr>
          <w:rFonts w:ascii="Arial" w:eastAsia="Times New Roman" w:hAnsi="Arial" w:cs="Arial"/>
          <w:b/>
          <w:sz w:val="32"/>
          <w:szCs w:val="32"/>
        </w:rPr>
        <w:t xml:space="preserve"> May 2020</w:t>
      </w:r>
      <w:r w:rsidRPr="00F4474F">
        <w:rPr>
          <w:rFonts w:ascii="Arial" w:eastAsia="Times New Roman" w:hAnsi="Arial" w:cs="Arial"/>
          <w:sz w:val="32"/>
          <w:szCs w:val="32"/>
        </w:rPr>
        <w:t>.</w:t>
      </w:r>
      <w:r w:rsidR="005F192F">
        <w:rPr>
          <w:rFonts w:ascii="Arial" w:eastAsia="Times New Roman" w:hAnsi="Arial" w:cs="Arial"/>
          <w:sz w:val="32"/>
          <w:szCs w:val="32"/>
        </w:rPr>
        <w:t xml:space="preserve"> This is in line with the directive from the Department of Public Service and Administration. </w:t>
      </w:r>
    </w:p>
    <w:p w:rsidR="00F4474F" w:rsidRPr="00F4474F" w:rsidRDefault="00122556" w:rsidP="00F4474F">
      <w:pPr>
        <w:pStyle w:val="ListParagraph"/>
        <w:numPr>
          <w:ilvl w:val="0"/>
          <w:numId w:val="12"/>
        </w:numPr>
        <w:spacing w:after="0"/>
        <w:jc w:val="both"/>
        <w:rPr>
          <w:rFonts w:ascii="Arial" w:eastAsia="Times New Roman" w:hAnsi="Arial" w:cs="Arial"/>
          <w:sz w:val="32"/>
          <w:szCs w:val="32"/>
          <w:lang w:val="en-ZA"/>
        </w:rPr>
      </w:pPr>
      <w:r w:rsidRPr="00F4474F">
        <w:rPr>
          <w:rFonts w:ascii="Arial" w:eastAsia="Times New Roman" w:hAnsi="Arial" w:cs="Arial"/>
          <w:sz w:val="32"/>
          <w:szCs w:val="32"/>
        </w:rPr>
        <w:t xml:space="preserve">School Management Teams </w:t>
      </w:r>
      <w:r w:rsidR="00F4474F">
        <w:rPr>
          <w:rFonts w:ascii="Arial" w:eastAsia="Times New Roman" w:hAnsi="Arial" w:cs="Arial"/>
          <w:sz w:val="32"/>
          <w:szCs w:val="32"/>
        </w:rPr>
        <w:t xml:space="preserve">should </w:t>
      </w:r>
      <w:r w:rsidRPr="00F4474F">
        <w:rPr>
          <w:rFonts w:ascii="Arial" w:eastAsia="Times New Roman" w:hAnsi="Arial" w:cs="Arial"/>
          <w:sz w:val="32"/>
          <w:szCs w:val="32"/>
        </w:rPr>
        <w:t>return</w:t>
      </w:r>
      <w:r w:rsidR="00F4474F">
        <w:rPr>
          <w:rFonts w:ascii="Arial" w:eastAsia="Times New Roman" w:hAnsi="Arial" w:cs="Arial"/>
          <w:sz w:val="32"/>
          <w:szCs w:val="32"/>
        </w:rPr>
        <w:t xml:space="preserve"> </w:t>
      </w:r>
      <w:r w:rsidRPr="00F4474F">
        <w:rPr>
          <w:rFonts w:ascii="Arial" w:eastAsia="Times New Roman" w:hAnsi="Arial" w:cs="Arial"/>
          <w:sz w:val="32"/>
          <w:szCs w:val="32"/>
        </w:rPr>
        <w:t xml:space="preserve">to work on the </w:t>
      </w:r>
    </w:p>
    <w:p w:rsidR="00122556" w:rsidRPr="00F4474F" w:rsidRDefault="00F4474F" w:rsidP="00F4474F">
      <w:pPr>
        <w:pStyle w:val="ListParagraph"/>
        <w:spacing w:after="0"/>
        <w:ind w:left="1080"/>
        <w:jc w:val="both"/>
        <w:rPr>
          <w:rFonts w:ascii="Arial" w:eastAsia="Times New Roman" w:hAnsi="Arial" w:cs="Arial"/>
          <w:sz w:val="32"/>
          <w:szCs w:val="32"/>
          <w:lang w:val="en-ZA"/>
        </w:rPr>
      </w:pPr>
      <w:r>
        <w:rPr>
          <w:rFonts w:ascii="Arial" w:eastAsia="Times New Roman" w:hAnsi="Arial" w:cs="Arial"/>
          <w:b/>
          <w:bCs/>
          <w:sz w:val="32"/>
          <w:szCs w:val="32"/>
        </w:rPr>
        <w:t>11</w:t>
      </w:r>
      <w:r w:rsidRPr="00F4474F">
        <w:rPr>
          <w:rFonts w:ascii="Arial" w:eastAsia="Times New Roman" w:hAnsi="Arial" w:cs="Arial"/>
          <w:b/>
          <w:bCs/>
          <w:sz w:val="32"/>
          <w:szCs w:val="32"/>
          <w:vertAlign w:val="superscript"/>
        </w:rPr>
        <w:t>th</w:t>
      </w:r>
      <w:r>
        <w:rPr>
          <w:rFonts w:ascii="Arial" w:eastAsia="Times New Roman" w:hAnsi="Arial" w:cs="Arial"/>
          <w:b/>
          <w:bCs/>
          <w:sz w:val="32"/>
          <w:szCs w:val="32"/>
        </w:rPr>
        <w:t xml:space="preserve"> </w:t>
      </w:r>
      <w:r w:rsidR="00122556" w:rsidRPr="00F4474F">
        <w:rPr>
          <w:rFonts w:ascii="Arial" w:eastAsia="Times New Roman" w:hAnsi="Arial" w:cs="Arial"/>
          <w:b/>
          <w:bCs/>
          <w:sz w:val="32"/>
          <w:szCs w:val="32"/>
        </w:rPr>
        <w:t>May 2020</w:t>
      </w:r>
      <w:r w:rsidR="00122556" w:rsidRPr="00F4474F">
        <w:rPr>
          <w:rFonts w:ascii="Arial" w:eastAsia="Times New Roman" w:hAnsi="Arial" w:cs="Arial"/>
          <w:bCs/>
          <w:sz w:val="32"/>
          <w:szCs w:val="32"/>
        </w:rPr>
        <w:t>.</w:t>
      </w:r>
      <w:r w:rsidR="00110C78" w:rsidRPr="00F4474F">
        <w:rPr>
          <w:rFonts w:ascii="Arial" w:eastAsia="Times New Roman" w:hAnsi="Arial" w:cs="Arial"/>
          <w:bCs/>
          <w:sz w:val="32"/>
          <w:szCs w:val="32"/>
        </w:rPr>
        <w:t xml:space="preserve"> </w:t>
      </w:r>
      <w:r w:rsidR="00122556" w:rsidRPr="00F4474F">
        <w:rPr>
          <w:rFonts w:ascii="Arial" w:eastAsia="Times New Roman" w:hAnsi="Arial" w:cs="Arial"/>
          <w:bCs/>
          <w:sz w:val="32"/>
          <w:szCs w:val="32"/>
        </w:rPr>
        <w:t xml:space="preserve"> This</w:t>
      </w:r>
      <w:r w:rsidR="00110C78" w:rsidRPr="00F4474F">
        <w:rPr>
          <w:rFonts w:ascii="Arial" w:eastAsia="Times New Roman" w:hAnsi="Arial" w:cs="Arial"/>
          <w:bCs/>
          <w:sz w:val="32"/>
          <w:szCs w:val="32"/>
        </w:rPr>
        <w:t>,</w:t>
      </w:r>
      <w:r w:rsidR="00122556" w:rsidRPr="00F4474F">
        <w:rPr>
          <w:rFonts w:ascii="Arial" w:eastAsia="Times New Roman" w:hAnsi="Arial" w:cs="Arial"/>
          <w:bCs/>
          <w:sz w:val="32"/>
          <w:szCs w:val="32"/>
        </w:rPr>
        <w:t xml:space="preserve"> we have done to ensure that </w:t>
      </w:r>
      <w:r w:rsidR="00110C78" w:rsidRPr="00F4474F">
        <w:rPr>
          <w:rFonts w:ascii="Arial" w:eastAsia="Times New Roman" w:hAnsi="Arial" w:cs="Arial"/>
          <w:bCs/>
          <w:sz w:val="32"/>
          <w:szCs w:val="32"/>
        </w:rPr>
        <w:t xml:space="preserve">the School Management Teams </w:t>
      </w:r>
      <w:r w:rsidR="00122556" w:rsidRPr="00F4474F">
        <w:rPr>
          <w:rFonts w:ascii="Arial" w:eastAsia="Times New Roman" w:hAnsi="Arial" w:cs="Arial"/>
          <w:bCs/>
          <w:sz w:val="32"/>
          <w:szCs w:val="32"/>
        </w:rPr>
        <w:t>prepare the schools prior t</w:t>
      </w:r>
      <w:r w:rsidR="00110C78" w:rsidRPr="00F4474F">
        <w:rPr>
          <w:rFonts w:ascii="Arial" w:eastAsia="Times New Roman" w:hAnsi="Arial" w:cs="Arial"/>
          <w:bCs/>
          <w:sz w:val="32"/>
          <w:szCs w:val="32"/>
        </w:rPr>
        <w:t>o return of learners.</w:t>
      </w:r>
    </w:p>
    <w:p w:rsidR="00F4474F" w:rsidRPr="00F4474F" w:rsidRDefault="00F4474F" w:rsidP="00F4474F">
      <w:pPr>
        <w:pStyle w:val="ListParagraph"/>
        <w:numPr>
          <w:ilvl w:val="0"/>
          <w:numId w:val="12"/>
        </w:numPr>
        <w:spacing w:after="0"/>
        <w:jc w:val="both"/>
        <w:rPr>
          <w:rFonts w:ascii="Arial" w:eastAsia="Times New Roman" w:hAnsi="Arial" w:cs="Arial"/>
          <w:sz w:val="32"/>
          <w:szCs w:val="32"/>
          <w:lang w:val="en-ZA"/>
        </w:rPr>
      </w:pPr>
      <w:r>
        <w:rPr>
          <w:rFonts w:ascii="Arial" w:eastAsia="Times New Roman" w:hAnsi="Arial" w:cs="Arial"/>
          <w:bCs/>
          <w:sz w:val="32"/>
          <w:szCs w:val="32"/>
        </w:rPr>
        <w:t xml:space="preserve">Teachers return to work on </w:t>
      </w:r>
      <w:r w:rsidRPr="005F192F">
        <w:rPr>
          <w:rFonts w:ascii="Arial" w:eastAsia="Times New Roman" w:hAnsi="Arial" w:cs="Arial"/>
          <w:b/>
          <w:bCs/>
          <w:sz w:val="32"/>
          <w:szCs w:val="32"/>
        </w:rPr>
        <w:t>18 May 2020</w:t>
      </w:r>
      <w:r>
        <w:rPr>
          <w:rFonts w:ascii="Arial" w:eastAsia="Times New Roman" w:hAnsi="Arial" w:cs="Arial"/>
          <w:bCs/>
          <w:sz w:val="32"/>
          <w:szCs w:val="32"/>
        </w:rPr>
        <w:t xml:space="preserve"> and then</w:t>
      </w:r>
    </w:p>
    <w:p w:rsidR="00F4474F" w:rsidRPr="005F192F" w:rsidRDefault="00F4474F" w:rsidP="00F4474F">
      <w:pPr>
        <w:pStyle w:val="ListParagraph"/>
        <w:numPr>
          <w:ilvl w:val="0"/>
          <w:numId w:val="12"/>
        </w:numPr>
        <w:spacing w:after="0"/>
        <w:jc w:val="both"/>
        <w:rPr>
          <w:rFonts w:ascii="Arial" w:eastAsia="Times New Roman" w:hAnsi="Arial" w:cs="Arial"/>
          <w:b/>
          <w:sz w:val="32"/>
          <w:szCs w:val="32"/>
          <w:lang w:val="en-ZA"/>
        </w:rPr>
      </w:pPr>
      <w:r>
        <w:rPr>
          <w:rFonts w:ascii="Arial" w:eastAsia="Times New Roman" w:hAnsi="Arial" w:cs="Arial"/>
          <w:bCs/>
          <w:sz w:val="32"/>
          <w:szCs w:val="32"/>
        </w:rPr>
        <w:t xml:space="preserve">Grade 12 and 7 learners go back to school on </w:t>
      </w:r>
      <w:r w:rsidRPr="005F192F">
        <w:rPr>
          <w:rFonts w:ascii="Arial" w:eastAsia="Times New Roman" w:hAnsi="Arial" w:cs="Arial"/>
          <w:b/>
          <w:bCs/>
          <w:sz w:val="32"/>
          <w:szCs w:val="32"/>
        </w:rPr>
        <w:t>the 1</w:t>
      </w:r>
      <w:r w:rsidRPr="005F192F">
        <w:rPr>
          <w:rFonts w:ascii="Arial" w:eastAsia="Times New Roman" w:hAnsi="Arial" w:cs="Arial"/>
          <w:b/>
          <w:bCs/>
          <w:sz w:val="32"/>
          <w:szCs w:val="32"/>
          <w:vertAlign w:val="superscript"/>
        </w:rPr>
        <w:t>st</w:t>
      </w:r>
      <w:r w:rsidRPr="005F192F">
        <w:rPr>
          <w:rFonts w:ascii="Arial" w:eastAsia="Times New Roman" w:hAnsi="Arial" w:cs="Arial"/>
          <w:b/>
          <w:bCs/>
          <w:sz w:val="32"/>
          <w:szCs w:val="32"/>
        </w:rPr>
        <w:t xml:space="preserve"> of June 2020.</w:t>
      </w:r>
    </w:p>
    <w:p w:rsidR="00F4474F" w:rsidRDefault="00F4474F" w:rsidP="00122556">
      <w:pPr>
        <w:spacing w:after="0"/>
        <w:jc w:val="both"/>
        <w:rPr>
          <w:rFonts w:ascii="Arial" w:eastAsia="Times New Roman" w:hAnsi="Arial" w:cs="Arial"/>
          <w:sz w:val="32"/>
          <w:szCs w:val="32"/>
        </w:rPr>
      </w:pPr>
      <w:r>
        <w:rPr>
          <w:rFonts w:ascii="Arial" w:eastAsia="Times New Roman" w:hAnsi="Arial" w:cs="Arial"/>
          <w:sz w:val="32"/>
          <w:szCs w:val="32"/>
        </w:rPr>
        <w:lastRenderedPageBreak/>
        <w:t xml:space="preserve">As I said earlier the plan to have officials in the schools to receive the material that is required for the safety measures but also to prepare the school for learning and teaching under the new conditions. </w:t>
      </w:r>
    </w:p>
    <w:p w:rsidR="00F4474F" w:rsidRDefault="00F4474F" w:rsidP="00122556">
      <w:pPr>
        <w:spacing w:after="0"/>
        <w:jc w:val="both"/>
        <w:rPr>
          <w:rFonts w:ascii="Arial" w:eastAsia="Times New Roman" w:hAnsi="Arial" w:cs="Arial"/>
          <w:sz w:val="32"/>
          <w:szCs w:val="32"/>
        </w:rPr>
      </w:pPr>
    </w:p>
    <w:p w:rsidR="00122556" w:rsidRDefault="00FE354E" w:rsidP="00122556">
      <w:pPr>
        <w:spacing w:after="0"/>
        <w:jc w:val="both"/>
        <w:rPr>
          <w:rFonts w:ascii="Arial" w:eastAsia="Times New Roman" w:hAnsi="Arial" w:cs="Arial"/>
          <w:sz w:val="32"/>
          <w:szCs w:val="32"/>
          <w:lang w:val="en-US"/>
        </w:rPr>
      </w:pPr>
      <w:r w:rsidRPr="00260229">
        <w:rPr>
          <w:rFonts w:ascii="Arial" w:eastAsia="Times New Roman" w:hAnsi="Arial" w:cs="Arial"/>
          <w:sz w:val="32"/>
          <w:szCs w:val="32"/>
          <w:lang w:val="en-US"/>
        </w:rPr>
        <w:t xml:space="preserve">The </w:t>
      </w:r>
      <w:r w:rsidR="00260229" w:rsidRPr="00260229">
        <w:rPr>
          <w:rFonts w:ascii="Arial" w:eastAsia="Times New Roman" w:hAnsi="Arial" w:cs="Arial"/>
          <w:sz w:val="32"/>
          <w:szCs w:val="32"/>
          <w:lang w:val="en-US"/>
        </w:rPr>
        <w:t>school c</w:t>
      </w:r>
      <w:r w:rsidRPr="00260229">
        <w:rPr>
          <w:rFonts w:ascii="Arial" w:eastAsia="Times New Roman" w:hAnsi="Arial" w:cs="Arial"/>
          <w:sz w:val="32"/>
          <w:szCs w:val="32"/>
          <w:lang w:val="en-US"/>
        </w:rPr>
        <w:t>alendar will be</w:t>
      </w:r>
      <w:r w:rsidRPr="00260229">
        <w:rPr>
          <w:rFonts w:ascii="Arial" w:eastAsia="Times New Roman" w:hAnsi="Arial" w:cs="Arial"/>
          <w:b/>
          <w:sz w:val="32"/>
          <w:szCs w:val="32"/>
          <w:lang w:val="en-US"/>
        </w:rPr>
        <w:t xml:space="preserve"> gazetted</w:t>
      </w:r>
      <w:r w:rsidRPr="00260229">
        <w:rPr>
          <w:rFonts w:ascii="Arial" w:eastAsia="Times New Roman" w:hAnsi="Arial" w:cs="Arial"/>
          <w:sz w:val="32"/>
          <w:szCs w:val="32"/>
          <w:lang w:val="en-US"/>
        </w:rPr>
        <w:t xml:space="preserve"> once the administrative work has been completed.</w:t>
      </w:r>
    </w:p>
    <w:p w:rsidR="00503C6A" w:rsidRDefault="00503C6A" w:rsidP="00503C6A">
      <w:pPr>
        <w:spacing w:after="0"/>
        <w:jc w:val="both"/>
        <w:rPr>
          <w:rFonts w:ascii="Arial" w:eastAsia="Times New Roman" w:hAnsi="Arial" w:cs="Arial"/>
          <w:sz w:val="32"/>
          <w:szCs w:val="32"/>
          <w:lang w:val="en-US"/>
        </w:rPr>
      </w:pPr>
      <w:r>
        <w:rPr>
          <w:rFonts w:ascii="Arial" w:eastAsia="Times New Roman" w:hAnsi="Arial" w:cs="Arial"/>
          <w:sz w:val="32"/>
          <w:szCs w:val="32"/>
          <w:lang w:val="en-US"/>
        </w:rPr>
        <w:t>Special arrangements will be made to permit learners and teachers, who</w:t>
      </w:r>
      <w:r w:rsidRPr="00BD686D">
        <w:rPr>
          <w:rFonts w:ascii="Arial" w:eastAsia="Times New Roman" w:hAnsi="Arial" w:cs="Arial"/>
          <w:sz w:val="32"/>
          <w:szCs w:val="32"/>
          <w:lang w:val="en-US"/>
        </w:rPr>
        <w:t xml:space="preserve"> are </w:t>
      </w:r>
      <w:r>
        <w:rPr>
          <w:rFonts w:ascii="Arial" w:eastAsia="Times New Roman" w:hAnsi="Arial" w:cs="Arial"/>
          <w:sz w:val="32"/>
          <w:szCs w:val="32"/>
          <w:lang w:val="en-US"/>
        </w:rPr>
        <w:t xml:space="preserve">currently </w:t>
      </w:r>
      <w:r w:rsidRPr="00BD686D">
        <w:rPr>
          <w:rFonts w:ascii="Arial" w:eastAsia="Times New Roman" w:hAnsi="Arial" w:cs="Arial"/>
          <w:sz w:val="32"/>
          <w:szCs w:val="32"/>
          <w:lang w:val="en-US"/>
        </w:rPr>
        <w:t xml:space="preserve">in other </w:t>
      </w:r>
      <w:r>
        <w:rPr>
          <w:rFonts w:ascii="Arial" w:eastAsia="Times New Roman" w:hAnsi="Arial" w:cs="Arial"/>
          <w:sz w:val="32"/>
          <w:szCs w:val="32"/>
          <w:lang w:val="en-US"/>
        </w:rPr>
        <w:t xml:space="preserve">towns or cities, </w:t>
      </w:r>
      <w:r w:rsidRPr="00BD686D">
        <w:rPr>
          <w:rFonts w:ascii="Arial" w:eastAsia="Times New Roman" w:hAnsi="Arial" w:cs="Arial"/>
          <w:sz w:val="32"/>
          <w:szCs w:val="32"/>
          <w:lang w:val="en-US"/>
        </w:rPr>
        <w:t xml:space="preserve">provinces </w:t>
      </w:r>
      <w:r>
        <w:rPr>
          <w:rFonts w:ascii="Arial" w:eastAsia="Times New Roman" w:hAnsi="Arial" w:cs="Arial"/>
          <w:sz w:val="32"/>
          <w:szCs w:val="32"/>
          <w:lang w:val="en-US"/>
        </w:rPr>
        <w:t xml:space="preserve">and/or </w:t>
      </w:r>
      <w:r w:rsidR="00AA42C3">
        <w:rPr>
          <w:rFonts w:ascii="Arial" w:eastAsia="Times New Roman" w:hAnsi="Arial" w:cs="Arial"/>
          <w:sz w:val="32"/>
          <w:szCs w:val="32"/>
          <w:lang w:val="en-US"/>
        </w:rPr>
        <w:t>neighboring</w:t>
      </w:r>
      <w:r>
        <w:rPr>
          <w:rFonts w:ascii="Arial" w:eastAsia="Times New Roman" w:hAnsi="Arial" w:cs="Arial"/>
          <w:sz w:val="32"/>
          <w:szCs w:val="32"/>
          <w:lang w:val="en-US"/>
        </w:rPr>
        <w:t xml:space="preserve"> countries, other than those where their respective schools are located, to return to their schools and places of residence.</w:t>
      </w:r>
    </w:p>
    <w:p w:rsidR="00503C6A" w:rsidRDefault="00503C6A" w:rsidP="00503C6A">
      <w:pPr>
        <w:spacing w:after="0"/>
        <w:jc w:val="both"/>
        <w:rPr>
          <w:rFonts w:ascii="Arial" w:eastAsia="Times New Roman" w:hAnsi="Arial" w:cs="Arial"/>
          <w:sz w:val="32"/>
          <w:szCs w:val="32"/>
          <w:lang w:val="en-US"/>
        </w:rPr>
      </w:pPr>
    </w:p>
    <w:p w:rsidR="00503C6A" w:rsidRDefault="00503C6A" w:rsidP="00503C6A">
      <w:pPr>
        <w:spacing w:after="0"/>
        <w:jc w:val="both"/>
        <w:rPr>
          <w:rFonts w:ascii="Arial" w:eastAsia="Times New Roman" w:hAnsi="Arial" w:cs="Arial"/>
          <w:sz w:val="32"/>
          <w:szCs w:val="32"/>
          <w:lang w:val="en-US"/>
        </w:rPr>
      </w:pPr>
      <w:r>
        <w:rPr>
          <w:rFonts w:ascii="Arial" w:eastAsia="Times New Roman" w:hAnsi="Arial" w:cs="Arial"/>
          <w:sz w:val="32"/>
          <w:szCs w:val="32"/>
          <w:lang w:val="en-US"/>
        </w:rPr>
        <w:t>A special dispensation will also put in place for learners who experience barriers to learning, taking into account the severity of barrier.</w:t>
      </w:r>
    </w:p>
    <w:p w:rsidR="00AA42C3" w:rsidRDefault="00AA42C3" w:rsidP="00122556">
      <w:pPr>
        <w:spacing w:after="0"/>
        <w:jc w:val="both"/>
        <w:rPr>
          <w:rFonts w:ascii="Arial" w:eastAsia="Times New Roman" w:hAnsi="Arial" w:cs="Arial"/>
          <w:sz w:val="32"/>
          <w:szCs w:val="32"/>
          <w:lang w:val="en-US"/>
        </w:rPr>
      </w:pPr>
    </w:p>
    <w:p w:rsidR="00F9757A" w:rsidRPr="00D26B15" w:rsidRDefault="00F9757A" w:rsidP="00F9757A">
      <w:pPr>
        <w:pStyle w:val="NoSpacing"/>
        <w:spacing w:line="276" w:lineRule="auto"/>
        <w:jc w:val="both"/>
        <w:rPr>
          <w:rFonts w:ascii="Arial" w:hAnsi="Arial" w:cs="Arial"/>
          <w:b/>
          <w:sz w:val="32"/>
          <w:szCs w:val="32"/>
        </w:rPr>
      </w:pPr>
      <w:r w:rsidRPr="00D26B15">
        <w:rPr>
          <w:rFonts w:ascii="Arial" w:hAnsi="Arial" w:cs="Arial"/>
          <w:b/>
          <w:sz w:val="32"/>
          <w:szCs w:val="32"/>
        </w:rPr>
        <w:t>On the vandalism of schools</w:t>
      </w:r>
    </w:p>
    <w:p w:rsidR="00F9757A" w:rsidRDefault="00F9757A" w:rsidP="00F9757A">
      <w:pPr>
        <w:pStyle w:val="NoSpacing"/>
        <w:spacing w:line="276" w:lineRule="auto"/>
        <w:jc w:val="both"/>
        <w:rPr>
          <w:rFonts w:ascii="Arial" w:hAnsi="Arial" w:cs="Arial"/>
          <w:sz w:val="32"/>
          <w:szCs w:val="32"/>
        </w:rPr>
      </w:pPr>
    </w:p>
    <w:p w:rsidR="00F9757A" w:rsidRDefault="00F9757A" w:rsidP="00F9757A">
      <w:pPr>
        <w:pStyle w:val="NoSpacing"/>
        <w:spacing w:line="276" w:lineRule="auto"/>
        <w:jc w:val="both"/>
        <w:rPr>
          <w:rFonts w:ascii="Arial" w:hAnsi="Arial" w:cs="Arial"/>
          <w:sz w:val="32"/>
          <w:szCs w:val="32"/>
        </w:rPr>
      </w:pPr>
      <w:r>
        <w:rPr>
          <w:rFonts w:ascii="Arial" w:hAnsi="Arial" w:cs="Arial"/>
          <w:sz w:val="32"/>
          <w:szCs w:val="32"/>
        </w:rPr>
        <w:t xml:space="preserve">We want to express our deep concern about what is happening in our schools since the lockdown was imposed. Province </w:t>
      </w:r>
      <w:r w:rsidRPr="00BD686D">
        <w:rPr>
          <w:rFonts w:ascii="Arial" w:hAnsi="Arial" w:cs="Arial"/>
          <w:sz w:val="32"/>
          <w:szCs w:val="32"/>
        </w:rPr>
        <w:t>have reported</w:t>
      </w:r>
      <w:r w:rsidRPr="0086219F">
        <w:rPr>
          <w:rFonts w:ascii="Arial" w:hAnsi="Arial" w:cs="Arial"/>
          <w:color w:val="000000" w:themeColor="text1"/>
          <w:sz w:val="32"/>
          <w:szCs w:val="32"/>
        </w:rPr>
        <w:t xml:space="preserve"> </w:t>
      </w:r>
      <w:r>
        <w:rPr>
          <w:rFonts w:ascii="Arial" w:hAnsi="Arial" w:cs="Arial"/>
          <w:color w:val="000000" w:themeColor="text1"/>
          <w:sz w:val="32"/>
          <w:szCs w:val="32"/>
        </w:rPr>
        <w:t>that nine</w:t>
      </w:r>
      <w:r w:rsidRPr="00BD686D">
        <w:rPr>
          <w:rFonts w:ascii="Arial" w:hAnsi="Arial" w:cs="Arial"/>
          <w:color w:val="000000" w:themeColor="text1"/>
          <w:sz w:val="32"/>
          <w:szCs w:val="32"/>
        </w:rPr>
        <w:t>-</w:t>
      </w:r>
      <w:r>
        <w:rPr>
          <w:rFonts w:ascii="Arial" w:hAnsi="Arial" w:cs="Arial"/>
          <w:color w:val="000000" w:themeColor="text1"/>
          <w:sz w:val="32"/>
          <w:szCs w:val="32"/>
        </w:rPr>
        <w:t>h</w:t>
      </w:r>
      <w:r w:rsidRPr="00BD686D">
        <w:rPr>
          <w:rFonts w:ascii="Arial" w:hAnsi="Arial" w:cs="Arial"/>
          <w:color w:val="000000" w:themeColor="text1"/>
          <w:sz w:val="32"/>
          <w:szCs w:val="32"/>
        </w:rPr>
        <w:t xml:space="preserve">undred and </w:t>
      </w:r>
      <w:r>
        <w:rPr>
          <w:rFonts w:ascii="Arial" w:hAnsi="Arial" w:cs="Arial"/>
          <w:color w:val="000000" w:themeColor="text1"/>
          <w:sz w:val="32"/>
          <w:szCs w:val="32"/>
        </w:rPr>
        <w:t>sixty</w:t>
      </w:r>
      <w:r w:rsidRPr="00BD686D">
        <w:rPr>
          <w:rFonts w:ascii="Arial" w:hAnsi="Arial" w:cs="Arial"/>
          <w:color w:val="000000" w:themeColor="text1"/>
          <w:sz w:val="32"/>
          <w:szCs w:val="32"/>
        </w:rPr>
        <w:t xml:space="preserve"> </w:t>
      </w:r>
      <w:r>
        <w:rPr>
          <w:rFonts w:ascii="Arial" w:hAnsi="Arial" w:cs="Arial"/>
          <w:color w:val="000000" w:themeColor="text1"/>
          <w:sz w:val="32"/>
          <w:szCs w:val="32"/>
        </w:rPr>
        <w:t xml:space="preserve">two </w:t>
      </w:r>
      <w:r w:rsidRPr="00BD686D">
        <w:rPr>
          <w:rFonts w:ascii="Arial" w:hAnsi="Arial" w:cs="Arial"/>
          <w:color w:val="000000" w:themeColor="text1"/>
          <w:sz w:val="32"/>
          <w:szCs w:val="32"/>
        </w:rPr>
        <w:t>(</w:t>
      </w:r>
      <w:r w:rsidRPr="00836111">
        <w:rPr>
          <w:rFonts w:ascii="Arial" w:hAnsi="Arial" w:cs="Arial"/>
          <w:color w:val="000000" w:themeColor="text1"/>
          <w:sz w:val="32"/>
          <w:szCs w:val="32"/>
        </w:rPr>
        <w:t>9</w:t>
      </w:r>
      <w:r>
        <w:rPr>
          <w:rFonts w:ascii="Arial" w:hAnsi="Arial" w:cs="Arial"/>
          <w:color w:val="000000" w:themeColor="text1"/>
          <w:sz w:val="32"/>
          <w:szCs w:val="32"/>
        </w:rPr>
        <w:t>62</w:t>
      </w:r>
      <w:r w:rsidRPr="00836111">
        <w:rPr>
          <w:rFonts w:ascii="Arial" w:hAnsi="Arial" w:cs="Arial"/>
          <w:color w:val="000000" w:themeColor="text1"/>
          <w:sz w:val="32"/>
          <w:szCs w:val="32"/>
        </w:rPr>
        <w:t>)</w:t>
      </w:r>
      <w:r w:rsidRPr="0086219F">
        <w:rPr>
          <w:rFonts w:ascii="Arial" w:hAnsi="Arial" w:cs="Arial"/>
          <w:color w:val="000000" w:themeColor="text1"/>
          <w:sz w:val="32"/>
          <w:szCs w:val="32"/>
        </w:rPr>
        <w:t xml:space="preserve"> </w:t>
      </w:r>
      <w:r w:rsidRPr="00BD686D">
        <w:rPr>
          <w:rFonts w:ascii="Arial" w:hAnsi="Arial" w:cs="Arial"/>
          <w:sz w:val="32"/>
          <w:szCs w:val="32"/>
        </w:rPr>
        <w:t xml:space="preserve">schools that have been vandalised in almost all our </w:t>
      </w:r>
      <w:r>
        <w:rPr>
          <w:rFonts w:ascii="Arial" w:hAnsi="Arial" w:cs="Arial"/>
          <w:sz w:val="32"/>
          <w:szCs w:val="32"/>
        </w:rPr>
        <w:t xml:space="preserve">seventy-five (75) districts.  </w:t>
      </w:r>
      <w:r w:rsidRPr="00BD686D">
        <w:rPr>
          <w:rFonts w:ascii="Arial" w:hAnsi="Arial" w:cs="Arial"/>
          <w:sz w:val="32"/>
          <w:szCs w:val="32"/>
        </w:rPr>
        <w:t xml:space="preserve">The theft, vandalism and burglaries have taken place in all provinces. </w:t>
      </w:r>
      <w:r>
        <w:rPr>
          <w:rFonts w:ascii="Arial" w:hAnsi="Arial" w:cs="Arial"/>
          <w:sz w:val="32"/>
          <w:szCs w:val="32"/>
        </w:rPr>
        <w:t xml:space="preserve"> </w:t>
      </w:r>
      <w:r w:rsidRPr="00BD686D">
        <w:rPr>
          <w:rFonts w:ascii="Arial" w:hAnsi="Arial" w:cs="Arial"/>
          <w:sz w:val="32"/>
          <w:szCs w:val="32"/>
        </w:rPr>
        <w:t>In almost all the incidents</w:t>
      </w:r>
      <w:r>
        <w:rPr>
          <w:rFonts w:ascii="Arial" w:hAnsi="Arial" w:cs="Arial"/>
          <w:sz w:val="32"/>
          <w:szCs w:val="32"/>
        </w:rPr>
        <w:t>,</w:t>
      </w:r>
      <w:r w:rsidRPr="00BD686D">
        <w:rPr>
          <w:rFonts w:ascii="Arial" w:hAnsi="Arial" w:cs="Arial"/>
          <w:sz w:val="32"/>
          <w:szCs w:val="32"/>
        </w:rPr>
        <w:t xml:space="preserve"> administration blocks and laboratories have been targeted</w:t>
      </w:r>
      <w:r>
        <w:rPr>
          <w:rFonts w:ascii="Arial" w:hAnsi="Arial" w:cs="Arial"/>
          <w:sz w:val="32"/>
          <w:szCs w:val="32"/>
        </w:rPr>
        <w:t>,</w:t>
      </w:r>
      <w:r w:rsidRPr="00BD686D">
        <w:rPr>
          <w:rFonts w:ascii="Arial" w:hAnsi="Arial" w:cs="Arial"/>
          <w:sz w:val="32"/>
          <w:szCs w:val="32"/>
        </w:rPr>
        <w:t xml:space="preserve"> and </w:t>
      </w:r>
      <w:r>
        <w:rPr>
          <w:rFonts w:ascii="Arial" w:hAnsi="Arial" w:cs="Arial"/>
          <w:sz w:val="32"/>
          <w:szCs w:val="32"/>
        </w:rPr>
        <w:t>ICT equipment have been stolen.</w:t>
      </w:r>
    </w:p>
    <w:p w:rsidR="00F9757A" w:rsidRPr="00BD686D" w:rsidRDefault="00F9757A" w:rsidP="00F9757A">
      <w:pPr>
        <w:pStyle w:val="NoSpacing"/>
        <w:spacing w:line="276" w:lineRule="auto"/>
        <w:jc w:val="both"/>
        <w:rPr>
          <w:rFonts w:ascii="Arial" w:hAnsi="Arial" w:cs="Arial"/>
          <w:sz w:val="32"/>
          <w:szCs w:val="32"/>
        </w:rPr>
      </w:pPr>
    </w:p>
    <w:p w:rsidR="00F9757A" w:rsidRDefault="00F9757A" w:rsidP="00F9757A">
      <w:pPr>
        <w:pStyle w:val="NoSpacing"/>
        <w:spacing w:line="276" w:lineRule="auto"/>
        <w:jc w:val="both"/>
        <w:rPr>
          <w:rFonts w:ascii="Arial" w:hAnsi="Arial" w:cs="Arial"/>
          <w:sz w:val="32"/>
          <w:szCs w:val="32"/>
        </w:rPr>
      </w:pPr>
      <w:r w:rsidRPr="00BD686D">
        <w:rPr>
          <w:rFonts w:ascii="Arial" w:hAnsi="Arial" w:cs="Arial"/>
          <w:sz w:val="32"/>
          <w:szCs w:val="32"/>
        </w:rPr>
        <w:t>Provinc</w:t>
      </w:r>
      <w:r>
        <w:rPr>
          <w:rFonts w:ascii="Arial" w:hAnsi="Arial" w:cs="Arial"/>
          <w:sz w:val="32"/>
          <w:szCs w:val="32"/>
        </w:rPr>
        <w:t>es have also reported that food</w:t>
      </w:r>
      <w:r w:rsidRPr="00BD686D">
        <w:rPr>
          <w:rFonts w:ascii="Arial" w:hAnsi="Arial" w:cs="Arial"/>
          <w:sz w:val="32"/>
          <w:szCs w:val="32"/>
        </w:rPr>
        <w:t>stuff</w:t>
      </w:r>
      <w:r>
        <w:rPr>
          <w:rFonts w:ascii="Arial" w:hAnsi="Arial" w:cs="Arial"/>
          <w:sz w:val="32"/>
          <w:szCs w:val="32"/>
        </w:rPr>
        <w:t>,</w:t>
      </w:r>
      <w:r w:rsidRPr="00BD686D">
        <w:rPr>
          <w:rFonts w:ascii="Arial" w:hAnsi="Arial" w:cs="Arial"/>
          <w:sz w:val="32"/>
          <w:szCs w:val="32"/>
        </w:rPr>
        <w:t xml:space="preserve"> meant for the school nutrition programme</w:t>
      </w:r>
      <w:r>
        <w:rPr>
          <w:rFonts w:ascii="Arial" w:hAnsi="Arial" w:cs="Arial"/>
          <w:sz w:val="32"/>
          <w:szCs w:val="32"/>
        </w:rPr>
        <w:t>,</w:t>
      </w:r>
      <w:r w:rsidRPr="00BD686D">
        <w:rPr>
          <w:rFonts w:ascii="Arial" w:hAnsi="Arial" w:cs="Arial"/>
          <w:sz w:val="32"/>
          <w:szCs w:val="32"/>
        </w:rPr>
        <w:t xml:space="preserve"> have also been stolen.  The Umlazi District in KZN</w:t>
      </w:r>
      <w:r>
        <w:rPr>
          <w:rFonts w:ascii="Arial" w:hAnsi="Arial" w:cs="Arial"/>
          <w:sz w:val="32"/>
          <w:szCs w:val="32"/>
        </w:rPr>
        <w:t>,</w:t>
      </w:r>
      <w:r w:rsidRPr="00BD686D">
        <w:rPr>
          <w:rFonts w:ascii="Arial" w:hAnsi="Arial" w:cs="Arial"/>
          <w:sz w:val="32"/>
          <w:szCs w:val="32"/>
        </w:rPr>
        <w:t xml:space="preserve"> is the hardest hit</w:t>
      </w:r>
      <w:r>
        <w:rPr>
          <w:rFonts w:ascii="Arial" w:hAnsi="Arial" w:cs="Arial"/>
          <w:sz w:val="32"/>
          <w:szCs w:val="32"/>
        </w:rPr>
        <w:t>,</w:t>
      </w:r>
      <w:r w:rsidRPr="00BD686D">
        <w:rPr>
          <w:rFonts w:ascii="Arial" w:hAnsi="Arial" w:cs="Arial"/>
          <w:sz w:val="32"/>
          <w:szCs w:val="32"/>
        </w:rPr>
        <w:t xml:space="preserve"> with </w:t>
      </w:r>
      <w:r>
        <w:rPr>
          <w:rFonts w:ascii="Arial" w:hAnsi="Arial" w:cs="Arial"/>
          <w:sz w:val="32"/>
          <w:szCs w:val="32"/>
        </w:rPr>
        <w:t>forty-one (</w:t>
      </w:r>
      <w:r w:rsidRPr="00BD686D">
        <w:rPr>
          <w:rFonts w:ascii="Arial" w:hAnsi="Arial" w:cs="Arial"/>
          <w:sz w:val="32"/>
          <w:szCs w:val="32"/>
        </w:rPr>
        <w:t>41</w:t>
      </w:r>
      <w:r>
        <w:rPr>
          <w:rFonts w:ascii="Arial" w:hAnsi="Arial" w:cs="Arial"/>
          <w:sz w:val="32"/>
          <w:szCs w:val="32"/>
        </w:rPr>
        <w:t>)</w:t>
      </w:r>
      <w:r w:rsidRPr="00BD686D">
        <w:rPr>
          <w:rFonts w:ascii="Arial" w:hAnsi="Arial" w:cs="Arial"/>
          <w:sz w:val="32"/>
          <w:szCs w:val="32"/>
        </w:rPr>
        <w:t xml:space="preserve"> schools affected.</w:t>
      </w:r>
      <w:r>
        <w:rPr>
          <w:rFonts w:ascii="Arial" w:hAnsi="Arial" w:cs="Arial"/>
          <w:sz w:val="32"/>
          <w:szCs w:val="32"/>
        </w:rPr>
        <w:t xml:space="preserve"> </w:t>
      </w:r>
      <w:r w:rsidRPr="00BD686D">
        <w:rPr>
          <w:rFonts w:ascii="Arial" w:hAnsi="Arial" w:cs="Arial"/>
          <w:sz w:val="32"/>
          <w:szCs w:val="32"/>
        </w:rPr>
        <w:t xml:space="preserve"> This is shocking and disturbing. </w:t>
      </w:r>
      <w:r>
        <w:rPr>
          <w:rFonts w:ascii="Arial" w:hAnsi="Arial" w:cs="Arial"/>
          <w:sz w:val="32"/>
          <w:szCs w:val="32"/>
        </w:rPr>
        <w:t xml:space="preserve"> </w:t>
      </w:r>
      <w:r w:rsidRPr="00BD686D">
        <w:rPr>
          <w:rFonts w:ascii="Arial" w:hAnsi="Arial" w:cs="Arial"/>
          <w:sz w:val="32"/>
          <w:szCs w:val="32"/>
        </w:rPr>
        <w:t>We are extremely concerne</w:t>
      </w:r>
      <w:r>
        <w:rPr>
          <w:rFonts w:ascii="Arial" w:hAnsi="Arial" w:cs="Arial"/>
          <w:sz w:val="32"/>
          <w:szCs w:val="32"/>
        </w:rPr>
        <w:t>d by this level of criminality.</w:t>
      </w:r>
    </w:p>
    <w:p w:rsidR="00F9757A" w:rsidRPr="00BD686D" w:rsidRDefault="00F9757A" w:rsidP="00F9757A">
      <w:pPr>
        <w:pStyle w:val="NoSpacing"/>
        <w:spacing w:line="276" w:lineRule="auto"/>
        <w:jc w:val="both"/>
        <w:rPr>
          <w:rFonts w:ascii="Arial" w:hAnsi="Arial" w:cs="Arial"/>
          <w:sz w:val="32"/>
          <w:szCs w:val="32"/>
        </w:rPr>
      </w:pPr>
    </w:p>
    <w:p w:rsidR="00F9757A" w:rsidRDefault="00F9757A" w:rsidP="00F9757A">
      <w:pPr>
        <w:pStyle w:val="NoSpacing"/>
        <w:spacing w:line="276" w:lineRule="auto"/>
        <w:jc w:val="both"/>
        <w:rPr>
          <w:rFonts w:ascii="Arial" w:hAnsi="Arial" w:cs="Arial"/>
          <w:sz w:val="32"/>
          <w:szCs w:val="32"/>
        </w:rPr>
      </w:pPr>
      <w:r w:rsidRPr="00BD686D">
        <w:rPr>
          <w:rFonts w:ascii="Arial" w:hAnsi="Arial" w:cs="Arial"/>
          <w:sz w:val="32"/>
          <w:szCs w:val="32"/>
        </w:rPr>
        <w:lastRenderedPageBreak/>
        <w:t>We welcome the work done by the Police thus far</w:t>
      </w:r>
      <w:r>
        <w:rPr>
          <w:rFonts w:ascii="Arial" w:hAnsi="Arial" w:cs="Arial"/>
          <w:sz w:val="32"/>
          <w:szCs w:val="32"/>
        </w:rPr>
        <w:t>,</w:t>
      </w:r>
      <w:r w:rsidRPr="00BD686D">
        <w:rPr>
          <w:rFonts w:ascii="Arial" w:hAnsi="Arial" w:cs="Arial"/>
          <w:sz w:val="32"/>
          <w:szCs w:val="32"/>
        </w:rPr>
        <w:t xml:space="preserve"> in arresting the suspects</w:t>
      </w:r>
      <w:r>
        <w:rPr>
          <w:rFonts w:ascii="Arial" w:hAnsi="Arial" w:cs="Arial"/>
          <w:sz w:val="32"/>
          <w:szCs w:val="32"/>
        </w:rPr>
        <w:t>,</w:t>
      </w:r>
      <w:r w:rsidRPr="00BD686D">
        <w:rPr>
          <w:rFonts w:ascii="Arial" w:hAnsi="Arial" w:cs="Arial"/>
          <w:sz w:val="32"/>
          <w:szCs w:val="32"/>
        </w:rPr>
        <w:t xml:space="preserve"> some of whom</w:t>
      </w:r>
      <w:r>
        <w:rPr>
          <w:rFonts w:ascii="Arial" w:hAnsi="Arial" w:cs="Arial"/>
          <w:sz w:val="32"/>
          <w:szCs w:val="32"/>
        </w:rPr>
        <w:t>,</w:t>
      </w:r>
      <w:r w:rsidRPr="00BD686D">
        <w:rPr>
          <w:rFonts w:ascii="Arial" w:hAnsi="Arial" w:cs="Arial"/>
          <w:sz w:val="32"/>
          <w:szCs w:val="32"/>
        </w:rPr>
        <w:t xml:space="preserve"> were found in possession of the items believed to have been stolen from the schools.</w:t>
      </w:r>
    </w:p>
    <w:p w:rsidR="00F9757A" w:rsidRPr="00BD686D" w:rsidRDefault="00F9757A" w:rsidP="00F9757A">
      <w:pPr>
        <w:pStyle w:val="NoSpacing"/>
        <w:spacing w:line="276" w:lineRule="auto"/>
        <w:jc w:val="both"/>
        <w:rPr>
          <w:rFonts w:ascii="Arial" w:hAnsi="Arial" w:cs="Arial"/>
          <w:sz w:val="32"/>
          <w:szCs w:val="32"/>
        </w:rPr>
      </w:pPr>
    </w:p>
    <w:p w:rsidR="00F9757A" w:rsidRDefault="00F9757A" w:rsidP="00F9757A">
      <w:pPr>
        <w:pStyle w:val="NoSpacing"/>
        <w:spacing w:line="276" w:lineRule="auto"/>
        <w:jc w:val="both"/>
        <w:rPr>
          <w:rFonts w:ascii="Arial" w:hAnsi="Arial" w:cs="Arial"/>
          <w:sz w:val="32"/>
          <w:szCs w:val="32"/>
        </w:rPr>
      </w:pPr>
      <w:r w:rsidRPr="00BD686D">
        <w:rPr>
          <w:rFonts w:ascii="Arial" w:hAnsi="Arial" w:cs="Arial"/>
          <w:sz w:val="32"/>
          <w:szCs w:val="32"/>
        </w:rPr>
        <w:t>The barbaric acts of vandalism</w:t>
      </w:r>
      <w:r>
        <w:rPr>
          <w:rFonts w:ascii="Arial" w:hAnsi="Arial" w:cs="Arial"/>
          <w:sz w:val="32"/>
          <w:szCs w:val="32"/>
        </w:rPr>
        <w:t>,</w:t>
      </w:r>
      <w:r w:rsidRPr="00BD686D">
        <w:rPr>
          <w:rFonts w:ascii="Arial" w:hAnsi="Arial" w:cs="Arial"/>
          <w:sz w:val="32"/>
          <w:szCs w:val="32"/>
        </w:rPr>
        <w:t xml:space="preserve"> must be condemned by all of us.</w:t>
      </w:r>
      <w:r>
        <w:rPr>
          <w:rFonts w:ascii="Arial" w:hAnsi="Arial" w:cs="Arial"/>
          <w:sz w:val="32"/>
          <w:szCs w:val="32"/>
        </w:rPr>
        <w:t xml:space="preserve"> </w:t>
      </w:r>
      <w:r w:rsidRPr="00BD686D">
        <w:rPr>
          <w:rFonts w:ascii="Arial" w:hAnsi="Arial" w:cs="Arial"/>
          <w:sz w:val="32"/>
          <w:szCs w:val="32"/>
        </w:rPr>
        <w:t xml:space="preserve"> We cannot afford a situation where the education of our children is further compromised by criminals</w:t>
      </w:r>
      <w:r>
        <w:rPr>
          <w:rFonts w:ascii="Arial" w:hAnsi="Arial" w:cs="Arial"/>
          <w:sz w:val="32"/>
          <w:szCs w:val="32"/>
        </w:rPr>
        <w:t>,</w:t>
      </w:r>
      <w:r w:rsidRPr="00BD686D">
        <w:rPr>
          <w:rFonts w:ascii="Arial" w:hAnsi="Arial" w:cs="Arial"/>
          <w:sz w:val="32"/>
          <w:szCs w:val="32"/>
        </w:rPr>
        <w:t xml:space="preserve"> over and above what the </w:t>
      </w:r>
      <w:r>
        <w:rPr>
          <w:rFonts w:ascii="Arial" w:hAnsi="Arial" w:cs="Arial"/>
          <w:sz w:val="32"/>
          <w:szCs w:val="32"/>
        </w:rPr>
        <w:t>Corona Virus has brought upon us.</w:t>
      </w:r>
    </w:p>
    <w:p w:rsidR="00F9757A" w:rsidRPr="00BD686D" w:rsidRDefault="00F9757A" w:rsidP="00F9757A">
      <w:pPr>
        <w:pStyle w:val="NoSpacing"/>
        <w:spacing w:line="276" w:lineRule="auto"/>
        <w:jc w:val="both"/>
        <w:rPr>
          <w:rFonts w:ascii="Arial" w:hAnsi="Arial" w:cs="Arial"/>
          <w:sz w:val="32"/>
          <w:szCs w:val="32"/>
        </w:rPr>
      </w:pPr>
    </w:p>
    <w:p w:rsidR="00F9757A" w:rsidRPr="00BD686D" w:rsidRDefault="00F9757A" w:rsidP="00F9757A">
      <w:pPr>
        <w:spacing w:after="0"/>
        <w:jc w:val="both"/>
        <w:rPr>
          <w:rFonts w:ascii="Arial" w:eastAsia="Times New Roman" w:hAnsi="Arial" w:cs="Arial"/>
          <w:sz w:val="32"/>
          <w:szCs w:val="32"/>
          <w:lang w:val="en-US"/>
        </w:rPr>
      </w:pPr>
      <w:r w:rsidRPr="00BD686D">
        <w:rPr>
          <w:rFonts w:ascii="Arial" w:hAnsi="Arial" w:cs="Arial"/>
          <w:sz w:val="32"/>
          <w:szCs w:val="32"/>
        </w:rPr>
        <w:t>We appeal to members of the public</w:t>
      </w:r>
      <w:r>
        <w:rPr>
          <w:rFonts w:ascii="Arial" w:hAnsi="Arial" w:cs="Arial"/>
          <w:sz w:val="32"/>
          <w:szCs w:val="32"/>
        </w:rPr>
        <w:t>,</w:t>
      </w:r>
      <w:r w:rsidRPr="00BD686D">
        <w:rPr>
          <w:rFonts w:ascii="Arial" w:hAnsi="Arial" w:cs="Arial"/>
          <w:sz w:val="32"/>
          <w:szCs w:val="32"/>
        </w:rPr>
        <w:t xml:space="preserve"> to work with the </w:t>
      </w:r>
      <w:r>
        <w:rPr>
          <w:rFonts w:ascii="Arial" w:hAnsi="Arial" w:cs="Arial"/>
          <w:sz w:val="32"/>
          <w:szCs w:val="32"/>
        </w:rPr>
        <w:t>P</w:t>
      </w:r>
      <w:r w:rsidRPr="00BD686D">
        <w:rPr>
          <w:rFonts w:ascii="Arial" w:hAnsi="Arial" w:cs="Arial"/>
          <w:sz w:val="32"/>
          <w:szCs w:val="32"/>
        </w:rPr>
        <w:t>olice</w:t>
      </w:r>
      <w:r>
        <w:rPr>
          <w:rFonts w:ascii="Arial" w:hAnsi="Arial" w:cs="Arial"/>
          <w:sz w:val="32"/>
          <w:szCs w:val="32"/>
        </w:rPr>
        <w:t>,</w:t>
      </w:r>
      <w:r w:rsidRPr="00BD686D">
        <w:rPr>
          <w:rFonts w:ascii="Arial" w:hAnsi="Arial" w:cs="Arial"/>
          <w:sz w:val="32"/>
          <w:szCs w:val="32"/>
        </w:rPr>
        <w:t xml:space="preserve"> to ensure that all the culprits in all the incidents</w:t>
      </w:r>
      <w:r>
        <w:rPr>
          <w:rFonts w:ascii="Arial" w:hAnsi="Arial" w:cs="Arial"/>
          <w:sz w:val="32"/>
          <w:szCs w:val="32"/>
        </w:rPr>
        <w:t xml:space="preserve"> of vandalism, theft and burglaries of our schools,</w:t>
      </w:r>
      <w:r w:rsidRPr="00BD686D">
        <w:rPr>
          <w:rFonts w:ascii="Arial" w:hAnsi="Arial" w:cs="Arial"/>
          <w:sz w:val="32"/>
          <w:szCs w:val="32"/>
        </w:rPr>
        <w:t xml:space="preserve"> are convict</w:t>
      </w:r>
      <w:r>
        <w:rPr>
          <w:rFonts w:ascii="Arial" w:hAnsi="Arial" w:cs="Arial"/>
          <w:sz w:val="32"/>
          <w:szCs w:val="32"/>
        </w:rPr>
        <w:t>ed and jailed for long periods.</w:t>
      </w:r>
      <w:r>
        <w:rPr>
          <w:rFonts w:ascii="Arial" w:hAnsi="Arial" w:cs="Arial"/>
          <w:sz w:val="32"/>
          <w:szCs w:val="32"/>
        </w:rPr>
        <w:t xml:space="preserve"> </w:t>
      </w:r>
    </w:p>
    <w:p w:rsidR="00F9757A" w:rsidRDefault="00F9757A" w:rsidP="00122556">
      <w:pPr>
        <w:pStyle w:val="NoSpacing"/>
        <w:spacing w:line="276" w:lineRule="auto"/>
        <w:jc w:val="both"/>
        <w:rPr>
          <w:rFonts w:ascii="Arial" w:hAnsi="Arial" w:cs="Arial"/>
          <w:b/>
          <w:sz w:val="32"/>
          <w:szCs w:val="32"/>
          <w:lang w:val="en-GB"/>
        </w:rPr>
      </w:pPr>
    </w:p>
    <w:p w:rsidR="00122556" w:rsidRPr="00BD686D" w:rsidRDefault="00122556" w:rsidP="00122556">
      <w:pPr>
        <w:pStyle w:val="NoSpacing"/>
        <w:spacing w:line="276" w:lineRule="auto"/>
        <w:jc w:val="both"/>
        <w:rPr>
          <w:rFonts w:ascii="Arial" w:hAnsi="Arial" w:cs="Arial"/>
          <w:b/>
          <w:sz w:val="32"/>
          <w:szCs w:val="32"/>
          <w:lang w:val="en-GB"/>
        </w:rPr>
      </w:pPr>
      <w:r w:rsidRPr="00BD686D">
        <w:rPr>
          <w:rFonts w:ascii="Arial" w:hAnsi="Arial" w:cs="Arial"/>
          <w:b/>
          <w:sz w:val="32"/>
          <w:szCs w:val="32"/>
          <w:lang w:val="en-GB"/>
        </w:rPr>
        <w:t>Conclusion</w:t>
      </w:r>
    </w:p>
    <w:p w:rsidR="00503C6A" w:rsidRDefault="00503C6A" w:rsidP="00503C6A">
      <w:pPr>
        <w:spacing w:after="0"/>
        <w:jc w:val="both"/>
        <w:rPr>
          <w:rFonts w:ascii="Arial" w:eastAsia="Times New Roman" w:hAnsi="Arial" w:cs="Arial"/>
          <w:sz w:val="32"/>
          <w:szCs w:val="32"/>
          <w:lang w:val="en-US"/>
        </w:rPr>
      </w:pPr>
    </w:p>
    <w:p w:rsidR="00503C6A" w:rsidRPr="00BD686D" w:rsidRDefault="00503C6A" w:rsidP="00503C6A">
      <w:pPr>
        <w:spacing w:after="0"/>
        <w:jc w:val="both"/>
        <w:rPr>
          <w:rFonts w:ascii="Arial" w:eastAsia="Times New Roman" w:hAnsi="Arial" w:cs="Arial"/>
          <w:sz w:val="32"/>
          <w:szCs w:val="32"/>
          <w:lang w:val="en-US"/>
        </w:rPr>
      </w:pPr>
      <w:r w:rsidRPr="00BD686D">
        <w:rPr>
          <w:rFonts w:ascii="Arial" w:eastAsia="Times New Roman" w:hAnsi="Arial" w:cs="Arial"/>
          <w:sz w:val="32"/>
          <w:szCs w:val="32"/>
          <w:lang w:val="en-US"/>
        </w:rPr>
        <w:t>We will work together with all stakeholders to ensure that the plans are implemented to the letter.  We will establish COVID-19 Control Teams in every province and eve</w:t>
      </w:r>
      <w:r w:rsidR="00B5221E">
        <w:rPr>
          <w:rFonts w:ascii="Arial" w:eastAsia="Times New Roman" w:hAnsi="Arial" w:cs="Arial"/>
          <w:sz w:val="32"/>
          <w:szCs w:val="32"/>
          <w:lang w:val="en-US"/>
        </w:rPr>
        <w:t xml:space="preserve">ry district, circuit and school.  We will intensify our communication modalities to ensure that communities, parents, teachers and learners know and understand the challenges faced, and the remedies that are necessary to keep everyone within our school premises safe and healthy.  </w:t>
      </w:r>
      <w:r w:rsidRPr="00BD686D">
        <w:rPr>
          <w:rFonts w:ascii="Arial" w:eastAsia="Times New Roman" w:hAnsi="Arial" w:cs="Arial"/>
          <w:sz w:val="32"/>
          <w:szCs w:val="32"/>
          <w:lang w:val="en-US"/>
        </w:rPr>
        <w:t xml:space="preserve">We will need lots of help from the community to protect learners </w:t>
      </w:r>
      <w:r w:rsidR="00B5221E">
        <w:rPr>
          <w:rFonts w:ascii="Arial" w:eastAsia="Times New Roman" w:hAnsi="Arial" w:cs="Arial"/>
          <w:sz w:val="32"/>
          <w:szCs w:val="32"/>
          <w:lang w:val="en-US"/>
        </w:rPr>
        <w:t>a</w:t>
      </w:r>
      <w:r w:rsidRPr="00BD686D">
        <w:rPr>
          <w:rFonts w:ascii="Arial" w:eastAsia="Times New Roman" w:hAnsi="Arial" w:cs="Arial"/>
          <w:sz w:val="32"/>
          <w:szCs w:val="32"/>
          <w:lang w:val="en-US"/>
        </w:rPr>
        <w:t xml:space="preserve">nd teachers from home to school and back. </w:t>
      </w:r>
      <w:r>
        <w:rPr>
          <w:rFonts w:ascii="Arial" w:eastAsia="Times New Roman" w:hAnsi="Arial" w:cs="Arial"/>
          <w:sz w:val="32"/>
          <w:szCs w:val="32"/>
          <w:lang w:val="en-US"/>
        </w:rPr>
        <w:t xml:space="preserve"> </w:t>
      </w:r>
      <w:r w:rsidRPr="00BD686D">
        <w:rPr>
          <w:rFonts w:ascii="Arial" w:eastAsia="Times New Roman" w:hAnsi="Arial" w:cs="Arial"/>
          <w:sz w:val="32"/>
          <w:szCs w:val="32"/>
          <w:lang w:val="en-US"/>
        </w:rPr>
        <w:t>It has to be a working partnership.</w:t>
      </w:r>
    </w:p>
    <w:p w:rsidR="00B5221E" w:rsidRDefault="00B5221E" w:rsidP="00122556">
      <w:pPr>
        <w:pStyle w:val="NoSpacing"/>
        <w:spacing w:line="276" w:lineRule="auto"/>
        <w:jc w:val="both"/>
        <w:rPr>
          <w:rFonts w:ascii="Arial" w:hAnsi="Arial" w:cs="Arial"/>
          <w:sz w:val="32"/>
          <w:szCs w:val="32"/>
          <w:lang w:val="en-GB"/>
        </w:rPr>
      </w:pPr>
    </w:p>
    <w:p w:rsidR="00B5221E" w:rsidRDefault="00122556" w:rsidP="00122556">
      <w:pPr>
        <w:pStyle w:val="NoSpacing"/>
        <w:spacing w:line="276" w:lineRule="auto"/>
        <w:jc w:val="both"/>
        <w:rPr>
          <w:rFonts w:ascii="Arial" w:hAnsi="Arial" w:cs="Arial"/>
          <w:sz w:val="32"/>
          <w:szCs w:val="32"/>
          <w:lang w:val="en-GB"/>
        </w:rPr>
      </w:pPr>
      <w:r w:rsidRPr="00BD686D">
        <w:rPr>
          <w:rFonts w:ascii="Arial" w:hAnsi="Arial" w:cs="Arial"/>
          <w:sz w:val="32"/>
          <w:szCs w:val="32"/>
          <w:lang w:val="en-GB"/>
        </w:rPr>
        <w:t>I want to thank all our partners (they are too many to mention)</w:t>
      </w:r>
      <w:r w:rsidR="00B5221E">
        <w:rPr>
          <w:rFonts w:ascii="Arial" w:hAnsi="Arial" w:cs="Arial"/>
          <w:sz w:val="32"/>
          <w:szCs w:val="32"/>
          <w:lang w:val="en-GB"/>
        </w:rPr>
        <w:t>,</w:t>
      </w:r>
      <w:r w:rsidRPr="00BD686D">
        <w:rPr>
          <w:rFonts w:ascii="Arial" w:hAnsi="Arial" w:cs="Arial"/>
          <w:sz w:val="32"/>
          <w:szCs w:val="32"/>
          <w:lang w:val="en-GB"/>
        </w:rPr>
        <w:t xml:space="preserve"> who have come on board to support the work being done to rescue the 2020 school year. </w:t>
      </w:r>
      <w:r w:rsidR="00B5221E">
        <w:rPr>
          <w:rFonts w:ascii="Arial" w:hAnsi="Arial" w:cs="Arial"/>
          <w:sz w:val="32"/>
          <w:szCs w:val="32"/>
          <w:lang w:val="en-GB"/>
        </w:rPr>
        <w:t xml:space="preserve"> </w:t>
      </w:r>
      <w:r w:rsidRPr="00BD686D">
        <w:rPr>
          <w:rFonts w:ascii="Arial" w:hAnsi="Arial" w:cs="Arial"/>
          <w:sz w:val="32"/>
          <w:szCs w:val="32"/>
          <w:lang w:val="en-GB"/>
        </w:rPr>
        <w:t xml:space="preserve">The COVID-19 has been a revelation. </w:t>
      </w:r>
      <w:r w:rsidR="00B5221E">
        <w:rPr>
          <w:rFonts w:ascii="Arial" w:hAnsi="Arial" w:cs="Arial"/>
          <w:sz w:val="32"/>
          <w:szCs w:val="32"/>
          <w:lang w:val="en-GB"/>
        </w:rPr>
        <w:t xml:space="preserve"> </w:t>
      </w:r>
      <w:r w:rsidRPr="00BD686D">
        <w:rPr>
          <w:rFonts w:ascii="Arial" w:hAnsi="Arial" w:cs="Arial"/>
          <w:sz w:val="32"/>
          <w:szCs w:val="32"/>
          <w:lang w:val="en-GB"/>
        </w:rPr>
        <w:t xml:space="preserve">It has demonstrated that we can find each other quickly, work together to find solutions for the good of the </w:t>
      </w:r>
      <w:r w:rsidR="00B5221E">
        <w:rPr>
          <w:rFonts w:ascii="Arial" w:hAnsi="Arial" w:cs="Arial"/>
          <w:sz w:val="32"/>
          <w:szCs w:val="32"/>
          <w:lang w:val="en-GB"/>
        </w:rPr>
        <w:t>country.</w:t>
      </w:r>
    </w:p>
    <w:p w:rsidR="00B5221E" w:rsidRDefault="00B5221E" w:rsidP="00122556">
      <w:pPr>
        <w:pStyle w:val="NoSpacing"/>
        <w:spacing w:line="276" w:lineRule="auto"/>
        <w:jc w:val="both"/>
        <w:rPr>
          <w:rFonts w:ascii="Arial" w:hAnsi="Arial" w:cs="Arial"/>
          <w:sz w:val="32"/>
          <w:szCs w:val="32"/>
          <w:lang w:val="en-GB"/>
        </w:rPr>
      </w:pPr>
    </w:p>
    <w:p w:rsidR="00122556" w:rsidRPr="00BD686D" w:rsidRDefault="00122556" w:rsidP="00122556">
      <w:pPr>
        <w:pStyle w:val="NoSpacing"/>
        <w:spacing w:line="276" w:lineRule="auto"/>
        <w:jc w:val="both"/>
        <w:rPr>
          <w:rFonts w:ascii="Arial" w:hAnsi="Arial" w:cs="Arial"/>
          <w:sz w:val="32"/>
          <w:szCs w:val="32"/>
          <w:lang w:val="en-GB"/>
        </w:rPr>
      </w:pPr>
      <w:r w:rsidRPr="00BD686D">
        <w:rPr>
          <w:rFonts w:ascii="Arial" w:hAnsi="Arial" w:cs="Arial"/>
          <w:sz w:val="32"/>
          <w:szCs w:val="32"/>
          <w:lang w:val="en-GB"/>
        </w:rPr>
        <w:t>It is our view that the gains made in this crisis</w:t>
      </w:r>
      <w:r w:rsidR="00B5221E">
        <w:rPr>
          <w:rFonts w:ascii="Arial" w:hAnsi="Arial" w:cs="Arial"/>
          <w:sz w:val="32"/>
          <w:szCs w:val="32"/>
          <w:lang w:val="en-GB"/>
        </w:rPr>
        <w:t>,</w:t>
      </w:r>
      <w:r w:rsidRPr="00BD686D">
        <w:rPr>
          <w:rFonts w:ascii="Arial" w:hAnsi="Arial" w:cs="Arial"/>
          <w:sz w:val="32"/>
          <w:szCs w:val="32"/>
          <w:lang w:val="en-GB"/>
        </w:rPr>
        <w:t xml:space="preserve"> must be maintained going forward. </w:t>
      </w:r>
      <w:r w:rsidR="00B5221E">
        <w:rPr>
          <w:rFonts w:ascii="Arial" w:hAnsi="Arial" w:cs="Arial"/>
          <w:sz w:val="32"/>
          <w:szCs w:val="32"/>
          <w:lang w:val="en-GB"/>
        </w:rPr>
        <w:t xml:space="preserve"> </w:t>
      </w:r>
      <w:r w:rsidRPr="00BD686D">
        <w:rPr>
          <w:rFonts w:ascii="Arial" w:hAnsi="Arial" w:cs="Arial"/>
          <w:sz w:val="32"/>
          <w:szCs w:val="32"/>
          <w:lang w:val="en-GB"/>
        </w:rPr>
        <w:t>The unity among stakeholders has been phenomenal</w:t>
      </w:r>
      <w:r w:rsidR="00B5221E">
        <w:rPr>
          <w:rFonts w:ascii="Arial" w:hAnsi="Arial" w:cs="Arial"/>
          <w:sz w:val="32"/>
          <w:szCs w:val="32"/>
          <w:lang w:val="en-GB"/>
        </w:rPr>
        <w:t>,</w:t>
      </w:r>
      <w:r w:rsidRPr="00BD686D">
        <w:rPr>
          <w:rFonts w:ascii="Arial" w:hAnsi="Arial" w:cs="Arial"/>
          <w:sz w:val="32"/>
          <w:szCs w:val="32"/>
          <w:lang w:val="en-GB"/>
        </w:rPr>
        <w:t xml:space="preserve"> and it shows that as a people</w:t>
      </w:r>
      <w:r w:rsidR="00B5221E">
        <w:rPr>
          <w:rFonts w:ascii="Arial" w:hAnsi="Arial" w:cs="Arial"/>
          <w:sz w:val="32"/>
          <w:szCs w:val="32"/>
          <w:lang w:val="en-GB"/>
        </w:rPr>
        <w:t>,</w:t>
      </w:r>
      <w:r w:rsidRPr="00BD686D">
        <w:rPr>
          <w:rFonts w:ascii="Arial" w:hAnsi="Arial" w:cs="Arial"/>
          <w:sz w:val="32"/>
          <w:szCs w:val="32"/>
          <w:lang w:val="en-GB"/>
        </w:rPr>
        <w:t xml:space="preserve"> we have potential to grow South Africa </w:t>
      </w:r>
      <w:r w:rsidRPr="00BD686D">
        <w:rPr>
          <w:rFonts w:ascii="Arial" w:hAnsi="Arial" w:cs="Arial"/>
          <w:sz w:val="32"/>
          <w:szCs w:val="32"/>
          <w:lang w:val="en-GB"/>
        </w:rPr>
        <w:lastRenderedPageBreak/>
        <w:t xml:space="preserve">together. </w:t>
      </w:r>
      <w:r w:rsidR="00B5221E">
        <w:rPr>
          <w:rFonts w:ascii="Arial" w:hAnsi="Arial" w:cs="Arial"/>
          <w:sz w:val="32"/>
          <w:szCs w:val="32"/>
          <w:lang w:val="en-GB"/>
        </w:rPr>
        <w:t xml:space="preserve"> </w:t>
      </w:r>
      <w:r w:rsidRPr="00BD686D">
        <w:rPr>
          <w:rFonts w:ascii="Arial" w:hAnsi="Arial" w:cs="Arial"/>
          <w:sz w:val="32"/>
          <w:szCs w:val="32"/>
          <w:lang w:val="en-GB"/>
        </w:rPr>
        <w:t>We have a lot of work to do still, the virus is still with us</w:t>
      </w:r>
      <w:r w:rsidR="00B5221E">
        <w:rPr>
          <w:rFonts w:ascii="Arial" w:hAnsi="Arial" w:cs="Arial"/>
          <w:sz w:val="32"/>
          <w:szCs w:val="32"/>
          <w:lang w:val="en-GB"/>
        </w:rPr>
        <w:t>,</w:t>
      </w:r>
      <w:r w:rsidRPr="00BD686D">
        <w:rPr>
          <w:rFonts w:ascii="Arial" w:hAnsi="Arial" w:cs="Arial"/>
          <w:sz w:val="32"/>
          <w:szCs w:val="32"/>
          <w:lang w:val="en-GB"/>
        </w:rPr>
        <w:t xml:space="preserve"> and it will remain so for some time to come</w:t>
      </w:r>
      <w:r w:rsidR="00B5221E">
        <w:rPr>
          <w:rFonts w:ascii="Arial" w:hAnsi="Arial" w:cs="Arial"/>
          <w:sz w:val="32"/>
          <w:szCs w:val="32"/>
          <w:lang w:val="en-GB"/>
        </w:rPr>
        <w:t>.  B</w:t>
      </w:r>
      <w:r w:rsidRPr="00BD686D">
        <w:rPr>
          <w:rFonts w:ascii="Arial" w:hAnsi="Arial" w:cs="Arial"/>
          <w:sz w:val="32"/>
          <w:szCs w:val="32"/>
          <w:lang w:val="en-GB"/>
        </w:rPr>
        <w:t>ut through a collaborative effort</w:t>
      </w:r>
      <w:r w:rsidR="00B5221E">
        <w:rPr>
          <w:rFonts w:ascii="Arial" w:hAnsi="Arial" w:cs="Arial"/>
          <w:sz w:val="32"/>
          <w:szCs w:val="32"/>
          <w:lang w:val="en-GB"/>
        </w:rPr>
        <w:t>,</w:t>
      </w:r>
      <w:r w:rsidRPr="00BD686D">
        <w:rPr>
          <w:rFonts w:ascii="Arial" w:hAnsi="Arial" w:cs="Arial"/>
          <w:sz w:val="32"/>
          <w:szCs w:val="32"/>
          <w:lang w:val="en-GB"/>
        </w:rPr>
        <w:t xml:space="preserve"> we can</w:t>
      </w:r>
      <w:r w:rsidR="00B5221E">
        <w:rPr>
          <w:rFonts w:ascii="Arial" w:hAnsi="Arial" w:cs="Arial"/>
          <w:sz w:val="32"/>
          <w:szCs w:val="32"/>
          <w:lang w:val="en-GB"/>
        </w:rPr>
        <w:t>,</w:t>
      </w:r>
      <w:r w:rsidRPr="00BD686D">
        <w:rPr>
          <w:rFonts w:ascii="Arial" w:hAnsi="Arial" w:cs="Arial"/>
          <w:sz w:val="32"/>
          <w:szCs w:val="32"/>
          <w:lang w:val="en-GB"/>
        </w:rPr>
        <w:t xml:space="preserve"> and we will overcome.</w:t>
      </w:r>
    </w:p>
    <w:p w:rsidR="00122556" w:rsidRPr="00BD686D" w:rsidRDefault="00122556" w:rsidP="00122556">
      <w:pPr>
        <w:pStyle w:val="NoSpacing"/>
        <w:spacing w:line="276" w:lineRule="auto"/>
        <w:jc w:val="both"/>
        <w:rPr>
          <w:rFonts w:ascii="Arial" w:hAnsi="Arial" w:cs="Arial"/>
          <w:sz w:val="32"/>
          <w:szCs w:val="32"/>
          <w:lang w:val="en-GB"/>
        </w:rPr>
      </w:pPr>
    </w:p>
    <w:p w:rsidR="00122556" w:rsidRPr="00BD686D" w:rsidRDefault="00122556" w:rsidP="00122556">
      <w:pPr>
        <w:pStyle w:val="NoSpacing"/>
        <w:spacing w:line="276" w:lineRule="auto"/>
        <w:jc w:val="both"/>
        <w:rPr>
          <w:rFonts w:ascii="Arial" w:hAnsi="Arial" w:cs="Arial"/>
          <w:sz w:val="32"/>
          <w:szCs w:val="32"/>
          <w:lang w:val="en-GB"/>
        </w:rPr>
      </w:pPr>
      <w:r w:rsidRPr="00BD686D">
        <w:rPr>
          <w:rFonts w:ascii="Arial" w:hAnsi="Arial" w:cs="Arial"/>
          <w:sz w:val="32"/>
          <w:szCs w:val="32"/>
          <w:lang w:val="en-GB"/>
        </w:rPr>
        <w:t>We appeal to each one of us</w:t>
      </w:r>
      <w:r w:rsidR="00B5221E">
        <w:rPr>
          <w:rFonts w:ascii="Arial" w:hAnsi="Arial" w:cs="Arial"/>
          <w:sz w:val="32"/>
          <w:szCs w:val="32"/>
          <w:lang w:val="en-GB"/>
        </w:rPr>
        <w:t>,</w:t>
      </w:r>
      <w:r w:rsidRPr="00BD686D">
        <w:rPr>
          <w:rFonts w:ascii="Arial" w:hAnsi="Arial" w:cs="Arial"/>
          <w:sz w:val="32"/>
          <w:szCs w:val="32"/>
          <w:lang w:val="en-GB"/>
        </w:rPr>
        <w:t xml:space="preserve"> to cooperate</w:t>
      </w:r>
      <w:r w:rsidR="00B5221E">
        <w:rPr>
          <w:rFonts w:ascii="Arial" w:hAnsi="Arial" w:cs="Arial"/>
          <w:sz w:val="32"/>
          <w:szCs w:val="32"/>
          <w:lang w:val="en-GB"/>
        </w:rPr>
        <w:t>;</w:t>
      </w:r>
      <w:r w:rsidRPr="00BD686D">
        <w:rPr>
          <w:rFonts w:ascii="Arial" w:hAnsi="Arial" w:cs="Arial"/>
          <w:sz w:val="32"/>
          <w:szCs w:val="32"/>
          <w:lang w:val="en-GB"/>
        </w:rPr>
        <w:t xml:space="preserve"> and ensure that we put the interest of the children on top of the priority l</w:t>
      </w:r>
      <w:r w:rsidR="00B5221E">
        <w:rPr>
          <w:rFonts w:ascii="Arial" w:hAnsi="Arial" w:cs="Arial"/>
          <w:sz w:val="32"/>
          <w:szCs w:val="32"/>
          <w:lang w:val="en-GB"/>
        </w:rPr>
        <w:t>ist.</w:t>
      </w:r>
    </w:p>
    <w:p w:rsidR="00122556" w:rsidRPr="00BD686D" w:rsidRDefault="00122556" w:rsidP="00122556">
      <w:pPr>
        <w:pStyle w:val="NoSpacing"/>
        <w:spacing w:line="276" w:lineRule="auto"/>
        <w:jc w:val="both"/>
        <w:rPr>
          <w:rFonts w:ascii="Arial" w:hAnsi="Arial" w:cs="Arial"/>
          <w:sz w:val="32"/>
          <w:szCs w:val="32"/>
          <w:lang w:val="en-GB"/>
        </w:rPr>
      </w:pPr>
    </w:p>
    <w:p w:rsidR="00122556" w:rsidRPr="00BD686D" w:rsidRDefault="00122556" w:rsidP="00122556">
      <w:pPr>
        <w:pStyle w:val="NoSpacing"/>
        <w:spacing w:line="276" w:lineRule="auto"/>
        <w:jc w:val="both"/>
        <w:rPr>
          <w:rFonts w:ascii="Arial" w:hAnsi="Arial" w:cs="Arial"/>
          <w:b/>
          <w:sz w:val="32"/>
          <w:szCs w:val="32"/>
          <w:lang w:val="en-GB"/>
        </w:rPr>
      </w:pPr>
      <w:r w:rsidRPr="00BD686D">
        <w:rPr>
          <w:rFonts w:ascii="Arial" w:hAnsi="Arial" w:cs="Arial"/>
          <w:b/>
          <w:sz w:val="32"/>
          <w:szCs w:val="32"/>
          <w:lang w:val="en-GB"/>
        </w:rPr>
        <w:t>Thank you</w:t>
      </w:r>
    </w:p>
    <w:p w:rsidR="00122556" w:rsidRPr="00BD686D" w:rsidRDefault="00122556" w:rsidP="00122556">
      <w:pPr>
        <w:pStyle w:val="NoSpacing"/>
        <w:spacing w:line="276" w:lineRule="auto"/>
        <w:jc w:val="both"/>
        <w:rPr>
          <w:rFonts w:ascii="Arial" w:hAnsi="Arial" w:cs="Arial"/>
          <w:bCs/>
          <w:sz w:val="32"/>
          <w:szCs w:val="32"/>
          <w:lang w:val="en-GB"/>
        </w:rPr>
      </w:pPr>
    </w:p>
    <w:p w:rsidR="00122556" w:rsidRPr="00BD686D" w:rsidRDefault="00122556" w:rsidP="00122556">
      <w:pPr>
        <w:pStyle w:val="NoSpacing"/>
        <w:spacing w:line="276" w:lineRule="auto"/>
        <w:jc w:val="both"/>
        <w:rPr>
          <w:rFonts w:ascii="Arial" w:hAnsi="Arial" w:cs="Arial"/>
          <w:bCs/>
          <w:sz w:val="32"/>
          <w:szCs w:val="32"/>
          <w:lang w:val="en-GB"/>
        </w:rPr>
      </w:pPr>
      <w:r w:rsidRPr="00BD686D">
        <w:rPr>
          <w:rFonts w:ascii="Arial" w:hAnsi="Arial" w:cs="Arial"/>
          <w:bCs/>
          <w:sz w:val="32"/>
          <w:szCs w:val="32"/>
          <w:lang w:val="en-GB"/>
        </w:rPr>
        <w:t xml:space="preserve">Ends </w:t>
      </w:r>
    </w:p>
    <w:p w:rsidR="009F3EF3" w:rsidRPr="00BD686D" w:rsidRDefault="009F3EF3">
      <w:pPr>
        <w:rPr>
          <w:sz w:val="32"/>
          <w:szCs w:val="32"/>
        </w:rPr>
      </w:pPr>
    </w:p>
    <w:sectPr w:rsidR="009F3EF3" w:rsidRPr="00BD686D" w:rsidSect="0086219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54" w:rsidRDefault="00440B54">
      <w:pPr>
        <w:spacing w:after="0" w:line="240" w:lineRule="auto"/>
      </w:pPr>
      <w:r>
        <w:separator/>
      </w:r>
    </w:p>
  </w:endnote>
  <w:endnote w:type="continuationSeparator" w:id="0">
    <w:p w:rsidR="00440B54" w:rsidRDefault="0044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283080"/>
      <w:docPartObj>
        <w:docPartGallery w:val="Page Numbers (Bottom of Page)"/>
        <w:docPartUnique/>
      </w:docPartObj>
    </w:sdtPr>
    <w:sdtEndPr>
      <w:rPr>
        <w:noProof/>
      </w:rPr>
    </w:sdtEndPr>
    <w:sdtContent>
      <w:p w:rsidR="000E33C3" w:rsidRDefault="000E33C3">
        <w:pPr>
          <w:pStyle w:val="Footer"/>
          <w:jc w:val="center"/>
        </w:pPr>
        <w:r>
          <w:fldChar w:fldCharType="begin"/>
        </w:r>
        <w:r>
          <w:instrText xml:space="preserve"> PAGE   \* MERGEFORMAT </w:instrText>
        </w:r>
        <w:r>
          <w:fldChar w:fldCharType="separate"/>
        </w:r>
        <w:r w:rsidR="00863E54">
          <w:rPr>
            <w:noProof/>
          </w:rPr>
          <w:t>15</w:t>
        </w:r>
        <w:r>
          <w:rPr>
            <w:noProof/>
          </w:rPr>
          <w:fldChar w:fldCharType="end"/>
        </w:r>
      </w:p>
    </w:sdtContent>
  </w:sdt>
  <w:p w:rsidR="000E33C3" w:rsidRDefault="000E3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54" w:rsidRDefault="00440B54">
      <w:pPr>
        <w:spacing w:after="0" w:line="240" w:lineRule="auto"/>
      </w:pPr>
      <w:r>
        <w:separator/>
      </w:r>
    </w:p>
  </w:footnote>
  <w:footnote w:type="continuationSeparator" w:id="0">
    <w:p w:rsidR="00440B54" w:rsidRDefault="00440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B20"/>
    <w:multiLevelType w:val="hybridMultilevel"/>
    <w:tmpl w:val="B8C6FF64"/>
    <w:lvl w:ilvl="0" w:tplc="61E0226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32628D"/>
    <w:multiLevelType w:val="hybridMultilevel"/>
    <w:tmpl w:val="1BCA658C"/>
    <w:lvl w:ilvl="0" w:tplc="13A88D50">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D03FC5"/>
    <w:multiLevelType w:val="hybridMultilevel"/>
    <w:tmpl w:val="5066D65E"/>
    <w:lvl w:ilvl="0" w:tplc="65841792">
      <w:start w:val="1"/>
      <w:numFmt w:val="bullet"/>
      <w:lvlText w:val="•"/>
      <w:lvlJc w:val="left"/>
      <w:pPr>
        <w:tabs>
          <w:tab w:val="num" w:pos="720"/>
        </w:tabs>
        <w:ind w:left="720" w:hanging="360"/>
      </w:pPr>
      <w:rPr>
        <w:rFonts w:ascii="Arial" w:hAnsi="Arial" w:hint="default"/>
      </w:rPr>
    </w:lvl>
    <w:lvl w:ilvl="1" w:tplc="C3680FC4">
      <w:numFmt w:val="bullet"/>
      <w:lvlText w:val="–"/>
      <w:lvlJc w:val="left"/>
      <w:pPr>
        <w:tabs>
          <w:tab w:val="num" w:pos="1440"/>
        </w:tabs>
        <w:ind w:left="1440" w:hanging="360"/>
      </w:pPr>
      <w:rPr>
        <w:rFonts w:ascii="Arial" w:hAnsi="Arial" w:hint="default"/>
      </w:rPr>
    </w:lvl>
    <w:lvl w:ilvl="2" w:tplc="53E25EF2" w:tentative="1">
      <w:start w:val="1"/>
      <w:numFmt w:val="bullet"/>
      <w:lvlText w:val="•"/>
      <w:lvlJc w:val="left"/>
      <w:pPr>
        <w:tabs>
          <w:tab w:val="num" w:pos="2160"/>
        </w:tabs>
        <w:ind w:left="2160" w:hanging="360"/>
      </w:pPr>
      <w:rPr>
        <w:rFonts w:ascii="Arial" w:hAnsi="Arial" w:hint="default"/>
      </w:rPr>
    </w:lvl>
    <w:lvl w:ilvl="3" w:tplc="E572D29E" w:tentative="1">
      <w:start w:val="1"/>
      <w:numFmt w:val="bullet"/>
      <w:lvlText w:val="•"/>
      <w:lvlJc w:val="left"/>
      <w:pPr>
        <w:tabs>
          <w:tab w:val="num" w:pos="2880"/>
        </w:tabs>
        <w:ind w:left="2880" w:hanging="360"/>
      </w:pPr>
      <w:rPr>
        <w:rFonts w:ascii="Arial" w:hAnsi="Arial" w:hint="default"/>
      </w:rPr>
    </w:lvl>
    <w:lvl w:ilvl="4" w:tplc="710C67A0" w:tentative="1">
      <w:start w:val="1"/>
      <w:numFmt w:val="bullet"/>
      <w:lvlText w:val="•"/>
      <w:lvlJc w:val="left"/>
      <w:pPr>
        <w:tabs>
          <w:tab w:val="num" w:pos="3600"/>
        </w:tabs>
        <w:ind w:left="3600" w:hanging="360"/>
      </w:pPr>
      <w:rPr>
        <w:rFonts w:ascii="Arial" w:hAnsi="Arial" w:hint="default"/>
      </w:rPr>
    </w:lvl>
    <w:lvl w:ilvl="5" w:tplc="BBC0562E" w:tentative="1">
      <w:start w:val="1"/>
      <w:numFmt w:val="bullet"/>
      <w:lvlText w:val="•"/>
      <w:lvlJc w:val="left"/>
      <w:pPr>
        <w:tabs>
          <w:tab w:val="num" w:pos="4320"/>
        </w:tabs>
        <w:ind w:left="4320" w:hanging="360"/>
      </w:pPr>
      <w:rPr>
        <w:rFonts w:ascii="Arial" w:hAnsi="Arial" w:hint="default"/>
      </w:rPr>
    </w:lvl>
    <w:lvl w:ilvl="6" w:tplc="75F4AFF6" w:tentative="1">
      <w:start w:val="1"/>
      <w:numFmt w:val="bullet"/>
      <w:lvlText w:val="•"/>
      <w:lvlJc w:val="left"/>
      <w:pPr>
        <w:tabs>
          <w:tab w:val="num" w:pos="5040"/>
        </w:tabs>
        <w:ind w:left="5040" w:hanging="360"/>
      </w:pPr>
      <w:rPr>
        <w:rFonts w:ascii="Arial" w:hAnsi="Arial" w:hint="default"/>
      </w:rPr>
    </w:lvl>
    <w:lvl w:ilvl="7" w:tplc="1DD2860E" w:tentative="1">
      <w:start w:val="1"/>
      <w:numFmt w:val="bullet"/>
      <w:lvlText w:val="•"/>
      <w:lvlJc w:val="left"/>
      <w:pPr>
        <w:tabs>
          <w:tab w:val="num" w:pos="5760"/>
        </w:tabs>
        <w:ind w:left="5760" w:hanging="360"/>
      </w:pPr>
      <w:rPr>
        <w:rFonts w:ascii="Arial" w:hAnsi="Arial" w:hint="default"/>
      </w:rPr>
    </w:lvl>
    <w:lvl w:ilvl="8" w:tplc="3B8A8FB6" w:tentative="1">
      <w:start w:val="1"/>
      <w:numFmt w:val="bullet"/>
      <w:lvlText w:val="•"/>
      <w:lvlJc w:val="left"/>
      <w:pPr>
        <w:tabs>
          <w:tab w:val="num" w:pos="6480"/>
        </w:tabs>
        <w:ind w:left="6480" w:hanging="360"/>
      </w:pPr>
      <w:rPr>
        <w:rFonts w:ascii="Arial" w:hAnsi="Arial" w:hint="default"/>
      </w:rPr>
    </w:lvl>
  </w:abstractNum>
  <w:abstractNum w:abstractNumId="3">
    <w:nsid w:val="22D33A1F"/>
    <w:multiLevelType w:val="hybridMultilevel"/>
    <w:tmpl w:val="DDE2DC9C"/>
    <w:lvl w:ilvl="0" w:tplc="D37A99B8">
      <w:start w:val="1"/>
      <w:numFmt w:val="bullet"/>
      <w:lvlText w:val="–"/>
      <w:lvlJc w:val="left"/>
      <w:pPr>
        <w:tabs>
          <w:tab w:val="num" w:pos="720"/>
        </w:tabs>
        <w:ind w:left="720" w:hanging="360"/>
      </w:pPr>
      <w:rPr>
        <w:rFonts w:ascii="Arial" w:hAnsi="Arial" w:hint="default"/>
      </w:rPr>
    </w:lvl>
    <w:lvl w:ilvl="1" w:tplc="BB2C37C8">
      <w:start w:val="1"/>
      <w:numFmt w:val="bullet"/>
      <w:lvlText w:val="–"/>
      <w:lvlJc w:val="left"/>
      <w:pPr>
        <w:tabs>
          <w:tab w:val="num" w:pos="1440"/>
        </w:tabs>
        <w:ind w:left="1440" w:hanging="360"/>
      </w:pPr>
      <w:rPr>
        <w:rFonts w:ascii="Arial" w:hAnsi="Arial" w:hint="default"/>
      </w:rPr>
    </w:lvl>
    <w:lvl w:ilvl="2" w:tplc="4A6803F4" w:tentative="1">
      <w:start w:val="1"/>
      <w:numFmt w:val="bullet"/>
      <w:lvlText w:val="–"/>
      <w:lvlJc w:val="left"/>
      <w:pPr>
        <w:tabs>
          <w:tab w:val="num" w:pos="2160"/>
        </w:tabs>
        <w:ind w:left="2160" w:hanging="360"/>
      </w:pPr>
      <w:rPr>
        <w:rFonts w:ascii="Arial" w:hAnsi="Arial" w:hint="default"/>
      </w:rPr>
    </w:lvl>
    <w:lvl w:ilvl="3" w:tplc="F9E8DDC2" w:tentative="1">
      <w:start w:val="1"/>
      <w:numFmt w:val="bullet"/>
      <w:lvlText w:val="–"/>
      <w:lvlJc w:val="left"/>
      <w:pPr>
        <w:tabs>
          <w:tab w:val="num" w:pos="2880"/>
        </w:tabs>
        <w:ind w:left="2880" w:hanging="360"/>
      </w:pPr>
      <w:rPr>
        <w:rFonts w:ascii="Arial" w:hAnsi="Arial" w:hint="default"/>
      </w:rPr>
    </w:lvl>
    <w:lvl w:ilvl="4" w:tplc="F4ACF5DC" w:tentative="1">
      <w:start w:val="1"/>
      <w:numFmt w:val="bullet"/>
      <w:lvlText w:val="–"/>
      <w:lvlJc w:val="left"/>
      <w:pPr>
        <w:tabs>
          <w:tab w:val="num" w:pos="3600"/>
        </w:tabs>
        <w:ind w:left="3600" w:hanging="360"/>
      </w:pPr>
      <w:rPr>
        <w:rFonts w:ascii="Arial" w:hAnsi="Arial" w:hint="default"/>
      </w:rPr>
    </w:lvl>
    <w:lvl w:ilvl="5" w:tplc="C254AB26" w:tentative="1">
      <w:start w:val="1"/>
      <w:numFmt w:val="bullet"/>
      <w:lvlText w:val="–"/>
      <w:lvlJc w:val="left"/>
      <w:pPr>
        <w:tabs>
          <w:tab w:val="num" w:pos="4320"/>
        </w:tabs>
        <w:ind w:left="4320" w:hanging="360"/>
      </w:pPr>
      <w:rPr>
        <w:rFonts w:ascii="Arial" w:hAnsi="Arial" w:hint="default"/>
      </w:rPr>
    </w:lvl>
    <w:lvl w:ilvl="6" w:tplc="76E6EA74" w:tentative="1">
      <w:start w:val="1"/>
      <w:numFmt w:val="bullet"/>
      <w:lvlText w:val="–"/>
      <w:lvlJc w:val="left"/>
      <w:pPr>
        <w:tabs>
          <w:tab w:val="num" w:pos="5040"/>
        </w:tabs>
        <w:ind w:left="5040" w:hanging="360"/>
      </w:pPr>
      <w:rPr>
        <w:rFonts w:ascii="Arial" w:hAnsi="Arial" w:hint="default"/>
      </w:rPr>
    </w:lvl>
    <w:lvl w:ilvl="7" w:tplc="F740EB92" w:tentative="1">
      <w:start w:val="1"/>
      <w:numFmt w:val="bullet"/>
      <w:lvlText w:val="–"/>
      <w:lvlJc w:val="left"/>
      <w:pPr>
        <w:tabs>
          <w:tab w:val="num" w:pos="5760"/>
        </w:tabs>
        <w:ind w:left="5760" w:hanging="360"/>
      </w:pPr>
      <w:rPr>
        <w:rFonts w:ascii="Arial" w:hAnsi="Arial" w:hint="default"/>
      </w:rPr>
    </w:lvl>
    <w:lvl w:ilvl="8" w:tplc="C5526C4A" w:tentative="1">
      <w:start w:val="1"/>
      <w:numFmt w:val="bullet"/>
      <w:lvlText w:val="–"/>
      <w:lvlJc w:val="left"/>
      <w:pPr>
        <w:tabs>
          <w:tab w:val="num" w:pos="6480"/>
        </w:tabs>
        <w:ind w:left="6480" w:hanging="360"/>
      </w:pPr>
      <w:rPr>
        <w:rFonts w:ascii="Arial" w:hAnsi="Arial" w:hint="default"/>
      </w:rPr>
    </w:lvl>
  </w:abstractNum>
  <w:abstractNum w:abstractNumId="4">
    <w:nsid w:val="25380502"/>
    <w:multiLevelType w:val="hybridMultilevel"/>
    <w:tmpl w:val="987A1900"/>
    <w:lvl w:ilvl="0" w:tplc="5D40E0D0">
      <w:start w:val="1"/>
      <w:numFmt w:val="bullet"/>
      <w:lvlText w:val="•"/>
      <w:lvlJc w:val="left"/>
      <w:pPr>
        <w:tabs>
          <w:tab w:val="num" w:pos="720"/>
        </w:tabs>
        <w:ind w:left="720" w:hanging="360"/>
      </w:pPr>
      <w:rPr>
        <w:rFonts w:ascii="Arial" w:hAnsi="Arial" w:hint="default"/>
      </w:rPr>
    </w:lvl>
    <w:lvl w:ilvl="1" w:tplc="0A98D018">
      <w:start w:val="1"/>
      <w:numFmt w:val="bullet"/>
      <w:lvlText w:val="•"/>
      <w:lvlJc w:val="left"/>
      <w:pPr>
        <w:tabs>
          <w:tab w:val="num" w:pos="1440"/>
        </w:tabs>
        <w:ind w:left="1440" w:hanging="360"/>
      </w:pPr>
      <w:rPr>
        <w:rFonts w:ascii="Arial" w:hAnsi="Arial" w:hint="default"/>
      </w:rPr>
    </w:lvl>
    <w:lvl w:ilvl="2" w:tplc="D988C99A" w:tentative="1">
      <w:start w:val="1"/>
      <w:numFmt w:val="bullet"/>
      <w:lvlText w:val="•"/>
      <w:lvlJc w:val="left"/>
      <w:pPr>
        <w:tabs>
          <w:tab w:val="num" w:pos="2160"/>
        </w:tabs>
        <w:ind w:left="2160" w:hanging="360"/>
      </w:pPr>
      <w:rPr>
        <w:rFonts w:ascii="Arial" w:hAnsi="Arial" w:hint="default"/>
      </w:rPr>
    </w:lvl>
    <w:lvl w:ilvl="3" w:tplc="D0526F62" w:tentative="1">
      <w:start w:val="1"/>
      <w:numFmt w:val="bullet"/>
      <w:lvlText w:val="•"/>
      <w:lvlJc w:val="left"/>
      <w:pPr>
        <w:tabs>
          <w:tab w:val="num" w:pos="2880"/>
        </w:tabs>
        <w:ind w:left="2880" w:hanging="360"/>
      </w:pPr>
      <w:rPr>
        <w:rFonts w:ascii="Arial" w:hAnsi="Arial" w:hint="default"/>
      </w:rPr>
    </w:lvl>
    <w:lvl w:ilvl="4" w:tplc="A5A65000" w:tentative="1">
      <w:start w:val="1"/>
      <w:numFmt w:val="bullet"/>
      <w:lvlText w:val="•"/>
      <w:lvlJc w:val="left"/>
      <w:pPr>
        <w:tabs>
          <w:tab w:val="num" w:pos="3600"/>
        </w:tabs>
        <w:ind w:left="3600" w:hanging="360"/>
      </w:pPr>
      <w:rPr>
        <w:rFonts w:ascii="Arial" w:hAnsi="Arial" w:hint="default"/>
      </w:rPr>
    </w:lvl>
    <w:lvl w:ilvl="5" w:tplc="7DBABB1E" w:tentative="1">
      <w:start w:val="1"/>
      <w:numFmt w:val="bullet"/>
      <w:lvlText w:val="•"/>
      <w:lvlJc w:val="left"/>
      <w:pPr>
        <w:tabs>
          <w:tab w:val="num" w:pos="4320"/>
        </w:tabs>
        <w:ind w:left="4320" w:hanging="360"/>
      </w:pPr>
      <w:rPr>
        <w:rFonts w:ascii="Arial" w:hAnsi="Arial" w:hint="default"/>
      </w:rPr>
    </w:lvl>
    <w:lvl w:ilvl="6" w:tplc="23D63F00" w:tentative="1">
      <w:start w:val="1"/>
      <w:numFmt w:val="bullet"/>
      <w:lvlText w:val="•"/>
      <w:lvlJc w:val="left"/>
      <w:pPr>
        <w:tabs>
          <w:tab w:val="num" w:pos="5040"/>
        </w:tabs>
        <w:ind w:left="5040" w:hanging="360"/>
      </w:pPr>
      <w:rPr>
        <w:rFonts w:ascii="Arial" w:hAnsi="Arial" w:hint="default"/>
      </w:rPr>
    </w:lvl>
    <w:lvl w:ilvl="7" w:tplc="629C7A78" w:tentative="1">
      <w:start w:val="1"/>
      <w:numFmt w:val="bullet"/>
      <w:lvlText w:val="•"/>
      <w:lvlJc w:val="left"/>
      <w:pPr>
        <w:tabs>
          <w:tab w:val="num" w:pos="5760"/>
        </w:tabs>
        <w:ind w:left="5760" w:hanging="360"/>
      </w:pPr>
      <w:rPr>
        <w:rFonts w:ascii="Arial" w:hAnsi="Arial" w:hint="default"/>
      </w:rPr>
    </w:lvl>
    <w:lvl w:ilvl="8" w:tplc="D5663378" w:tentative="1">
      <w:start w:val="1"/>
      <w:numFmt w:val="bullet"/>
      <w:lvlText w:val="•"/>
      <w:lvlJc w:val="left"/>
      <w:pPr>
        <w:tabs>
          <w:tab w:val="num" w:pos="6480"/>
        </w:tabs>
        <w:ind w:left="6480" w:hanging="360"/>
      </w:pPr>
      <w:rPr>
        <w:rFonts w:ascii="Arial" w:hAnsi="Arial" w:hint="default"/>
      </w:rPr>
    </w:lvl>
  </w:abstractNum>
  <w:abstractNum w:abstractNumId="5">
    <w:nsid w:val="341E1AE7"/>
    <w:multiLevelType w:val="hybridMultilevel"/>
    <w:tmpl w:val="68363C08"/>
    <w:lvl w:ilvl="0" w:tplc="8D104624">
      <w:start w:val="1"/>
      <w:numFmt w:val="bullet"/>
      <w:lvlText w:val="•"/>
      <w:lvlJc w:val="left"/>
      <w:pPr>
        <w:tabs>
          <w:tab w:val="num" w:pos="720"/>
        </w:tabs>
        <w:ind w:left="720" w:hanging="360"/>
      </w:pPr>
      <w:rPr>
        <w:rFonts w:ascii="Arial" w:hAnsi="Arial" w:hint="default"/>
      </w:rPr>
    </w:lvl>
    <w:lvl w:ilvl="1" w:tplc="38F0B080" w:tentative="1">
      <w:start w:val="1"/>
      <w:numFmt w:val="bullet"/>
      <w:lvlText w:val="•"/>
      <w:lvlJc w:val="left"/>
      <w:pPr>
        <w:tabs>
          <w:tab w:val="num" w:pos="1440"/>
        </w:tabs>
        <w:ind w:left="1440" w:hanging="360"/>
      </w:pPr>
      <w:rPr>
        <w:rFonts w:ascii="Arial" w:hAnsi="Arial" w:hint="default"/>
      </w:rPr>
    </w:lvl>
    <w:lvl w:ilvl="2" w:tplc="D1C03126" w:tentative="1">
      <w:start w:val="1"/>
      <w:numFmt w:val="bullet"/>
      <w:lvlText w:val="•"/>
      <w:lvlJc w:val="left"/>
      <w:pPr>
        <w:tabs>
          <w:tab w:val="num" w:pos="2160"/>
        </w:tabs>
        <w:ind w:left="2160" w:hanging="360"/>
      </w:pPr>
      <w:rPr>
        <w:rFonts w:ascii="Arial" w:hAnsi="Arial" w:hint="default"/>
      </w:rPr>
    </w:lvl>
    <w:lvl w:ilvl="3" w:tplc="02F61050" w:tentative="1">
      <w:start w:val="1"/>
      <w:numFmt w:val="bullet"/>
      <w:lvlText w:val="•"/>
      <w:lvlJc w:val="left"/>
      <w:pPr>
        <w:tabs>
          <w:tab w:val="num" w:pos="2880"/>
        </w:tabs>
        <w:ind w:left="2880" w:hanging="360"/>
      </w:pPr>
      <w:rPr>
        <w:rFonts w:ascii="Arial" w:hAnsi="Arial" w:hint="default"/>
      </w:rPr>
    </w:lvl>
    <w:lvl w:ilvl="4" w:tplc="11BCCC50" w:tentative="1">
      <w:start w:val="1"/>
      <w:numFmt w:val="bullet"/>
      <w:lvlText w:val="•"/>
      <w:lvlJc w:val="left"/>
      <w:pPr>
        <w:tabs>
          <w:tab w:val="num" w:pos="3600"/>
        </w:tabs>
        <w:ind w:left="3600" w:hanging="360"/>
      </w:pPr>
      <w:rPr>
        <w:rFonts w:ascii="Arial" w:hAnsi="Arial" w:hint="default"/>
      </w:rPr>
    </w:lvl>
    <w:lvl w:ilvl="5" w:tplc="C68A4790" w:tentative="1">
      <w:start w:val="1"/>
      <w:numFmt w:val="bullet"/>
      <w:lvlText w:val="•"/>
      <w:lvlJc w:val="left"/>
      <w:pPr>
        <w:tabs>
          <w:tab w:val="num" w:pos="4320"/>
        </w:tabs>
        <w:ind w:left="4320" w:hanging="360"/>
      </w:pPr>
      <w:rPr>
        <w:rFonts w:ascii="Arial" w:hAnsi="Arial" w:hint="default"/>
      </w:rPr>
    </w:lvl>
    <w:lvl w:ilvl="6" w:tplc="D4E84FD8" w:tentative="1">
      <w:start w:val="1"/>
      <w:numFmt w:val="bullet"/>
      <w:lvlText w:val="•"/>
      <w:lvlJc w:val="left"/>
      <w:pPr>
        <w:tabs>
          <w:tab w:val="num" w:pos="5040"/>
        </w:tabs>
        <w:ind w:left="5040" w:hanging="360"/>
      </w:pPr>
      <w:rPr>
        <w:rFonts w:ascii="Arial" w:hAnsi="Arial" w:hint="default"/>
      </w:rPr>
    </w:lvl>
    <w:lvl w:ilvl="7" w:tplc="76DA1CF8" w:tentative="1">
      <w:start w:val="1"/>
      <w:numFmt w:val="bullet"/>
      <w:lvlText w:val="•"/>
      <w:lvlJc w:val="left"/>
      <w:pPr>
        <w:tabs>
          <w:tab w:val="num" w:pos="5760"/>
        </w:tabs>
        <w:ind w:left="5760" w:hanging="360"/>
      </w:pPr>
      <w:rPr>
        <w:rFonts w:ascii="Arial" w:hAnsi="Arial" w:hint="default"/>
      </w:rPr>
    </w:lvl>
    <w:lvl w:ilvl="8" w:tplc="B500616E" w:tentative="1">
      <w:start w:val="1"/>
      <w:numFmt w:val="bullet"/>
      <w:lvlText w:val="•"/>
      <w:lvlJc w:val="left"/>
      <w:pPr>
        <w:tabs>
          <w:tab w:val="num" w:pos="6480"/>
        </w:tabs>
        <w:ind w:left="6480" w:hanging="360"/>
      </w:pPr>
      <w:rPr>
        <w:rFonts w:ascii="Arial" w:hAnsi="Arial" w:hint="default"/>
      </w:rPr>
    </w:lvl>
  </w:abstractNum>
  <w:abstractNum w:abstractNumId="6">
    <w:nsid w:val="40E1283F"/>
    <w:multiLevelType w:val="hybridMultilevel"/>
    <w:tmpl w:val="598A9776"/>
    <w:lvl w:ilvl="0" w:tplc="13A88D50">
      <w:start w:val="1"/>
      <w:numFmt w:val="bullet"/>
      <w:lvlText w:val="•"/>
      <w:lvlJc w:val="left"/>
      <w:pPr>
        <w:tabs>
          <w:tab w:val="num" w:pos="720"/>
        </w:tabs>
        <w:ind w:left="720" w:hanging="360"/>
      </w:pPr>
      <w:rPr>
        <w:rFonts w:ascii="Arial" w:hAnsi="Arial" w:hint="default"/>
      </w:rPr>
    </w:lvl>
    <w:lvl w:ilvl="1" w:tplc="A4E80B40" w:tentative="1">
      <w:start w:val="1"/>
      <w:numFmt w:val="bullet"/>
      <w:lvlText w:val="•"/>
      <w:lvlJc w:val="left"/>
      <w:pPr>
        <w:tabs>
          <w:tab w:val="num" w:pos="1440"/>
        </w:tabs>
        <w:ind w:left="1440" w:hanging="360"/>
      </w:pPr>
      <w:rPr>
        <w:rFonts w:ascii="Arial" w:hAnsi="Arial" w:hint="default"/>
      </w:rPr>
    </w:lvl>
    <w:lvl w:ilvl="2" w:tplc="D7D82DDA" w:tentative="1">
      <w:start w:val="1"/>
      <w:numFmt w:val="bullet"/>
      <w:lvlText w:val="•"/>
      <w:lvlJc w:val="left"/>
      <w:pPr>
        <w:tabs>
          <w:tab w:val="num" w:pos="2160"/>
        </w:tabs>
        <w:ind w:left="2160" w:hanging="360"/>
      </w:pPr>
      <w:rPr>
        <w:rFonts w:ascii="Arial" w:hAnsi="Arial" w:hint="default"/>
      </w:rPr>
    </w:lvl>
    <w:lvl w:ilvl="3" w:tplc="7A32449C" w:tentative="1">
      <w:start w:val="1"/>
      <w:numFmt w:val="bullet"/>
      <w:lvlText w:val="•"/>
      <w:lvlJc w:val="left"/>
      <w:pPr>
        <w:tabs>
          <w:tab w:val="num" w:pos="2880"/>
        </w:tabs>
        <w:ind w:left="2880" w:hanging="360"/>
      </w:pPr>
      <w:rPr>
        <w:rFonts w:ascii="Arial" w:hAnsi="Arial" w:hint="default"/>
      </w:rPr>
    </w:lvl>
    <w:lvl w:ilvl="4" w:tplc="87BCB444" w:tentative="1">
      <w:start w:val="1"/>
      <w:numFmt w:val="bullet"/>
      <w:lvlText w:val="•"/>
      <w:lvlJc w:val="left"/>
      <w:pPr>
        <w:tabs>
          <w:tab w:val="num" w:pos="3600"/>
        </w:tabs>
        <w:ind w:left="3600" w:hanging="360"/>
      </w:pPr>
      <w:rPr>
        <w:rFonts w:ascii="Arial" w:hAnsi="Arial" w:hint="default"/>
      </w:rPr>
    </w:lvl>
    <w:lvl w:ilvl="5" w:tplc="309E88BC" w:tentative="1">
      <w:start w:val="1"/>
      <w:numFmt w:val="bullet"/>
      <w:lvlText w:val="•"/>
      <w:lvlJc w:val="left"/>
      <w:pPr>
        <w:tabs>
          <w:tab w:val="num" w:pos="4320"/>
        </w:tabs>
        <w:ind w:left="4320" w:hanging="360"/>
      </w:pPr>
      <w:rPr>
        <w:rFonts w:ascii="Arial" w:hAnsi="Arial" w:hint="default"/>
      </w:rPr>
    </w:lvl>
    <w:lvl w:ilvl="6" w:tplc="29DA1F2C" w:tentative="1">
      <w:start w:val="1"/>
      <w:numFmt w:val="bullet"/>
      <w:lvlText w:val="•"/>
      <w:lvlJc w:val="left"/>
      <w:pPr>
        <w:tabs>
          <w:tab w:val="num" w:pos="5040"/>
        </w:tabs>
        <w:ind w:left="5040" w:hanging="360"/>
      </w:pPr>
      <w:rPr>
        <w:rFonts w:ascii="Arial" w:hAnsi="Arial" w:hint="default"/>
      </w:rPr>
    </w:lvl>
    <w:lvl w:ilvl="7" w:tplc="1CCE7E6C" w:tentative="1">
      <w:start w:val="1"/>
      <w:numFmt w:val="bullet"/>
      <w:lvlText w:val="•"/>
      <w:lvlJc w:val="left"/>
      <w:pPr>
        <w:tabs>
          <w:tab w:val="num" w:pos="5760"/>
        </w:tabs>
        <w:ind w:left="5760" w:hanging="360"/>
      </w:pPr>
      <w:rPr>
        <w:rFonts w:ascii="Arial" w:hAnsi="Arial" w:hint="default"/>
      </w:rPr>
    </w:lvl>
    <w:lvl w:ilvl="8" w:tplc="63DA1C10" w:tentative="1">
      <w:start w:val="1"/>
      <w:numFmt w:val="bullet"/>
      <w:lvlText w:val="•"/>
      <w:lvlJc w:val="left"/>
      <w:pPr>
        <w:tabs>
          <w:tab w:val="num" w:pos="6480"/>
        </w:tabs>
        <w:ind w:left="6480" w:hanging="360"/>
      </w:pPr>
      <w:rPr>
        <w:rFonts w:ascii="Arial" w:hAnsi="Arial" w:hint="default"/>
      </w:rPr>
    </w:lvl>
  </w:abstractNum>
  <w:abstractNum w:abstractNumId="7">
    <w:nsid w:val="422B1FB1"/>
    <w:multiLevelType w:val="hybridMultilevel"/>
    <w:tmpl w:val="CBEA8506"/>
    <w:lvl w:ilvl="0" w:tplc="D37A99B8">
      <w:start w:val="1"/>
      <w:numFmt w:val="bullet"/>
      <w:lvlText w:val="–"/>
      <w:lvlJc w:val="left"/>
      <w:pPr>
        <w:tabs>
          <w:tab w:val="num" w:pos="720"/>
        </w:tabs>
        <w:ind w:left="720" w:hanging="360"/>
      </w:pPr>
      <w:rPr>
        <w:rFonts w:ascii="Arial" w:hAnsi="Arial" w:hint="default"/>
      </w:rPr>
    </w:lvl>
    <w:lvl w:ilvl="1" w:tplc="13A88D50">
      <w:start w:val="1"/>
      <w:numFmt w:val="bullet"/>
      <w:lvlText w:val="•"/>
      <w:lvlJc w:val="left"/>
      <w:pPr>
        <w:tabs>
          <w:tab w:val="num" w:pos="1440"/>
        </w:tabs>
        <w:ind w:left="1440" w:hanging="360"/>
      </w:pPr>
      <w:rPr>
        <w:rFonts w:ascii="Arial" w:hAnsi="Arial" w:hint="default"/>
      </w:rPr>
    </w:lvl>
    <w:lvl w:ilvl="2" w:tplc="4A6803F4" w:tentative="1">
      <w:start w:val="1"/>
      <w:numFmt w:val="bullet"/>
      <w:lvlText w:val="–"/>
      <w:lvlJc w:val="left"/>
      <w:pPr>
        <w:tabs>
          <w:tab w:val="num" w:pos="2160"/>
        </w:tabs>
        <w:ind w:left="2160" w:hanging="360"/>
      </w:pPr>
      <w:rPr>
        <w:rFonts w:ascii="Arial" w:hAnsi="Arial" w:hint="default"/>
      </w:rPr>
    </w:lvl>
    <w:lvl w:ilvl="3" w:tplc="F9E8DDC2" w:tentative="1">
      <w:start w:val="1"/>
      <w:numFmt w:val="bullet"/>
      <w:lvlText w:val="–"/>
      <w:lvlJc w:val="left"/>
      <w:pPr>
        <w:tabs>
          <w:tab w:val="num" w:pos="2880"/>
        </w:tabs>
        <w:ind w:left="2880" w:hanging="360"/>
      </w:pPr>
      <w:rPr>
        <w:rFonts w:ascii="Arial" w:hAnsi="Arial" w:hint="default"/>
      </w:rPr>
    </w:lvl>
    <w:lvl w:ilvl="4" w:tplc="F4ACF5DC" w:tentative="1">
      <w:start w:val="1"/>
      <w:numFmt w:val="bullet"/>
      <w:lvlText w:val="–"/>
      <w:lvlJc w:val="left"/>
      <w:pPr>
        <w:tabs>
          <w:tab w:val="num" w:pos="3600"/>
        </w:tabs>
        <w:ind w:left="3600" w:hanging="360"/>
      </w:pPr>
      <w:rPr>
        <w:rFonts w:ascii="Arial" w:hAnsi="Arial" w:hint="default"/>
      </w:rPr>
    </w:lvl>
    <w:lvl w:ilvl="5" w:tplc="C254AB26" w:tentative="1">
      <w:start w:val="1"/>
      <w:numFmt w:val="bullet"/>
      <w:lvlText w:val="–"/>
      <w:lvlJc w:val="left"/>
      <w:pPr>
        <w:tabs>
          <w:tab w:val="num" w:pos="4320"/>
        </w:tabs>
        <w:ind w:left="4320" w:hanging="360"/>
      </w:pPr>
      <w:rPr>
        <w:rFonts w:ascii="Arial" w:hAnsi="Arial" w:hint="default"/>
      </w:rPr>
    </w:lvl>
    <w:lvl w:ilvl="6" w:tplc="76E6EA74" w:tentative="1">
      <w:start w:val="1"/>
      <w:numFmt w:val="bullet"/>
      <w:lvlText w:val="–"/>
      <w:lvlJc w:val="left"/>
      <w:pPr>
        <w:tabs>
          <w:tab w:val="num" w:pos="5040"/>
        </w:tabs>
        <w:ind w:left="5040" w:hanging="360"/>
      </w:pPr>
      <w:rPr>
        <w:rFonts w:ascii="Arial" w:hAnsi="Arial" w:hint="default"/>
      </w:rPr>
    </w:lvl>
    <w:lvl w:ilvl="7" w:tplc="F740EB92" w:tentative="1">
      <w:start w:val="1"/>
      <w:numFmt w:val="bullet"/>
      <w:lvlText w:val="–"/>
      <w:lvlJc w:val="left"/>
      <w:pPr>
        <w:tabs>
          <w:tab w:val="num" w:pos="5760"/>
        </w:tabs>
        <w:ind w:left="5760" w:hanging="360"/>
      </w:pPr>
      <w:rPr>
        <w:rFonts w:ascii="Arial" w:hAnsi="Arial" w:hint="default"/>
      </w:rPr>
    </w:lvl>
    <w:lvl w:ilvl="8" w:tplc="C5526C4A" w:tentative="1">
      <w:start w:val="1"/>
      <w:numFmt w:val="bullet"/>
      <w:lvlText w:val="–"/>
      <w:lvlJc w:val="left"/>
      <w:pPr>
        <w:tabs>
          <w:tab w:val="num" w:pos="6480"/>
        </w:tabs>
        <w:ind w:left="6480" w:hanging="360"/>
      </w:pPr>
      <w:rPr>
        <w:rFonts w:ascii="Arial" w:hAnsi="Arial" w:hint="default"/>
      </w:rPr>
    </w:lvl>
  </w:abstractNum>
  <w:abstractNum w:abstractNumId="8">
    <w:nsid w:val="455D3994"/>
    <w:multiLevelType w:val="hybridMultilevel"/>
    <w:tmpl w:val="6610F5E0"/>
    <w:lvl w:ilvl="0" w:tplc="13A88D50">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3AF352A"/>
    <w:multiLevelType w:val="hybridMultilevel"/>
    <w:tmpl w:val="8E6C4950"/>
    <w:lvl w:ilvl="0" w:tplc="072EB352">
      <w:start w:val="1"/>
      <w:numFmt w:val="bullet"/>
      <w:lvlText w:val="•"/>
      <w:lvlJc w:val="left"/>
      <w:pPr>
        <w:tabs>
          <w:tab w:val="num" w:pos="720"/>
        </w:tabs>
        <w:ind w:left="720" w:hanging="360"/>
      </w:pPr>
      <w:rPr>
        <w:rFonts w:ascii="Arial" w:hAnsi="Arial" w:hint="default"/>
      </w:rPr>
    </w:lvl>
    <w:lvl w:ilvl="1" w:tplc="BDEA59E8">
      <w:start w:val="1"/>
      <w:numFmt w:val="bullet"/>
      <w:lvlText w:val="•"/>
      <w:lvlJc w:val="left"/>
      <w:pPr>
        <w:tabs>
          <w:tab w:val="num" w:pos="1440"/>
        </w:tabs>
        <w:ind w:left="1440" w:hanging="360"/>
      </w:pPr>
      <w:rPr>
        <w:rFonts w:ascii="Arial" w:hAnsi="Arial" w:hint="default"/>
      </w:rPr>
    </w:lvl>
    <w:lvl w:ilvl="2" w:tplc="962EC632" w:tentative="1">
      <w:start w:val="1"/>
      <w:numFmt w:val="bullet"/>
      <w:lvlText w:val="•"/>
      <w:lvlJc w:val="left"/>
      <w:pPr>
        <w:tabs>
          <w:tab w:val="num" w:pos="2160"/>
        </w:tabs>
        <w:ind w:left="2160" w:hanging="360"/>
      </w:pPr>
      <w:rPr>
        <w:rFonts w:ascii="Arial" w:hAnsi="Arial" w:hint="default"/>
      </w:rPr>
    </w:lvl>
    <w:lvl w:ilvl="3" w:tplc="01F4690E" w:tentative="1">
      <w:start w:val="1"/>
      <w:numFmt w:val="bullet"/>
      <w:lvlText w:val="•"/>
      <w:lvlJc w:val="left"/>
      <w:pPr>
        <w:tabs>
          <w:tab w:val="num" w:pos="2880"/>
        </w:tabs>
        <w:ind w:left="2880" w:hanging="360"/>
      </w:pPr>
      <w:rPr>
        <w:rFonts w:ascii="Arial" w:hAnsi="Arial" w:hint="default"/>
      </w:rPr>
    </w:lvl>
    <w:lvl w:ilvl="4" w:tplc="95C8B588" w:tentative="1">
      <w:start w:val="1"/>
      <w:numFmt w:val="bullet"/>
      <w:lvlText w:val="•"/>
      <w:lvlJc w:val="left"/>
      <w:pPr>
        <w:tabs>
          <w:tab w:val="num" w:pos="3600"/>
        </w:tabs>
        <w:ind w:left="3600" w:hanging="360"/>
      </w:pPr>
      <w:rPr>
        <w:rFonts w:ascii="Arial" w:hAnsi="Arial" w:hint="default"/>
      </w:rPr>
    </w:lvl>
    <w:lvl w:ilvl="5" w:tplc="8F3C928E" w:tentative="1">
      <w:start w:val="1"/>
      <w:numFmt w:val="bullet"/>
      <w:lvlText w:val="•"/>
      <w:lvlJc w:val="left"/>
      <w:pPr>
        <w:tabs>
          <w:tab w:val="num" w:pos="4320"/>
        </w:tabs>
        <w:ind w:left="4320" w:hanging="360"/>
      </w:pPr>
      <w:rPr>
        <w:rFonts w:ascii="Arial" w:hAnsi="Arial" w:hint="default"/>
      </w:rPr>
    </w:lvl>
    <w:lvl w:ilvl="6" w:tplc="D2022AD8" w:tentative="1">
      <w:start w:val="1"/>
      <w:numFmt w:val="bullet"/>
      <w:lvlText w:val="•"/>
      <w:lvlJc w:val="left"/>
      <w:pPr>
        <w:tabs>
          <w:tab w:val="num" w:pos="5040"/>
        </w:tabs>
        <w:ind w:left="5040" w:hanging="360"/>
      </w:pPr>
      <w:rPr>
        <w:rFonts w:ascii="Arial" w:hAnsi="Arial" w:hint="default"/>
      </w:rPr>
    </w:lvl>
    <w:lvl w:ilvl="7" w:tplc="E82A5678" w:tentative="1">
      <w:start w:val="1"/>
      <w:numFmt w:val="bullet"/>
      <w:lvlText w:val="•"/>
      <w:lvlJc w:val="left"/>
      <w:pPr>
        <w:tabs>
          <w:tab w:val="num" w:pos="5760"/>
        </w:tabs>
        <w:ind w:left="5760" w:hanging="360"/>
      </w:pPr>
      <w:rPr>
        <w:rFonts w:ascii="Arial" w:hAnsi="Arial" w:hint="default"/>
      </w:rPr>
    </w:lvl>
    <w:lvl w:ilvl="8" w:tplc="8C3C5FF6" w:tentative="1">
      <w:start w:val="1"/>
      <w:numFmt w:val="bullet"/>
      <w:lvlText w:val="•"/>
      <w:lvlJc w:val="left"/>
      <w:pPr>
        <w:tabs>
          <w:tab w:val="num" w:pos="6480"/>
        </w:tabs>
        <w:ind w:left="6480" w:hanging="360"/>
      </w:pPr>
      <w:rPr>
        <w:rFonts w:ascii="Arial" w:hAnsi="Arial" w:hint="default"/>
      </w:rPr>
    </w:lvl>
  </w:abstractNum>
  <w:abstractNum w:abstractNumId="10">
    <w:nsid w:val="5AC6264E"/>
    <w:multiLevelType w:val="hybridMultilevel"/>
    <w:tmpl w:val="48FEBB42"/>
    <w:lvl w:ilvl="0" w:tplc="13A88D50">
      <w:start w:val="1"/>
      <w:numFmt w:val="bullet"/>
      <w:lvlText w:val="•"/>
      <w:lvlJc w:val="left"/>
      <w:pPr>
        <w:ind w:left="1800" w:hanging="360"/>
      </w:pPr>
      <w:rPr>
        <w:rFonts w:ascii="Arial" w:hAnsi="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6196135E"/>
    <w:multiLevelType w:val="hybridMultilevel"/>
    <w:tmpl w:val="6A7A3C04"/>
    <w:lvl w:ilvl="0" w:tplc="2CE806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2"/>
  </w:num>
  <w:num w:numId="6">
    <w:abstractNumId w:val="5"/>
  </w:num>
  <w:num w:numId="7">
    <w:abstractNumId w:val="7"/>
  </w:num>
  <w:num w:numId="8">
    <w:abstractNumId w:val="10"/>
  </w:num>
  <w:num w:numId="9">
    <w:abstractNumId w:val="1"/>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56"/>
    <w:rsid w:val="0000434B"/>
    <w:rsid w:val="000733D4"/>
    <w:rsid w:val="000E33C3"/>
    <w:rsid w:val="00110C78"/>
    <w:rsid w:val="00122556"/>
    <w:rsid w:val="001304AA"/>
    <w:rsid w:val="0013677C"/>
    <w:rsid w:val="00184DB7"/>
    <w:rsid w:val="001F59C3"/>
    <w:rsid w:val="00235880"/>
    <w:rsid w:val="002565CF"/>
    <w:rsid w:val="00260229"/>
    <w:rsid w:val="002C1FD7"/>
    <w:rsid w:val="003018FC"/>
    <w:rsid w:val="00321B93"/>
    <w:rsid w:val="00363722"/>
    <w:rsid w:val="00381CD9"/>
    <w:rsid w:val="003F57D3"/>
    <w:rsid w:val="00410EEA"/>
    <w:rsid w:val="00440B54"/>
    <w:rsid w:val="004517A2"/>
    <w:rsid w:val="004A2A1E"/>
    <w:rsid w:val="00503C6A"/>
    <w:rsid w:val="00516A26"/>
    <w:rsid w:val="00570028"/>
    <w:rsid w:val="00581925"/>
    <w:rsid w:val="005B29ED"/>
    <w:rsid w:val="005B7809"/>
    <w:rsid w:val="005E6314"/>
    <w:rsid w:val="005F192F"/>
    <w:rsid w:val="00613160"/>
    <w:rsid w:val="00620F7F"/>
    <w:rsid w:val="006244A6"/>
    <w:rsid w:val="006646E8"/>
    <w:rsid w:val="006D6098"/>
    <w:rsid w:val="00706D6E"/>
    <w:rsid w:val="007B0DCF"/>
    <w:rsid w:val="00806389"/>
    <w:rsid w:val="00836111"/>
    <w:rsid w:val="00852359"/>
    <w:rsid w:val="0086219F"/>
    <w:rsid w:val="00863E54"/>
    <w:rsid w:val="008A0689"/>
    <w:rsid w:val="00916902"/>
    <w:rsid w:val="009F3EF3"/>
    <w:rsid w:val="009F6F7A"/>
    <w:rsid w:val="00A40D74"/>
    <w:rsid w:val="00A9297F"/>
    <w:rsid w:val="00AA4186"/>
    <w:rsid w:val="00AA42C3"/>
    <w:rsid w:val="00B00EA9"/>
    <w:rsid w:val="00B12717"/>
    <w:rsid w:val="00B5221E"/>
    <w:rsid w:val="00B77078"/>
    <w:rsid w:val="00BD686D"/>
    <w:rsid w:val="00C8284B"/>
    <w:rsid w:val="00D26B15"/>
    <w:rsid w:val="00D7338D"/>
    <w:rsid w:val="00D9273F"/>
    <w:rsid w:val="00E4099D"/>
    <w:rsid w:val="00E43583"/>
    <w:rsid w:val="00E9736F"/>
    <w:rsid w:val="00EC0889"/>
    <w:rsid w:val="00EC471E"/>
    <w:rsid w:val="00ED3BCB"/>
    <w:rsid w:val="00F144D6"/>
    <w:rsid w:val="00F4474F"/>
    <w:rsid w:val="00F54127"/>
    <w:rsid w:val="00F72531"/>
    <w:rsid w:val="00F9757A"/>
    <w:rsid w:val="00FA297C"/>
    <w:rsid w:val="00FA70B9"/>
    <w:rsid w:val="00FD7C09"/>
    <w:rsid w:val="00FE35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8AA89-016D-4CCA-AE2A-7D94336D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56"/>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2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556"/>
    <w:rPr>
      <w:rFonts w:ascii="Calibri" w:eastAsia="Calibri" w:hAnsi="Calibri" w:cs="Times New Roman"/>
    </w:rPr>
  </w:style>
  <w:style w:type="paragraph" w:styleId="NoSpacing">
    <w:name w:val="No Spacing"/>
    <w:uiPriority w:val="1"/>
    <w:qFormat/>
    <w:rsid w:val="00122556"/>
    <w:pPr>
      <w:spacing w:after="0" w:line="240" w:lineRule="auto"/>
    </w:pPr>
    <w:rPr>
      <w:rFonts w:ascii="Calibri" w:eastAsia="Calibri" w:hAnsi="Calibri" w:cs="Times New Roman"/>
    </w:rPr>
  </w:style>
  <w:style w:type="paragraph" w:styleId="ListParagraph">
    <w:name w:val="List Paragraph"/>
    <w:aliases w:val="Table of contents numbered,Bullet List,Indent Paragraph,MCHIP_list paragraph,List Paragraph1,Recommendation,List Paragraph (numbered (a)),Dot pt,F5 List Paragraph,No Spacing1,List Paragraph Char Char Char,Indicator Text,Numbered Para 1"/>
    <w:basedOn w:val="Normal"/>
    <w:link w:val="ListParagraphChar"/>
    <w:uiPriority w:val="34"/>
    <w:qFormat/>
    <w:rsid w:val="00852359"/>
    <w:pPr>
      <w:ind w:left="720"/>
      <w:contextualSpacing/>
    </w:pPr>
    <w:rPr>
      <w:lang w:val="en-US"/>
    </w:rPr>
  </w:style>
  <w:style w:type="character" w:customStyle="1" w:styleId="ListParagraphChar">
    <w:name w:val="List Paragraph Char"/>
    <w:aliases w:val="Table of contents numbered Char,Bullet List Char,Indent Paragraph Char,MCHIP_list paragraph Char,List Paragraph1 Char,Recommendation Char,List Paragraph (numbered (a)) Char,Dot pt Char,F5 List Paragraph Char,No Spacing1 Char"/>
    <w:link w:val="ListParagraph"/>
    <w:uiPriority w:val="34"/>
    <w:rsid w:val="00852359"/>
    <w:rPr>
      <w:rFonts w:ascii="Calibri" w:eastAsia="Calibri" w:hAnsi="Calibri" w:cs="Times New Roman"/>
      <w:lang w:val="en-US"/>
    </w:rPr>
  </w:style>
  <w:style w:type="paragraph" w:styleId="NormalWeb">
    <w:name w:val="Normal (Web)"/>
    <w:basedOn w:val="Normal"/>
    <w:uiPriority w:val="99"/>
    <w:semiHidden/>
    <w:unhideWhenUsed/>
    <w:rsid w:val="00363722"/>
    <w:pPr>
      <w:spacing w:before="100" w:beforeAutospacing="1" w:after="100" w:afterAutospacing="1" w:line="240" w:lineRule="auto"/>
    </w:pPr>
    <w:rPr>
      <w:rFonts w:ascii="Times New Roman" w:eastAsia="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1983">
      <w:bodyDiv w:val="1"/>
      <w:marLeft w:val="0"/>
      <w:marRight w:val="0"/>
      <w:marTop w:val="0"/>
      <w:marBottom w:val="0"/>
      <w:divBdr>
        <w:top w:val="none" w:sz="0" w:space="0" w:color="auto"/>
        <w:left w:val="none" w:sz="0" w:space="0" w:color="auto"/>
        <w:bottom w:val="none" w:sz="0" w:space="0" w:color="auto"/>
        <w:right w:val="none" w:sz="0" w:space="0" w:color="auto"/>
      </w:divBdr>
    </w:div>
    <w:div w:id="632174905">
      <w:bodyDiv w:val="1"/>
      <w:marLeft w:val="0"/>
      <w:marRight w:val="0"/>
      <w:marTop w:val="0"/>
      <w:marBottom w:val="0"/>
      <w:divBdr>
        <w:top w:val="none" w:sz="0" w:space="0" w:color="auto"/>
        <w:left w:val="none" w:sz="0" w:space="0" w:color="auto"/>
        <w:bottom w:val="none" w:sz="0" w:space="0" w:color="auto"/>
        <w:right w:val="none" w:sz="0" w:space="0" w:color="auto"/>
      </w:divBdr>
    </w:div>
    <w:div w:id="635069076">
      <w:bodyDiv w:val="1"/>
      <w:marLeft w:val="0"/>
      <w:marRight w:val="0"/>
      <w:marTop w:val="0"/>
      <w:marBottom w:val="0"/>
      <w:divBdr>
        <w:top w:val="none" w:sz="0" w:space="0" w:color="auto"/>
        <w:left w:val="none" w:sz="0" w:space="0" w:color="auto"/>
        <w:bottom w:val="none" w:sz="0" w:space="0" w:color="auto"/>
        <w:right w:val="none" w:sz="0" w:space="0" w:color="auto"/>
      </w:divBdr>
    </w:div>
    <w:div w:id="778181374">
      <w:bodyDiv w:val="1"/>
      <w:marLeft w:val="0"/>
      <w:marRight w:val="0"/>
      <w:marTop w:val="0"/>
      <w:marBottom w:val="0"/>
      <w:divBdr>
        <w:top w:val="none" w:sz="0" w:space="0" w:color="auto"/>
        <w:left w:val="none" w:sz="0" w:space="0" w:color="auto"/>
        <w:bottom w:val="none" w:sz="0" w:space="0" w:color="auto"/>
        <w:right w:val="none" w:sz="0" w:space="0" w:color="auto"/>
      </w:divBdr>
    </w:div>
    <w:div w:id="887881827">
      <w:bodyDiv w:val="1"/>
      <w:marLeft w:val="0"/>
      <w:marRight w:val="0"/>
      <w:marTop w:val="0"/>
      <w:marBottom w:val="0"/>
      <w:divBdr>
        <w:top w:val="none" w:sz="0" w:space="0" w:color="auto"/>
        <w:left w:val="none" w:sz="0" w:space="0" w:color="auto"/>
        <w:bottom w:val="none" w:sz="0" w:space="0" w:color="auto"/>
        <w:right w:val="none" w:sz="0" w:space="0" w:color="auto"/>
      </w:divBdr>
    </w:div>
    <w:div w:id="1094588190">
      <w:bodyDiv w:val="1"/>
      <w:marLeft w:val="0"/>
      <w:marRight w:val="0"/>
      <w:marTop w:val="0"/>
      <w:marBottom w:val="0"/>
      <w:divBdr>
        <w:top w:val="none" w:sz="0" w:space="0" w:color="auto"/>
        <w:left w:val="none" w:sz="0" w:space="0" w:color="auto"/>
        <w:bottom w:val="none" w:sz="0" w:space="0" w:color="auto"/>
        <w:right w:val="none" w:sz="0" w:space="0" w:color="auto"/>
      </w:divBdr>
    </w:div>
    <w:div w:id="1148977999">
      <w:bodyDiv w:val="1"/>
      <w:marLeft w:val="0"/>
      <w:marRight w:val="0"/>
      <w:marTop w:val="0"/>
      <w:marBottom w:val="0"/>
      <w:divBdr>
        <w:top w:val="none" w:sz="0" w:space="0" w:color="auto"/>
        <w:left w:val="none" w:sz="0" w:space="0" w:color="auto"/>
        <w:bottom w:val="none" w:sz="0" w:space="0" w:color="auto"/>
        <w:right w:val="none" w:sz="0" w:space="0" w:color="auto"/>
      </w:divBdr>
    </w:div>
    <w:div w:id="1153257141">
      <w:bodyDiv w:val="1"/>
      <w:marLeft w:val="0"/>
      <w:marRight w:val="0"/>
      <w:marTop w:val="0"/>
      <w:marBottom w:val="0"/>
      <w:divBdr>
        <w:top w:val="none" w:sz="0" w:space="0" w:color="auto"/>
        <w:left w:val="none" w:sz="0" w:space="0" w:color="auto"/>
        <w:bottom w:val="none" w:sz="0" w:space="0" w:color="auto"/>
        <w:right w:val="none" w:sz="0" w:space="0" w:color="auto"/>
      </w:divBdr>
    </w:div>
    <w:div w:id="1278634288">
      <w:bodyDiv w:val="1"/>
      <w:marLeft w:val="0"/>
      <w:marRight w:val="0"/>
      <w:marTop w:val="0"/>
      <w:marBottom w:val="0"/>
      <w:divBdr>
        <w:top w:val="none" w:sz="0" w:space="0" w:color="auto"/>
        <w:left w:val="none" w:sz="0" w:space="0" w:color="auto"/>
        <w:bottom w:val="none" w:sz="0" w:space="0" w:color="auto"/>
        <w:right w:val="none" w:sz="0" w:space="0" w:color="auto"/>
      </w:divBdr>
    </w:div>
    <w:div w:id="1323703245">
      <w:bodyDiv w:val="1"/>
      <w:marLeft w:val="0"/>
      <w:marRight w:val="0"/>
      <w:marTop w:val="0"/>
      <w:marBottom w:val="0"/>
      <w:divBdr>
        <w:top w:val="none" w:sz="0" w:space="0" w:color="auto"/>
        <w:left w:val="none" w:sz="0" w:space="0" w:color="auto"/>
        <w:bottom w:val="none" w:sz="0" w:space="0" w:color="auto"/>
        <w:right w:val="none" w:sz="0" w:space="0" w:color="auto"/>
      </w:divBdr>
    </w:div>
    <w:div w:id="1429547557">
      <w:bodyDiv w:val="1"/>
      <w:marLeft w:val="0"/>
      <w:marRight w:val="0"/>
      <w:marTop w:val="0"/>
      <w:marBottom w:val="0"/>
      <w:divBdr>
        <w:top w:val="none" w:sz="0" w:space="0" w:color="auto"/>
        <w:left w:val="none" w:sz="0" w:space="0" w:color="auto"/>
        <w:bottom w:val="none" w:sz="0" w:space="0" w:color="auto"/>
        <w:right w:val="none" w:sz="0" w:space="0" w:color="auto"/>
      </w:divBdr>
    </w:div>
    <w:div w:id="1554152451">
      <w:bodyDiv w:val="1"/>
      <w:marLeft w:val="0"/>
      <w:marRight w:val="0"/>
      <w:marTop w:val="0"/>
      <w:marBottom w:val="0"/>
      <w:divBdr>
        <w:top w:val="none" w:sz="0" w:space="0" w:color="auto"/>
        <w:left w:val="none" w:sz="0" w:space="0" w:color="auto"/>
        <w:bottom w:val="none" w:sz="0" w:space="0" w:color="auto"/>
        <w:right w:val="none" w:sz="0" w:space="0" w:color="auto"/>
      </w:divBdr>
    </w:div>
    <w:div w:id="1605385224">
      <w:bodyDiv w:val="1"/>
      <w:marLeft w:val="0"/>
      <w:marRight w:val="0"/>
      <w:marTop w:val="0"/>
      <w:marBottom w:val="0"/>
      <w:divBdr>
        <w:top w:val="none" w:sz="0" w:space="0" w:color="auto"/>
        <w:left w:val="none" w:sz="0" w:space="0" w:color="auto"/>
        <w:bottom w:val="none" w:sz="0" w:space="0" w:color="auto"/>
        <w:right w:val="none" w:sz="0" w:space="0" w:color="auto"/>
      </w:divBdr>
    </w:div>
    <w:div w:id="1935627364">
      <w:bodyDiv w:val="1"/>
      <w:marLeft w:val="0"/>
      <w:marRight w:val="0"/>
      <w:marTop w:val="0"/>
      <w:marBottom w:val="0"/>
      <w:divBdr>
        <w:top w:val="none" w:sz="0" w:space="0" w:color="auto"/>
        <w:left w:val="none" w:sz="0" w:space="0" w:color="auto"/>
        <w:bottom w:val="none" w:sz="0" w:space="0" w:color="auto"/>
        <w:right w:val="none" w:sz="0" w:space="0" w:color="auto"/>
      </w:divBdr>
    </w:div>
    <w:div w:id="20588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Mhlanga, Elijah</dc:creator>
  <cp:keywords/>
  <dc:description/>
  <cp:lastModifiedBy>Mhlanga, Elijah</cp:lastModifiedBy>
  <cp:revision>2</cp:revision>
  <dcterms:created xsi:type="dcterms:W3CDTF">2020-04-30T14:42:00Z</dcterms:created>
  <dcterms:modified xsi:type="dcterms:W3CDTF">2020-04-30T14:42:00Z</dcterms:modified>
</cp:coreProperties>
</file>